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14B82" w14:textId="77777777" w:rsidR="007F3060" w:rsidRDefault="007F3060" w:rsidP="007F3060">
      <w:pPr>
        <w:jc w:val="center"/>
        <w:rPr>
          <w:b/>
          <w:bCs/>
        </w:rPr>
      </w:pPr>
    </w:p>
    <w:p w14:paraId="178AB31B" w14:textId="77777777" w:rsidR="001331AE" w:rsidRDefault="001331AE" w:rsidP="007F3060">
      <w:pPr>
        <w:jc w:val="center"/>
        <w:rPr>
          <w:b/>
          <w:bCs/>
        </w:rPr>
      </w:pPr>
    </w:p>
    <w:p w14:paraId="54A00A0D" w14:textId="77777777" w:rsidR="007F3060" w:rsidRDefault="007F3060" w:rsidP="007F3060">
      <w:pPr>
        <w:jc w:val="center"/>
      </w:pPr>
    </w:p>
    <w:p w14:paraId="321C0D3E" w14:textId="77777777" w:rsidR="007F3060" w:rsidRDefault="007F3060" w:rsidP="007F3060">
      <w:pPr>
        <w:jc w:val="center"/>
      </w:pPr>
    </w:p>
    <w:p w14:paraId="7AA19B86" w14:textId="77777777" w:rsidR="007F3060" w:rsidRDefault="007F3060" w:rsidP="007F3060">
      <w:pPr>
        <w:jc w:val="center"/>
      </w:pPr>
    </w:p>
    <w:p w14:paraId="1D799B78" w14:textId="77777777" w:rsidR="007F3060" w:rsidRDefault="007F3060" w:rsidP="007F3060">
      <w:pPr>
        <w:jc w:val="center"/>
      </w:pPr>
    </w:p>
    <w:p w14:paraId="1837BAC0" w14:textId="77777777" w:rsidR="007F3060" w:rsidRDefault="007F3060" w:rsidP="007F3060">
      <w:pPr>
        <w:jc w:val="center"/>
      </w:pPr>
    </w:p>
    <w:p w14:paraId="126E3C5F" w14:textId="77777777" w:rsidR="007F3060" w:rsidRDefault="007F3060" w:rsidP="007F3060">
      <w:pPr>
        <w:jc w:val="center"/>
      </w:pPr>
    </w:p>
    <w:p w14:paraId="11FB4E56" w14:textId="77777777" w:rsidR="007F3060" w:rsidRDefault="007F3060" w:rsidP="007F3060">
      <w:pPr>
        <w:jc w:val="center"/>
      </w:pPr>
    </w:p>
    <w:p w14:paraId="77B2CF4D" w14:textId="038C5D4F" w:rsidR="007F3060" w:rsidRPr="007F3060" w:rsidRDefault="007F3060" w:rsidP="007F3060">
      <w:pPr>
        <w:jc w:val="center"/>
        <w:rPr>
          <w:b/>
          <w:bCs/>
          <w:sz w:val="48"/>
          <w:szCs w:val="48"/>
        </w:rPr>
      </w:pPr>
      <w:r w:rsidRPr="007F3060">
        <w:rPr>
          <w:b/>
          <w:bCs/>
          <w:sz w:val="48"/>
          <w:szCs w:val="48"/>
        </w:rPr>
        <w:t>BFA Visual Arts Scheme of Studies</w:t>
      </w:r>
    </w:p>
    <w:p w14:paraId="10510403" w14:textId="7EFAD463" w:rsidR="007F3060" w:rsidRPr="007F3060" w:rsidRDefault="007F3060" w:rsidP="007F3060">
      <w:pPr>
        <w:jc w:val="center"/>
        <w:rPr>
          <w:b/>
          <w:bCs/>
          <w:sz w:val="48"/>
          <w:szCs w:val="48"/>
        </w:rPr>
      </w:pPr>
      <w:r w:rsidRPr="007F3060">
        <w:rPr>
          <w:b/>
          <w:bCs/>
          <w:sz w:val="48"/>
          <w:szCs w:val="48"/>
        </w:rPr>
        <w:t>Semester System</w:t>
      </w:r>
    </w:p>
    <w:p w14:paraId="65C4C698" w14:textId="65AE304A" w:rsidR="007F3060" w:rsidRDefault="007F3060" w:rsidP="007F3060">
      <w:pPr>
        <w:jc w:val="center"/>
        <w:rPr>
          <w:b/>
          <w:bCs/>
          <w:sz w:val="48"/>
          <w:szCs w:val="48"/>
        </w:rPr>
      </w:pPr>
      <w:r w:rsidRPr="007F3060">
        <w:rPr>
          <w:b/>
          <w:bCs/>
          <w:sz w:val="48"/>
          <w:szCs w:val="48"/>
        </w:rPr>
        <w:t xml:space="preserve">(HEC Undergraduate </w:t>
      </w:r>
      <w:r w:rsidR="0038482B">
        <w:rPr>
          <w:b/>
          <w:bCs/>
          <w:sz w:val="48"/>
          <w:szCs w:val="48"/>
        </w:rPr>
        <w:t>P</w:t>
      </w:r>
      <w:r w:rsidRPr="007F3060">
        <w:rPr>
          <w:b/>
          <w:bCs/>
          <w:sz w:val="48"/>
          <w:szCs w:val="48"/>
        </w:rPr>
        <w:t>olicy</w:t>
      </w:r>
      <w:r w:rsidR="0038482B">
        <w:rPr>
          <w:b/>
          <w:bCs/>
          <w:sz w:val="48"/>
          <w:szCs w:val="48"/>
        </w:rPr>
        <w:t xml:space="preserve"> </w:t>
      </w:r>
      <w:r w:rsidRPr="007F3060">
        <w:rPr>
          <w:b/>
          <w:bCs/>
          <w:sz w:val="48"/>
          <w:szCs w:val="48"/>
        </w:rPr>
        <w:t>2023)</w:t>
      </w:r>
    </w:p>
    <w:p w14:paraId="62196492" w14:textId="6B2BE6AF" w:rsidR="007F3060" w:rsidRDefault="00EA09D0" w:rsidP="007F3060">
      <w:pPr>
        <w:jc w:val="center"/>
      </w:pPr>
      <w:r>
        <w:rPr>
          <w:b/>
          <w:bCs/>
          <w:sz w:val="48"/>
          <w:szCs w:val="48"/>
        </w:rPr>
        <w:t xml:space="preserve">Revised in November </w:t>
      </w:r>
      <w:r w:rsidR="007F3060">
        <w:rPr>
          <w:b/>
          <w:bCs/>
          <w:sz w:val="48"/>
          <w:szCs w:val="48"/>
        </w:rPr>
        <w:t>2024</w:t>
      </w:r>
      <w:r w:rsidR="007F3060">
        <w:br w:type="page"/>
      </w:r>
    </w:p>
    <w:p w14:paraId="6768DD41" w14:textId="490E15F4" w:rsidR="00312A7D" w:rsidRDefault="007025F4" w:rsidP="007025F4">
      <w:pPr>
        <w:pStyle w:val="Heading3"/>
        <w:spacing w:before="101"/>
        <w:ind w:left="0"/>
        <w:rPr>
          <w:rFonts w:asciiTheme="majorBidi" w:hAnsiTheme="majorBidi" w:cstheme="majorBidi"/>
        </w:rPr>
      </w:pPr>
      <w:r w:rsidRPr="00C32F8A">
        <w:rPr>
          <w:rFonts w:asciiTheme="majorBidi" w:hAnsiTheme="majorBidi" w:cstheme="majorBidi"/>
        </w:rPr>
        <w:lastRenderedPageBreak/>
        <w:t>BFA</w:t>
      </w:r>
      <w:r w:rsidRPr="00C32F8A">
        <w:rPr>
          <w:rFonts w:asciiTheme="majorBidi" w:hAnsiTheme="majorBidi" w:cstheme="majorBidi"/>
          <w:spacing w:val="-3"/>
        </w:rPr>
        <w:t xml:space="preserve"> </w:t>
      </w:r>
      <w:r w:rsidRPr="00C32F8A">
        <w:rPr>
          <w:rFonts w:asciiTheme="majorBidi" w:hAnsiTheme="majorBidi" w:cstheme="majorBidi"/>
        </w:rPr>
        <w:t>Visual</w:t>
      </w:r>
      <w:r w:rsidRPr="00C32F8A">
        <w:rPr>
          <w:rFonts w:asciiTheme="majorBidi" w:hAnsiTheme="majorBidi" w:cstheme="majorBidi"/>
          <w:spacing w:val="2"/>
        </w:rPr>
        <w:t xml:space="preserve"> </w:t>
      </w:r>
      <w:r w:rsidRPr="00C32F8A">
        <w:rPr>
          <w:rFonts w:asciiTheme="majorBidi" w:hAnsiTheme="majorBidi" w:cstheme="majorBidi"/>
        </w:rPr>
        <w:t>Arts</w:t>
      </w:r>
      <w:r w:rsidRPr="00C32F8A">
        <w:rPr>
          <w:rFonts w:asciiTheme="majorBidi" w:hAnsiTheme="majorBidi" w:cstheme="majorBidi"/>
          <w:spacing w:val="-1"/>
        </w:rPr>
        <w:t xml:space="preserve"> </w:t>
      </w:r>
      <w:r w:rsidRPr="00C32F8A">
        <w:rPr>
          <w:rFonts w:asciiTheme="majorBidi" w:hAnsiTheme="majorBidi" w:cstheme="majorBidi"/>
        </w:rPr>
        <w:t>Scheme of Studies: Semester System</w:t>
      </w:r>
    </w:p>
    <w:p w14:paraId="201EEDE4" w14:textId="5082C28A" w:rsidR="007025F4" w:rsidRPr="00C32F8A" w:rsidRDefault="007025F4" w:rsidP="00594CEA">
      <w:pPr>
        <w:pStyle w:val="Heading3"/>
        <w:ind w:left="0"/>
        <w:rPr>
          <w:rFonts w:asciiTheme="majorBidi" w:hAnsiTheme="majorBidi" w:cstheme="majorBidi"/>
        </w:rPr>
      </w:pPr>
      <w:r w:rsidRPr="00C32F8A">
        <w:rPr>
          <w:rFonts w:asciiTheme="majorBidi" w:hAnsiTheme="majorBidi" w:cstheme="majorBidi"/>
        </w:rPr>
        <w:t>(HEC Undergraduate policy</w:t>
      </w:r>
      <w:r w:rsidR="00312A7D">
        <w:rPr>
          <w:rFonts w:asciiTheme="majorBidi" w:hAnsiTheme="majorBidi" w:cstheme="majorBidi"/>
        </w:rPr>
        <w:t>-</w:t>
      </w:r>
      <w:r w:rsidRPr="00C32F8A">
        <w:rPr>
          <w:rFonts w:asciiTheme="majorBidi" w:hAnsiTheme="majorBidi" w:cstheme="majorBidi"/>
        </w:rPr>
        <w:t>2023)</w:t>
      </w:r>
    </w:p>
    <w:p w14:paraId="5D9908E9" w14:textId="77777777" w:rsidR="007025F4" w:rsidRPr="00594CEA" w:rsidRDefault="007025F4" w:rsidP="007025F4">
      <w:pPr>
        <w:pStyle w:val="BodyText"/>
        <w:rPr>
          <w:rFonts w:asciiTheme="majorBidi" w:hAnsiTheme="majorBidi" w:cstheme="majorBidi"/>
          <w:b/>
          <w:sz w:val="20"/>
          <w:szCs w:val="18"/>
        </w:rPr>
      </w:pPr>
    </w:p>
    <w:p w14:paraId="52F7BE9E" w14:textId="372DD09F" w:rsidR="007025F4" w:rsidRPr="00C32F8A" w:rsidRDefault="007025F4" w:rsidP="007025F4">
      <w:pPr>
        <w:pStyle w:val="BodyText"/>
        <w:spacing w:line="261" w:lineRule="auto"/>
        <w:ind w:right="131"/>
        <w:jc w:val="both"/>
        <w:rPr>
          <w:rFonts w:asciiTheme="majorBidi" w:hAnsiTheme="majorBidi" w:cstheme="majorBidi"/>
        </w:rPr>
      </w:pPr>
      <w:r w:rsidRPr="00C32F8A">
        <w:rPr>
          <w:rFonts w:asciiTheme="majorBidi" w:hAnsiTheme="majorBidi" w:cstheme="majorBidi"/>
          <w:b/>
        </w:rPr>
        <w:t xml:space="preserve">The Bachelor of Fine Arts (BFA) in Visual Art </w:t>
      </w:r>
      <w:r w:rsidRPr="00C32F8A">
        <w:rPr>
          <w:rFonts w:asciiTheme="majorBidi" w:hAnsiTheme="majorBidi" w:cstheme="majorBidi"/>
        </w:rPr>
        <w:t>is a f</w:t>
      </w:r>
      <w:r w:rsidR="00F80F19">
        <w:rPr>
          <w:rFonts w:asciiTheme="majorBidi" w:hAnsiTheme="majorBidi" w:cstheme="majorBidi"/>
        </w:rPr>
        <w:t>our-years (eight semesters), 133</w:t>
      </w:r>
      <w:r w:rsidRPr="00C32F8A">
        <w:rPr>
          <w:rFonts w:asciiTheme="majorBidi" w:hAnsiTheme="majorBidi" w:cstheme="majorBidi"/>
        </w:rPr>
        <w:t xml:space="preserve"> credit hour professional degree program.</w:t>
      </w:r>
      <w:r w:rsidRPr="00C32F8A">
        <w:rPr>
          <w:rFonts w:asciiTheme="majorBidi" w:hAnsiTheme="majorBidi" w:cstheme="majorBidi"/>
          <w:spacing w:val="1"/>
        </w:rPr>
        <w:t xml:space="preserve"> </w:t>
      </w:r>
      <w:r w:rsidRPr="00C32F8A">
        <w:rPr>
          <w:rFonts w:asciiTheme="majorBidi" w:hAnsiTheme="majorBidi" w:cstheme="majorBidi"/>
          <w:spacing w:val="-1"/>
        </w:rPr>
        <w:t>The</w:t>
      </w:r>
      <w:r w:rsidRPr="00C32F8A">
        <w:rPr>
          <w:rFonts w:asciiTheme="majorBidi" w:hAnsiTheme="majorBidi" w:cstheme="majorBidi"/>
          <w:spacing w:val="-12"/>
        </w:rPr>
        <w:t xml:space="preserve"> </w:t>
      </w:r>
      <w:r w:rsidRPr="00C32F8A">
        <w:rPr>
          <w:rFonts w:asciiTheme="majorBidi" w:hAnsiTheme="majorBidi" w:cstheme="majorBidi"/>
          <w:spacing w:val="-1"/>
        </w:rPr>
        <w:t>first</w:t>
      </w:r>
      <w:r w:rsidRPr="00C32F8A">
        <w:rPr>
          <w:rFonts w:asciiTheme="majorBidi" w:hAnsiTheme="majorBidi" w:cstheme="majorBidi"/>
          <w:spacing w:val="-9"/>
        </w:rPr>
        <w:t xml:space="preserve"> two </w:t>
      </w:r>
      <w:r w:rsidRPr="00C32F8A">
        <w:rPr>
          <w:rFonts w:asciiTheme="majorBidi" w:hAnsiTheme="majorBidi" w:cstheme="majorBidi"/>
          <w:spacing w:val="-1"/>
        </w:rPr>
        <w:t>years</w:t>
      </w:r>
      <w:r w:rsidRPr="00C32F8A">
        <w:rPr>
          <w:rFonts w:asciiTheme="majorBidi" w:hAnsiTheme="majorBidi" w:cstheme="majorBidi"/>
          <w:spacing w:val="-15"/>
        </w:rPr>
        <w:t xml:space="preserve"> </w:t>
      </w:r>
      <w:r w:rsidRPr="00C32F8A">
        <w:rPr>
          <w:rFonts w:asciiTheme="majorBidi" w:hAnsiTheme="majorBidi" w:cstheme="majorBidi"/>
          <w:spacing w:val="-1"/>
        </w:rPr>
        <w:t>are</w:t>
      </w:r>
      <w:r w:rsidRPr="00C32F8A">
        <w:rPr>
          <w:rFonts w:asciiTheme="majorBidi" w:hAnsiTheme="majorBidi" w:cstheme="majorBidi"/>
          <w:spacing w:val="-10"/>
        </w:rPr>
        <w:t xml:space="preserve"> </w:t>
      </w:r>
      <w:r w:rsidRPr="00C32F8A">
        <w:rPr>
          <w:rFonts w:asciiTheme="majorBidi" w:hAnsiTheme="majorBidi" w:cstheme="majorBidi"/>
        </w:rPr>
        <w:t>focused</w:t>
      </w:r>
      <w:r w:rsidRPr="00C32F8A">
        <w:rPr>
          <w:rFonts w:asciiTheme="majorBidi" w:hAnsiTheme="majorBidi" w:cstheme="majorBidi"/>
          <w:spacing w:val="-11"/>
        </w:rPr>
        <w:t xml:space="preserve"> </w:t>
      </w:r>
      <w:r w:rsidRPr="00C32F8A">
        <w:rPr>
          <w:rFonts w:asciiTheme="majorBidi" w:hAnsiTheme="majorBidi" w:cstheme="majorBidi"/>
        </w:rPr>
        <w:t>on</w:t>
      </w:r>
      <w:r w:rsidRPr="00C32F8A">
        <w:rPr>
          <w:rFonts w:asciiTheme="majorBidi" w:hAnsiTheme="majorBidi" w:cstheme="majorBidi"/>
          <w:spacing w:val="-11"/>
        </w:rPr>
        <w:t xml:space="preserve"> </w:t>
      </w:r>
      <w:r w:rsidRPr="00C32F8A">
        <w:rPr>
          <w:rFonts w:asciiTheme="majorBidi" w:hAnsiTheme="majorBidi" w:cstheme="majorBidi"/>
        </w:rPr>
        <w:t>the</w:t>
      </w:r>
      <w:r w:rsidRPr="00C32F8A">
        <w:rPr>
          <w:rFonts w:asciiTheme="majorBidi" w:hAnsiTheme="majorBidi" w:cstheme="majorBidi"/>
          <w:spacing w:val="-12"/>
        </w:rPr>
        <w:t xml:space="preserve"> </w:t>
      </w:r>
      <w:r w:rsidRPr="00C32F8A">
        <w:rPr>
          <w:rFonts w:asciiTheme="majorBidi" w:hAnsiTheme="majorBidi" w:cstheme="majorBidi"/>
        </w:rPr>
        <w:t>development</w:t>
      </w:r>
      <w:r w:rsidRPr="00C32F8A">
        <w:rPr>
          <w:rFonts w:asciiTheme="majorBidi" w:hAnsiTheme="majorBidi" w:cstheme="majorBidi"/>
          <w:spacing w:val="-11"/>
        </w:rPr>
        <w:t xml:space="preserve"> </w:t>
      </w:r>
      <w:r w:rsidRPr="00C32F8A">
        <w:rPr>
          <w:rFonts w:asciiTheme="majorBidi" w:hAnsiTheme="majorBidi" w:cstheme="majorBidi"/>
        </w:rPr>
        <w:t>of</w:t>
      </w:r>
      <w:r w:rsidRPr="00C32F8A">
        <w:rPr>
          <w:rFonts w:asciiTheme="majorBidi" w:hAnsiTheme="majorBidi" w:cstheme="majorBidi"/>
          <w:spacing w:val="-12"/>
        </w:rPr>
        <w:t xml:space="preserve"> </w:t>
      </w:r>
      <w:r w:rsidRPr="00C32F8A">
        <w:rPr>
          <w:rFonts w:asciiTheme="majorBidi" w:hAnsiTheme="majorBidi" w:cstheme="majorBidi"/>
        </w:rPr>
        <w:t>the students’</w:t>
      </w:r>
      <w:r w:rsidRPr="00C32F8A">
        <w:rPr>
          <w:rFonts w:asciiTheme="majorBidi" w:hAnsiTheme="majorBidi" w:cstheme="majorBidi"/>
          <w:spacing w:val="1"/>
        </w:rPr>
        <w:t xml:space="preserve"> </w:t>
      </w:r>
      <w:r w:rsidRPr="00C32F8A">
        <w:rPr>
          <w:rFonts w:asciiTheme="majorBidi" w:hAnsiTheme="majorBidi" w:cstheme="majorBidi"/>
        </w:rPr>
        <w:t>creative</w:t>
      </w:r>
      <w:r w:rsidRPr="00C32F8A">
        <w:rPr>
          <w:rFonts w:asciiTheme="majorBidi" w:hAnsiTheme="majorBidi" w:cstheme="majorBidi"/>
          <w:spacing w:val="-12"/>
        </w:rPr>
        <w:t xml:space="preserve"> </w:t>
      </w:r>
      <w:r w:rsidRPr="00C32F8A">
        <w:rPr>
          <w:rFonts w:asciiTheme="majorBidi" w:hAnsiTheme="majorBidi" w:cstheme="majorBidi"/>
        </w:rPr>
        <w:t>and</w:t>
      </w:r>
      <w:r w:rsidRPr="00C32F8A">
        <w:rPr>
          <w:rFonts w:asciiTheme="majorBidi" w:hAnsiTheme="majorBidi" w:cstheme="majorBidi"/>
          <w:spacing w:val="-11"/>
        </w:rPr>
        <w:t xml:space="preserve"> </w:t>
      </w:r>
      <w:r w:rsidRPr="00C32F8A">
        <w:rPr>
          <w:rFonts w:asciiTheme="majorBidi" w:hAnsiTheme="majorBidi" w:cstheme="majorBidi"/>
        </w:rPr>
        <w:t>technical</w:t>
      </w:r>
      <w:r w:rsidRPr="00C32F8A">
        <w:rPr>
          <w:rFonts w:asciiTheme="majorBidi" w:hAnsiTheme="majorBidi" w:cstheme="majorBidi"/>
          <w:spacing w:val="-12"/>
        </w:rPr>
        <w:t xml:space="preserve"> </w:t>
      </w:r>
      <w:r w:rsidRPr="00C32F8A">
        <w:rPr>
          <w:rFonts w:asciiTheme="majorBidi" w:hAnsiTheme="majorBidi" w:cstheme="majorBidi"/>
        </w:rPr>
        <w:t>skills most suitable to the subjects of Visual Arts along with the requirements of general education courses, whereas the last two years they select their major studio courses along the selected allied course of other related departments. Furthermore Department of Visual Arts offers an exclusive study of art history to</w:t>
      </w:r>
      <w:r w:rsidRPr="00C32F8A">
        <w:rPr>
          <w:rFonts w:asciiTheme="majorBidi" w:hAnsiTheme="majorBidi" w:cstheme="majorBidi"/>
          <w:spacing w:val="1"/>
        </w:rPr>
        <w:t xml:space="preserve"> </w:t>
      </w:r>
      <w:r w:rsidRPr="00C32F8A">
        <w:rPr>
          <w:rFonts w:asciiTheme="majorBidi" w:hAnsiTheme="majorBidi" w:cstheme="majorBidi"/>
        </w:rPr>
        <w:t>enhance</w:t>
      </w:r>
      <w:r w:rsidRPr="00C32F8A">
        <w:rPr>
          <w:rFonts w:asciiTheme="majorBidi" w:hAnsiTheme="majorBidi" w:cstheme="majorBidi"/>
          <w:spacing w:val="-1"/>
        </w:rPr>
        <w:t xml:space="preserve"> </w:t>
      </w:r>
      <w:r w:rsidRPr="00C32F8A">
        <w:rPr>
          <w:rFonts w:asciiTheme="majorBidi" w:hAnsiTheme="majorBidi" w:cstheme="majorBidi"/>
        </w:rPr>
        <w:t>the abilities and</w:t>
      </w:r>
      <w:r w:rsidRPr="00C32F8A">
        <w:rPr>
          <w:rFonts w:asciiTheme="majorBidi" w:hAnsiTheme="majorBidi" w:cstheme="majorBidi"/>
          <w:spacing w:val="2"/>
        </w:rPr>
        <w:t xml:space="preserve"> </w:t>
      </w:r>
      <w:r w:rsidRPr="00C32F8A">
        <w:rPr>
          <w:rFonts w:asciiTheme="majorBidi" w:hAnsiTheme="majorBidi" w:cstheme="majorBidi"/>
        </w:rPr>
        <w:t>skills of the</w:t>
      </w:r>
      <w:r w:rsidRPr="00C32F8A">
        <w:rPr>
          <w:rFonts w:asciiTheme="majorBidi" w:hAnsiTheme="majorBidi" w:cstheme="majorBidi"/>
          <w:spacing w:val="-3"/>
        </w:rPr>
        <w:t xml:space="preserve"> </w:t>
      </w:r>
      <w:r w:rsidRPr="00C32F8A">
        <w:rPr>
          <w:rFonts w:asciiTheme="majorBidi" w:hAnsiTheme="majorBidi" w:cstheme="majorBidi"/>
        </w:rPr>
        <w:t>students throughout the eight semesters.</w:t>
      </w:r>
    </w:p>
    <w:p w14:paraId="0558836D" w14:textId="77777777" w:rsidR="007025F4" w:rsidRPr="00594CEA" w:rsidRDefault="007025F4" w:rsidP="007025F4">
      <w:pPr>
        <w:pStyle w:val="BodyText"/>
        <w:spacing w:before="6"/>
        <w:rPr>
          <w:rFonts w:asciiTheme="majorBidi" w:hAnsiTheme="majorBidi" w:cstheme="majorBidi"/>
          <w:sz w:val="20"/>
          <w:szCs w:val="22"/>
        </w:rPr>
      </w:pPr>
    </w:p>
    <w:p w14:paraId="2FB69FC6" w14:textId="77777777" w:rsidR="007025F4" w:rsidRPr="00C32F8A" w:rsidRDefault="007025F4" w:rsidP="007025F4">
      <w:pPr>
        <w:pStyle w:val="BodyText"/>
        <w:ind w:right="128"/>
        <w:jc w:val="both"/>
        <w:rPr>
          <w:rFonts w:asciiTheme="majorBidi" w:hAnsiTheme="majorBidi" w:cstheme="majorBidi"/>
        </w:rPr>
      </w:pPr>
      <w:r w:rsidRPr="00C32F8A">
        <w:rPr>
          <w:rFonts w:asciiTheme="majorBidi" w:hAnsiTheme="majorBidi" w:cstheme="majorBidi"/>
        </w:rPr>
        <w:t>The BFA Program of Visual Arts trains students to use their creativity, curiosity, talent, and intellect to build an</w:t>
      </w:r>
      <w:r w:rsidRPr="00C32F8A">
        <w:rPr>
          <w:rFonts w:asciiTheme="majorBidi" w:hAnsiTheme="majorBidi" w:cstheme="majorBidi"/>
          <w:spacing w:val="1"/>
        </w:rPr>
        <w:t xml:space="preserve"> </w:t>
      </w:r>
      <w:r w:rsidRPr="00C32F8A">
        <w:rPr>
          <w:rFonts w:asciiTheme="majorBidi" w:hAnsiTheme="majorBidi" w:cstheme="majorBidi"/>
        </w:rPr>
        <w:t>artistic vision upon a cultural and contemporary ground. Traditional training allows the students to explore the</w:t>
      </w:r>
      <w:r w:rsidRPr="00C32F8A">
        <w:rPr>
          <w:rFonts w:asciiTheme="majorBidi" w:hAnsiTheme="majorBidi" w:cstheme="majorBidi"/>
          <w:spacing w:val="1"/>
        </w:rPr>
        <w:t xml:space="preserve"> </w:t>
      </w:r>
      <w:r w:rsidRPr="00C32F8A">
        <w:rPr>
          <w:rFonts w:asciiTheme="majorBidi" w:hAnsiTheme="majorBidi" w:cstheme="majorBidi"/>
        </w:rPr>
        <w:t>techniques and methods of the master artists. Moreover, studio-based visual arts curriculum equips the students</w:t>
      </w:r>
      <w:r w:rsidRPr="00C32F8A">
        <w:rPr>
          <w:rFonts w:asciiTheme="majorBidi" w:hAnsiTheme="majorBidi" w:cstheme="majorBidi"/>
          <w:spacing w:val="1"/>
        </w:rPr>
        <w:t xml:space="preserve"> </w:t>
      </w:r>
      <w:r w:rsidRPr="00C32F8A">
        <w:rPr>
          <w:rFonts w:asciiTheme="majorBidi" w:hAnsiTheme="majorBidi" w:cstheme="majorBidi"/>
        </w:rPr>
        <w:t>with the new ways of thinking and expressing themselves. The program provides students with the liberty</w:t>
      </w:r>
      <w:r w:rsidRPr="00C32F8A">
        <w:rPr>
          <w:rFonts w:asciiTheme="majorBidi" w:hAnsiTheme="majorBidi" w:cstheme="majorBidi"/>
          <w:spacing w:val="1"/>
        </w:rPr>
        <w:t xml:space="preserve"> </w:t>
      </w:r>
      <w:r w:rsidRPr="00C32F8A">
        <w:rPr>
          <w:rFonts w:asciiTheme="majorBidi" w:hAnsiTheme="majorBidi" w:cstheme="majorBidi"/>
        </w:rPr>
        <w:t>and opportunity to develop them as studio practitioners and art historians; enabling them to contribute to artistic,</w:t>
      </w:r>
      <w:r w:rsidRPr="00C32F8A">
        <w:rPr>
          <w:rFonts w:asciiTheme="majorBidi" w:hAnsiTheme="majorBidi" w:cstheme="majorBidi"/>
          <w:spacing w:val="-57"/>
        </w:rPr>
        <w:t xml:space="preserve"> </w:t>
      </w:r>
      <w:r w:rsidRPr="00C32F8A">
        <w:rPr>
          <w:rFonts w:asciiTheme="majorBidi" w:hAnsiTheme="majorBidi" w:cstheme="majorBidi"/>
        </w:rPr>
        <w:t>scholarly,</w:t>
      </w:r>
      <w:r w:rsidRPr="00C32F8A">
        <w:rPr>
          <w:rFonts w:asciiTheme="majorBidi" w:hAnsiTheme="majorBidi" w:cstheme="majorBidi"/>
          <w:spacing w:val="-1"/>
        </w:rPr>
        <w:t xml:space="preserve"> </w:t>
      </w:r>
      <w:r w:rsidRPr="00C32F8A">
        <w:rPr>
          <w:rFonts w:asciiTheme="majorBidi" w:hAnsiTheme="majorBidi" w:cstheme="majorBidi"/>
        </w:rPr>
        <w:t>and societal discourse.</w:t>
      </w:r>
    </w:p>
    <w:p w14:paraId="0C1C4B18" w14:textId="77777777" w:rsidR="007025F4" w:rsidRPr="00594CEA" w:rsidRDefault="007025F4" w:rsidP="007025F4">
      <w:pPr>
        <w:pStyle w:val="BodyText"/>
        <w:spacing w:before="1"/>
        <w:rPr>
          <w:rFonts w:asciiTheme="majorBidi" w:hAnsiTheme="majorBidi" w:cstheme="majorBidi"/>
          <w:sz w:val="20"/>
          <w:szCs w:val="20"/>
        </w:rPr>
      </w:pPr>
    </w:p>
    <w:p w14:paraId="34799B3B" w14:textId="77777777" w:rsidR="007025F4" w:rsidRPr="00C32F8A" w:rsidRDefault="007025F4" w:rsidP="007025F4">
      <w:pPr>
        <w:pStyle w:val="Heading3"/>
        <w:spacing w:line="321" w:lineRule="exact"/>
        <w:ind w:left="0"/>
        <w:rPr>
          <w:rFonts w:asciiTheme="majorBidi" w:hAnsiTheme="majorBidi" w:cstheme="majorBidi"/>
        </w:rPr>
      </w:pPr>
      <w:r w:rsidRPr="00C32F8A">
        <w:rPr>
          <w:rFonts w:asciiTheme="majorBidi" w:hAnsiTheme="majorBidi" w:cstheme="majorBidi"/>
        </w:rPr>
        <w:t>Program</w:t>
      </w:r>
      <w:r w:rsidRPr="00C32F8A">
        <w:rPr>
          <w:rFonts w:asciiTheme="majorBidi" w:hAnsiTheme="majorBidi" w:cstheme="majorBidi"/>
          <w:spacing w:val="-4"/>
        </w:rPr>
        <w:t xml:space="preserve"> </w:t>
      </w:r>
      <w:r w:rsidRPr="00C32F8A">
        <w:rPr>
          <w:rFonts w:asciiTheme="majorBidi" w:hAnsiTheme="majorBidi" w:cstheme="majorBidi"/>
        </w:rPr>
        <w:t>Objectives</w:t>
      </w:r>
    </w:p>
    <w:p w14:paraId="3844F329" w14:textId="77777777" w:rsidR="007025F4" w:rsidRPr="00C32F8A" w:rsidRDefault="007025F4" w:rsidP="007025F4">
      <w:pPr>
        <w:pStyle w:val="Heading3"/>
        <w:spacing w:line="321" w:lineRule="exact"/>
        <w:ind w:left="0"/>
        <w:rPr>
          <w:rFonts w:asciiTheme="majorBidi" w:hAnsiTheme="majorBidi" w:cstheme="majorBidi"/>
          <w:b w:val="0"/>
          <w:bCs w:val="0"/>
          <w:sz w:val="24"/>
          <w:szCs w:val="24"/>
        </w:rPr>
      </w:pPr>
      <w:r w:rsidRPr="00C32F8A">
        <w:rPr>
          <w:rFonts w:asciiTheme="majorBidi" w:hAnsiTheme="majorBidi" w:cstheme="majorBidi"/>
          <w:b w:val="0"/>
          <w:bCs w:val="0"/>
          <w:sz w:val="24"/>
          <w:szCs w:val="24"/>
        </w:rPr>
        <w:t xml:space="preserve">The objectives of this program are: </w:t>
      </w:r>
    </w:p>
    <w:p w14:paraId="483145BC" w14:textId="77777777" w:rsidR="007025F4" w:rsidRPr="00C32F8A" w:rsidRDefault="007025F4" w:rsidP="00C3199A">
      <w:pPr>
        <w:pStyle w:val="ListParagraph"/>
        <w:widowControl w:val="0"/>
        <w:numPr>
          <w:ilvl w:val="0"/>
          <w:numId w:val="36"/>
        </w:numPr>
        <w:tabs>
          <w:tab w:val="left" w:pos="360"/>
        </w:tabs>
        <w:autoSpaceDE w:val="0"/>
        <w:autoSpaceDN w:val="0"/>
        <w:spacing w:after="0" w:line="275" w:lineRule="exact"/>
        <w:ind w:left="360"/>
        <w:contextualSpacing w:val="0"/>
        <w:rPr>
          <w:rFonts w:asciiTheme="majorBidi" w:hAnsiTheme="majorBidi" w:cstheme="majorBidi"/>
        </w:rPr>
      </w:pPr>
      <w:r w:rsidRPr="00C32F8A">
        <w:rPr>
          <w:rFonts w:asciiTheme="majorBidi" w:hAnsiTheme="majorBidi" w:cstheme="majorBidi"/>
        </w:rPr>
        <w:t>To produce a student body who can play</w:t>
      </w:r>
      <w:r w:rsidRPr="00C32F8A">
        <w:rPr>
          <w:rFonts w:asciiTheme="majorBidi" w:hAnsiTheme="majorBidi" w:cstheme="majorBidi"/>
          <w:spacing w:val="-6"/>
        </w:rPr>
        <w:t xml:space="preserve"> </w:t>
      </w:r>
      <w:r w:rsidRPr="00C32F8A">
        <w:rPr>
          <w:rFonts w:asciiTheme="majorBidi" w:hAnsiTheme="majorBidi" w:cstheme="majorBidi"/>
        </w:rPr>
        <w:t>an</w:t>
      </w:r>
      <w:r w:rsidRPr="00C32F8A">
        <w:rPr>
          <w:rFonts w:asciiTheme="majorBidi" w:hAnsiTheme="majorBidi" w:cstheme="majorBidi"/>
          <w:spacing w:val="2"/>
        </w:rPr>
        <w:t xml:space="preserve"> </w:t>
      </w:r>
      <w:r w:rsidRPr="00C32F8A">
        <w:rPr>
          <w:rFonts w:asciiTheme="majorBidi" w:hAnsiTheme="majorBidi" w:cstheme="majorBidi"/>
        </w:rPr>
        <w:t>imperative</w:t>
      </w:r>
      <w:r w:rsidRPr="00C32F8A">
        <w:rPr>
          <w:rFonts w:asciiTheme="majorBidi" w:hAnsiTheme="majorBidi" w:cstheme="majorBidi"/>
          <w:spacing w:val="1"/>
        </w:rPr>
        <w:t xml:space="preserve"> </w:t>
      </w:r>
      <w:r w:rsidRPr="00C32F8A">
        <w:rPr>
          <w:rFonts w:asciiTheme="majorBidi" w:hAnsiTheme="majorBidi" w:cstheme="majorBidi"/>
        </w:rPr>
        <w:t>and dynamic part</w:t>
      </w:r>
      <w:r w:rsidRPr="00C32F8A">
        <w:rPr>
          <w:rFonts w:asciiTheme="majorBidi" w:hAnsiTheme="majorBidi" w:cstheme="majorBidi"/>
          <w:spacing w:val="-3"/>
        </w:rPr>
        <w:t xml:space="preserve"> </w:t>
      </w:r>
      <w:r w:rsidRPr="00C32F8A">
        <w:rPr>
          <w:rFonts w:asciiTheme="majorBidi" w:hAnsiTheme="majorBidi" w:cstheme="majorBidi"/>
        </w:rPr>
        <w:t>in art education and cultural domain of Pakistan as Visual Artists.</w:t>
      </w:r>
    </w:p>
    <w:p w14:paraId="254D0EF8" w14:textId="77777777" w:rsidR="007025F4" w:rsidRPr="00C32F8A" w:rsidRDefault="007025F4" w:rsidP="00C3199A">
      <w:pPr>
        <w:pStyle w:val="ListParagraph"/>
        <w:widowControl w:val="0"/>
        <w:numPr>
          <w:ilvl w:val="0"/>
          <w:numId w:val="36"/>
        </w:numPr>
        <w:tabs>
          <w:tab w:val="left" w:pos="360"/>
        </w:tabs>
        <w:autoSpaceDE w:val="0"/>
        <w:autoSpaceDN w:val="0"/>
        <w:spacing w:after="0" w:line="240" w:lineRule="auto"/>
        <w:ind w:left="360" w:right="190"/>
        <w:contextualSpacing w:val="0"/>
        <w:rPr>
          <w:rFonts w:asciiTheme="majorBidi" w:hAnsiTheme="majorBidi" w:cstheme="majorBidi"/>
        </w:rPr>
      </w:pPr>
      <w:r w:rsidRPr="00C32F8A">
        <w:rPr>
          <w:rFonts w:asciiTheme="majorBidi" w:hAnsiTheme="majorBidi" w:cstheme="majorBidi"/>
        </w:rPr>
        <w:t>To provide traditional and contemporary training in visual arts in accordance with the modern methods of art making.</w:t>
      </w:r>
    </w:p>
    <w:p w14:paraId="1844197C" w14:textId="77777777" w:rsidR="007025F4" w:rsidRPr="00C32F8A" w:rsidRDefault="007025F4" w:rsidP="00C3199A">
      <w:pPr>
        <w:pStyle w:val="ListParagraph"/>
        <w:widowControl w:val="0"/>
        <w:numPr>
          <w:ilvl w:val="0"/>
          <w:numId w:val="36"/>
        </w:numPr>
        <w:tabs>
          <w:tab w:val="left" w:pos="360"/>
        </w:tabs>
        <w:autoSpaceDE w:val="0"/>
        <w:autoSpaceDN w:val="0"/>
        <w:spacing w:after="0" w:line="240" w:lineRule="auto"/>
        <w:ind w:left="360" w:right="134"/>
        <w:contextualSpacing w:val="0"/>
        <w:rPr>
          <w:rFonts w:asciiTheme="majorBidi" w:hAnsiTheme="majorBidi" w:cstheme="majorBidi"/>
        </w:rPr>
      </w:pPr>
      <w:r w:rsidRPr="00C32F8A">
        <w:rPr>
          <w:rFonts w:asciiTheme="majorBidi" w:hAnsiTheme="majorBidi" w:cstheme="majorBidi"/>
        </w:rPr>
        <w:t>To train the students to practice the fundamentals of art and design, experience with the required</w:t>
      </w:r>
      <w:r w:rsidRPr="00C32F8A">
        <w:rPr>
          <w:rFonts w:asciiTheme="majorBidi" w:hAnsiTheme="majorBidi" w:cstheme="majorBidi"/>
          <w:spacing w:val="1"/>
        </w:rPr>
        <w:t xml:space="preserve"> </w:t>
      </w:r>
      <w:r w:rsidRPr="00C32F8A">
        <w:rPr>
          <w:rFonts w:asciiTheme="majorBidi" w:hAnsiTheme="majorBidi" w:cstheme="majorBidi"/>
        </w:rPr>
        <w:t>tools, mediums and techniques for making art and design, and master the expertise of both technique and</w:t>
      </w:r>
      <w:r w:rsidRPr="00C32F8A">
        <w:rPr>
          <w:rFonts w:asciiTheme="majorBidi" w:hAnsiTheme="majorBidi" w:cstheme="majorBidi"/>
          <w:spacing w:val="-57"/>
        </w:rPr>
        <w:t xml:space="preserve">      </w:t>
      </w:r>
      <w:r w:rsidRPr="00C32F8A">
        <w:rPr>
          <w:rFonts w:asciiTheme="majorBidi" w:hAnsiTheme="majorBidi" w:cstheme="majorBidi"/>
        </w:rPr>
        <w:t>concepts.</w:t>
      </w:r>
    </w:p>
    <w:p w14:paraId="07927847" w14:textId="77777777" w:rsidR="007025F4" w:rsidRPr="00C32F8A" w:rsidRDefault="007025F4" w:rsidP="00C3199A">
      <w:pPr>
        <w:pStyle w:val="ListParagraph"/>
        <w:widowControl w:val="0"/>
        <w:numPr>
          <w:ilvl w:val="0"/>
          <w:numId w:val="36"/>
        </w:numPr>
        <w:tabs>
          <w:tab w:val="left" w:pos="360"/>
        </w:tabs>
        <w:autoSpaceDE w:val="0"/>
        <w:autoSpaceDN w:val="0"/>
        <w:spacing w:after="0" w:line="240" w:lineRule="auto"/>
        <w:ind w:left="360" w:right="167"/>
        <w:contextualSpacing w:val="0"/>
        <w:rPr>
          <w:rFonts w:asciiTheme="majorBidi" w:hAnsiTheme="majorBidi" w:cstheme="majorBidi"/>
        </w:rPr>
      </w:pPr>
      <w:r w:rsidRPr="00C32F8A">
        <w:rPr>
          <w:rFonts w:asciiTheme="majorBidi" w:hAnsiTheme="majorBidi" w:cstheme="majorBidi"/>
        </w:rPr>
        <w:t>To provide an opportunity to understand the visual culture as part of meaningful life and a professional career in the field of</w:t>
      </w:r>
      <w:r w:rsidRPr="00C32F8A">
        <w:rPr>
          <w:rFonts w:asciiTheme="majorBidi" w:hAnsiTheme="majorBidi" w:cstheme="majorBidi"/>
          <w:spacing w:val="-3"/>
        </w:rPr>
        <w:t xml:space="preserve"> </w:t>
      </w:r>
      <w:r w:rsidRPr="00C32F8A">
        <w:rPr>
          <w:rFonts w:asciiTheme="majorBidi" w:hAnsiTheme="majorBidi" w:cstheme="majorBidi"/>
        </w:rPr>
        <w:t>visual</w:t>
      </w:r>
      <w:r w:rsidRPr="00C32F8A">
        <w:rPr>
          <w:rFonts w:asciiTheme="majorBidi" w:hAnsiTheme="majorBidi" w:cstheme="majorBidi"/>
          <w:spacing w:val="-2"/>
        </w:rPr>
        <w:t xml:space="preserve"> </w:t>
      </w:r>
      <w:r w:rsidRPr="00C32F8A">
        <w:rPr>
          <w:rFonts w:asciiTheme="majorBidi" w:hAnsiTheme="majorBidi" w:cstheme="majorBidi"/>
        </w:rPr>
        <w:t>arts.</w:t>
      </w:r>
    </w:p>
    <w:p w14:paraId="191CE12F" w14:textId="77777777" w:rsidR="007025F4" w:rsidRDefault="007025F4" w:rsidP="00C3199A">
      <w:pPr>
        <w:pStyle w:val="ListParagraph"/>
        <w:widowControl w:val="0"/>
        <w:numPr>
          <w:ilvl w:val="0"/>
          <w:numId w:val="36"/>
        </w:numPr>
        <w:tabs>
          <w:tab w:val="left" w:pos="360"/>
        </w:tabs>
        <w:autoSpaceDE w:val="0"/>
        <w:autoSpaceDN w:val="0"/>
        <w:spacing w:after="0" w:line="240" w:lineRule="auto"/>
        <w:ind w:left="360" w:right="1220"/>
        <w:contextualSpacing w:val="0"/>
        <w:rPr>
          <w:rFonts w:asciiTheme="majorBidi" w:hAnsiTheme="majorBidi" w:cstheme="majorBidi"/>
        </w:rPr>
      </w:pPr>
      <w:r w:rsidRPr="00C32F8A">
        <w:rPr>
          <w:rFonts w:asciiTheme="majorBidi" w:hAnsiTheme="majorBidi" w:cstheme="majorBidi"/>
        </w:rPr>
        <w:t>To develop knowledge and skills in Art and Art History and to prepare students for a professional</w:t>
      </w:r>
      <w:r w:rsidRPr="00C32F8A">
        <w:rPr>
          <w:rFonts w:asciiTheme="majorBidi" w:hAnsiTheme="majorBidi" w:cstheme="majorBidi"/>
          <w:spacing w:val="-1"/>
        </w:rPr>
        <w:t xml:space="preserve"> </w:t>
      </w:r>
      <w:r w:rsidRPr="00C32F8A">
        <w:rPr>
          <w:rFonts w:asciiTheme="majorBidi" w:hAnsiTheme="majorBidi" w:cstheme="majorBidi"/>
        </w:rPr>
        <w:t xml:space="preserve">career as visual artists and other related fields. </w:t>
      </w:r>
    </w:p>
    <w:p w14:paraId="60BB0147" w14:textId="77777777" w:rsidR="007025F4" w:rsidRPr="00594CEA" w:rsidRDefault="007025F4" w:rsidP="007025F4">
      <w:pPr>
        <w:widowControl w:val="0"/>
        <w:tabs>
          <w:tab w:val="left" w:pos="360"/>
        </w:tabs>
        <w:autoSpaceDE w:val="0"/>
        <w:autoSpaceDN w:val="0"/>
        <w:spacing w:after="0" w:line="240" w:lineRule="auto"/>
        <w:ind w:right="1220"/>
        <w:rPr>
          <w:rFonts w:asciiTheme="majorBidi" w:hAnsiTheme="majorBidi" w:cstheme="majorBidi"/>
          <w:sz w:val="20"/>
          <w:szCs w:val="20"/>
        </w:rPr>
      </w:pPr>
    </w:p>
    <w:p w14:paraId="03F7940E" w14:textId="240C4BBC" w:rsidR="007025F4" w:rsidRPr="00C32F8A" w:rsidRDefault="007025F4" w:rsidP="007025F4">
      <w:pPr>
        <w:pStyle w:val="Heading3"/>
        <w:spacing w:before="4"/>
        <w:ind w:left="0"/>
        <w:rPr>
          <w:rFonts w:asciiTheme="majorBidi" w:hAnsiTheme="majorBidi" w:cstheme="majorBidi"/>
        </w:rPr>
      </w:pPr>
      <w:r w:rsidRPr="00C32F8A">
        <w:rPr>
          <w:rFonts w:asciiTheme="majorBidi" w:hAnsiTheme="majorBidi" w:cstheme="majorBidi"/>
        </w:rPr>
        <w:t>Program</w:t>
      </w:r>
      <w:r w:rsidRPr="00C32F8A">
        <w:rPr>
          <w:rFonts w:asciiTheme="majorBidi" w:hAnsiTheme="majorBidi" w:cstheme="majorBidi"/>
          <w:spacing w:val="-3"/>
        </w:rPr>
        <w:t xml:space="preserve"> </w:t>
      </w:r>
      <w:r w:rsidRPr="00C32F8A">
        <w:rPr>
          <w:rFonts w:asciiTheme="majorBidi" w:hAnsiTheme="majorBidi" w:cstheme="majorBidi"/>
        </w:rPr>
        <w:t>Outcomes</w:t>
      </w:r>
    </w:p>
    <w:p w14:paraId="747FE9D3" w14:textId="4E758C8D" w:rsidR="007025F4" w:rsidRPr="00C32F8A" w:rsidRDefault="007025F4" w:rsidP="00594CEA">
      <w:pPr>
        <w:pStyle w:val="BodyText"/>
        <w:rPr>
          <w:rFonts w:asciiTheme="majorBidi" w:hAnsiTheme="majorBidi" w:cstheme="majorBidi"/>
          <w:sz w:val="20"/>
        </w:rPr>
      </w:pPr>
      <w:r w:rsidRPr="00C32F8A">
        <w:rPr>
          <w:rFonts w:asciiTheme="majorBidi" w:hAnsiTheme="majorBidi" w:cstheme="majorBidi"/>
        </w:rPr>
        <w:t>At</w:t>
      </w:r>
      <w:r w:rsidRPr="00C32F8A">
        <w:rPr>
          <w:rFonts w:asciiTheme="majorBidi" w:hAnsiTheme="majorBidi" w:cstheme="majorBidi"/>
          <w:spacing w:val="-1"/>
        </w:rPr>
        <w:t xml:space="preserve"> </w:t>
      </w:r>
      <w:r w:rsidRPr="00C32F8A">
        <w:rPr>
          <w:rFonts w:asciiTheme="majorBidi" w:hAnsiTheme="majorBidi" w:cstheme="majorBidi"/>
        </w:rPr>
        <w:t>the</w:t>
      </w:r>
      <w:r w:rsidRPr="00C32F8A">
        <w:rPr>
          <w:rFonts w:asciiTheme="majorBidi" w:hAnsiTheme="majorBidi" w:cstheme="majorBidi"/>
          <w:spacing w:val="-1"/>
        </w:rPr>
        <w:t xml:space="preserve"> </w:t>
      </w:r>
      <w:r w:rsidRPr="00C32F8A">
        <w:rPr>
          <w:rFonts w:asciiTheme="majorBidi" w:hAnsiTheme="majorBidi" w:cstheme="majorBidi"/>
        </w:rPr>
        <w:t>successful</w:t>
      </w:r>
      <w:r w:rsidRPr="00C32F8A">
        <w:rPr>
          <w:rFonts w:asciiTheme="majorBidi" w:hAnsiTheme="majorBidi" w:cstheme="majorBidi"/>
          <w:spacing w:val="1"/>
        </w:rPr>
        <w:t xml:space="preserve"> </w:t>
      </w:r>
      <w:r w:rsidRPr="00C32F8A">
        <w:rPr>
          <w:rFonts w:asciiTheme="majorBidi" w:hAnsiTheme="majorBidi" w:cstheme="majorBidi"/>
        </w:rPr>
        <w:t>completion of</w:t>
      </w:r>
      <w:r w:rsidRPr="00C32F8A">
        <w:rPr>
          <w:rFonts w:asciiTheme="majorBidi" w:hAnsiTheme="majorBidi" w:cstheme="majorBidi"/>
          <w:spacing w:val="-4"/>
        </w:rPr>
        <w:t xml:space="preserve"> </w:t>
      </w:r>
      <w:r w:rsidRPr="00C32F8A">
        <w:rPr>
          <w:rFonts w:asciiTheme="majorBidi" w:hAnsiTheme="majorBidi" w:cstheme="majorBidi"/>
        </w:rPr>
        <w:t>the</w:t>
      </w:r>
      <w:r w:rsidRPr="00C32F8A">
        <w:rPr>
          <w:rFonts w:asciiTheme="majorBidi" w:hAnsiTheme="majorBidi" w:cstheme="majorBidi"/>
          <w:spacing w:val="-1"/>
        </w:rPr>
        <w:t xml:space="preserve"> </w:t>
      </w:r>
      <w:r w:rsidRPr="00C32F8A">
        <w:rPr>
          <w:rFonts w:asciiTheme="majorBidi" w:hAnsiTheme="majorBidi" w:cstheme="majorBidi"/>
        </w:rPr>
        <w:t>BFA Visual</w:t>
      </w:r>
      <w:r w:rsidRPr="00C32F8A">
        <w:rPr>
          <w:rFonts w:asciiTheme="majorBidi" w:hAnsiTheme="majorBidi" w:cstheme="majorBidi"/>
          <w:spacing w:val="-1"/>
        </w:rPr>
        <w:t xml:space="preserve"> </w:t>
      </w:r>
      <w:r w:rsidRPr="00C32F8A">
        <w:rPr>
          <w:rFonts w:asciiTheme="majorBidi" w:hAnsiTheme="majorBidi" w:cstheme="majorBidi"/>
        </w:rPr>
        <w:t>Arts</w:t>
      </w:r>
      <w:r w:rsidRPr="00C32F8A">
        <w:rPr>
          <w:rFonts w:asciiTheme="majorBidi" w:hAnsiTheme="majorBidi" w:cstheme="majorBidi"/>
          <w:spacing w:val="-1"/>
        </w:rPr>
        <w:t xml:space="preserve"> </w:t>
      </w:r>
      <w:r w:rsidRPr="00C32F8A">
        <w:rPr>
          <w:rFonts w:asciiTheme="majorBidi" w:hAnsiTheme="majorBidi" w:cstheme="majorBidi"/>
        </w:rPr>
        <w:t>program</w:t>
      </w:r>
      <w:r w:rsidRPr="00C32F8A">
        <w:rPr>
          <w:rFonts w:asciiTheme="majorBidi" w:hAnsiTheme="majorBidi" w:cstheme="majorBidi"/>
          <w:spacing w:val="2"/>
        </w:rPr>
        <w:t xml:space="preserve"> the students will be able to accomplish the </w:t>
      </w:r>
      <w:r w:rsidRPr="00C32F8A">
        <w:rPr>
          <w:rFonts w:asciiTheme="majorBidi" w:hAnsiTheme="majorBidi" w:cstheme="majorBidi"/>
        </w:rPr>
        <w:t>following</w:t>
      </w:r>
      <w:r w:rsidRPr="00C32F8A">
        <w:rPr>
          <w:rFonts w:asciiTheme="majorBidi" w:hAnsiTheme="majorBidi" w:cstheme="majorBidi"/>
          <w:spacing w:val="-4"/>
        </w:rPr>
        <w:t xml:space="preserve"> </w:t>
      </w:r>
      <w:r w:rsidRPr="00C32F8A">
        <w:rPr>
          <w:rFonts w:asciiTheme="majorBidi" w:hAnsiTheme="majorBidi" w:cstheme="majorBidi"/>
        </w:rPr>
        <w:t>outcomes:</w:t>
      </w:r>
    </w:p>
    <w:p w14:paraId="6A3A3FA8" w14:textId="77777777" w:rsidR="007025F4" w:rsidRPr="00C32F8A" w:rsidRDefault="007025F4" w:rsidP="00C3199A">
      <w:pPr>
        <w:pStyle w:val="ListParagraph"/>
        <w:widowControl w:val="0"/>
        <w:numPr>
          <w:ilvl w:val="0"/>
          <w:numId w:val="35"/>
        </w:numPr>
        <w:autoSpaceDE w:val="0"/>
        <w:autoSpaceDN w:val="0"/>
        <w:spacing w:after="0" w:line="240" w:lineRule="auto"/>
        <w:ind w:left="360" w:right="166"/>
        <w:contextualSpacing w:val="0"/>
        <w:rPr>
          <w:rFonts w:asciiTheme="majorBidi" w:hAnsiTheme="majorBidi" w:cstheme="majorBidi"/>
        </w:rPr>
      </w:pPr>
      <w:r w:rsidRPr="00C32F8A">
        <w:rPr>
          <w:rFonts w:asciiTheme="majorBidi" w:hAnsiTheme="majorBidi" w:cstheme="majorBidi"/>
        </w:rPr>
        <w:t>The pass out students will play a critical and dynamic part to enhance the level of art education</w:t>
      </w:r>
      <w:r w:rsidRPr="00C32F8A">
        <w:rPr>
          <w:rFonts w:asciiTheme="majorBidi" w:hAnsiTheme="majorBidi" w:cstheme="majorBidi"/>
          <w:spacing w:val="-57"/>
        </w:rPr>
        <w:t xml:space="preserve">                </w:t>
      </w:r>
      <w:r w:rsidRPr="00C32F8A">
        <w:rPr>
          <w:rFonts w:asciiTheme="majorBidi" w:hAnsiTheme="majorBidi" w:cstheme="majorBidi"/>
        </w:rPr>
        <w:t>as</w:t>
      </w:r>
      <w:r w:rsidRPr="00C32F8A">
        <w:rPr>
          <w:rFonts w:asciiTheme="majorBidi" w:hAnsiTheme="majorBidi" w:cstheme="majorBidi"/>
          <w:spacing w:val="-1"/>
        </w:rPr>
        <w:t xml:space="preserve"> </w:t>
      </w:r>
      <w:r w:rsidRPr="00C32F8A">
        <w:rPr>
          <w:rFonts w:asciiTheme="majorBidi" w:hAnsiTheme="majorBidi" w:cstheme="majorBidi"/>
        </w:rPr>
        <w:t>well</w:t>
      </w:r>
      <w:r w:rsidRPr="00C32F8A">
        <w:rPr>
          <w:rFonts w:asciiTheme="majorBidi" w:hAnsiTheme="majorBidi" w:cstheme="majorBidi"/>
          <w:spacing w:val="2"/>
        </w:rPr>
        <w:t xml:space="preserve"> </w:t>
      </w:r>
      <w:r w:rsidRPr="00C32F8A">
        <w:rPr>
          <w:rFonts w:asciiTheme="majorBidi" w:hAnsiTheme="majorBidi" w:cstheme="majorBidi"/>
        </w:rPr>
        <w:t>as</w:t>
      </w:r>
      <w:r w:rsidRPr="00C32F8A">
        <w:rPr>
          <w:rFonts w:asciiTheme="majorBidi" w:hAnsiTheme="majorBidi" w:cstheme="majorBidi"/>
          <w:spacing w:val="-3"/>
        </w:rPr>
        <w:t xml:space="preserve"> </w:t>
      </w:r>
      <w:r w:rsidRPr="00C32F8A">
        <w:rPr>
          <w:rFonts w:asciiTheme="majorBidi" w:hAnsiTheme="majorBidi" w:cstheme="majorBidi"/>
        </w:rPr>
        <w:t>develop a valuable</w:t>
      </w:r>
      <w:r w:rsidRPr="00C32F8A">
        <w:rPr>
          <w:rFonts w:asciiTheme="majorBidi" w:hAnsiTheme="majorBidi" w:cstheme="majorBidi"/>
          <w:spacing w:val="1"/>
        </w:rPr>
        <w:t xml:space="preserve"> </w:t>
      </w:r>
      <w:r w:rsidRPr="00C32F8A">
        <w:rPr>
          <w:rFonts w:asciiTheme="majorBidi" w:hAnsiTheme="majorBidi" w:cstheme="majorBidi"/>
        </w:rPr>
        <w:t>contribution for</w:t>
      </w:r>
      <w:r w:rsidRPr="00C32F8A">
        <w:rPr>
          <w:rFonts w:asciiTheme="majorBidi" w:hAnsiTheme="majorBidi" w:cstheme="majorBidi"/>
          <w:spacing w:val="-1"/>
        </w:rPr>
        <w:t xml:space="preserve"> </w:t>
      </w:r>
      <w:r w:rsidRPr="00C32F8A">
        <w:rPr>
          <w:rFonts w:asciiTheme="majorBidi" w:hAnsiTheme="majorBidi" w:cstheme="majorBidi"/>
        </w:rPr>
        <w:t>cultural aspects.</w:t>
      </w:r>
    </w:p>
    <w:p w14:paraId="57A9018C" w14:textId="77777777" w:rsidR="007025F4" w:rsidRPr="00C32F8A" w:rsidRDefault="007025F4" w:rsidP="00C3199A">
      <w:pPr>
        <w:pStyle w:val="ListParagraph"/>
        <w:widowControl w:val="0"/>
        <w:numPr>
          <w:ilvl w:val="0"/>
          <w:numId w:val="35"/>
        </w:numPr>
        <w:autoSpaceDE w:val="0"/>
        <w:autoSpaceDN w:val="0"/>
        <w:spacing w:after="0" w:line="240" w:lineRule="auto"/>
        <w:ind w:left="360" w:right="628"/>
        <w:contextualSpacing w:val="0"/>
        <w:rPr>
          <w:rFonts w:asciiTheme="majorBidi" w:hAnsiTheme="majorBidi" w:cstheme="majorBidi"/>
        </w:rPr>
      </w:pPr>
      <w:r w:rsidRPr="00C32F8A">
        <w:rPr>
          <w:rFonts w:asciiTheme="majorBidi" w:hAnsiTheme="majorBidi" w:cstheme="majorBidi"/>
        </w:rPr>
        <w:t>The student will become art teachers, museum curators, art critics, artists and other arts professionals</w:t>
      </w:r>
      <w:r w:rsidRPr="00C32F8A">
        <w:rPr>
          <w:rFonts w:asciiTheme="majorBidi" w:hAnsiTheme="majorBidi" w:cstheme="majorBidi"/>
          <w:spacing w:val="-57"/>
        </w:rPr>
        <w:t xml:space="preserve"> </w:t>
      </w:r>
      <w:r w:rsidRPr="00C32F8A">
        <w:rPr>
          <w:rFonts w:asciiTheme="majorBidi" w:hAnsiTheme="majorBidi" w:cstheme="majorBidi"/>
        </w:rPr>
        <w:t>which</w:t>
      </w:r>
      <w:r w:rsidRPr="00C32F8A">
        <w:rPr>
          <w:rFonts w:asciiTheme="majorBidi" w:hAnsiTheme="majorBidi" w:cstheme="majorBidi"/>
          <w:spacing w:val="-1"/>
        </w:rPr>
        <w:t xml:space="preserve"> </w:t>
      </w:r>
      <w:r w:rsidRPr="00C32F8A">
        <w:rPr>
          <w:rFonts w:asciiTheme="majorBidi" w:hAnsiTheme="majorBidi" w:cstheme="majorBidi"/>
        </w:rPr>
        <w:t>will</w:t>
      </w:r>
      <w:r w:rsidRPr="00C32F8A">
        <w:rPr>
          <w:rFonts w:asciiTheme="majorBidi" w:hAnsiTheme="majorBidi" w:cstheme="majorBidi"/>
          <w:spacing w:val="2"/>
        </w:rPr>
        <w:t xml:space="preserve"> </w:t>
      </w:r>
      <w:r w:rsidRPr="00C32F8A">
        <w:rPr>
          <w:rFonts w:asciiTheme="majorBidi" w:hAnsiTheme="majorBidi" w:cstheme="majorBidi"/>
        </w:rPr>
        <w:t>serve the</w:t>
      </w:r>
      <w:r w:rsidRPr="00C32F8A">
        <w:rPr>
          <w:rFonts w:asciiTheme="majorBidi" w:hAnsiTheme="majorBidi" w:cstheme="majorBidi"/>
          <w:spacing w:val="2"/>
        </w:rPr>
        <w:t xml:space="preserve"> </w:t>
      </w:r>
      <w:r w:rsidRPr="00C32F8A">
        <w:rPr>
          <w:rFonts w:asciiTheme="majorBidi" w:hAnsiTheme="majorBidi" w:cstheme="majorBidi"/>
        </w:rPr>
        <w:t>community</w:t>
      </w:r>
      <w:r w:rsidRPr="00C32F8A">
        <w:rPr>
          <w:rFonts w:asciiTheme="majorBidi" w:hAnsiTheme="majorBidi" w:cstheme="majorBidi"/>
          <w:spacing w:val="-8"/>
        </w:rPr>
        <w:t xml:space="preserve"> </w:t>
      </w:r>
      <w:r w:rsidRPr="00C32F8A">
        <w:rPr>
          <w:rFonts w:asciiTheme="majorBidi" w:hAnsiTheme="majorBidi" w:cstheme="majorBidi"/>
        </w:rPr>
        <w:t>in</w:t>
      </w:r>
      <w:r w:rsidRPr="00C32F8A">
        <w:rPr>
          <w:rFonts w:asciiTheme="majorBidi" w:hAnsiTheme="majorBidi" w:cstheme="majorBidi"/>
          <w:spacing w:val="2"/>
        </w:rPr>
        <w:t xml:space="preserve"> </w:t>
      </w:r>
      <w:r w:rsidRPr="00C32F8A">
        <w:rPr>
          <w:rFonts w:asciiTheme="majorBidi" w:hAnsiTheme="majorBidi" w:cstheme="majorBidi"/>
        </w:rPr>
        <w:t>all areas of</w:t>
      </w:r>
      <w:r w:rsidRPr="00C32F8A">
        <w:rPr>
          <w:rFonts w:asciiTheme="majorBidi" w:hAnsiTheme="majorBidi" w:cstheme="majorBidi"/>
          <w:spacing w:val="-4"/>
        </w:rPr>
        <w:t xml:space="preserve"> </w:t>
      </w:r>
      <w:r w:rsidRPr="00C32F8A">
        <w:rPr>
          <w:rFonts w:asciiTheme="majorBidi" w:hAnsiTheme="majorBidi" w:cstheme="majorBidi"/>
        </w:rPr>
        <w:t>Visual Arts.</w:t>
      </w:r>
    </w:p>
    <w:p w14:paraId="09AD38D2" w14:textId="77777777" w:rsidR="007025F4" w:rsidRPr="00C32F8A" w:rsidRDefault="007025F4" w:rsidP="00C3199A">
      <w:pPr>
        <w:pStyle w:val="ListParagraph"/>
        <w:widowControl w:val="0"/>
        <w:numPr>
          <w:ilvl w:val="0"/>
          <w:numId w:val="35"/>
        </w:numPr>
        <w:autoSpaceDE w:val="0"/>
        <w:autoSpaceDN w:val="0"/>
        <w:spacing w:after="0" w:line="240" w:lineRule="auto"/>
        <w:ind w:left="360" w:right="453"/>
        <w:contextualSpacing w:val="0"/>
        <w:rPr>
          <w:rFonts w:asciiTheme="majorBidi" w:hAnsiTheme="majorBidi" w:cstheme="majorBidi"/>
        </w:rPr>
      </w:pPr>
      <w:r w:rsidRPr="00C32F8A">
        <w:rPr>
          <w:rFonts w:asciiTheme="majorBidi" w:hAnsiTheme="majorBidi" w:cstheme="majorBidi"/>
        </w:rPr>
        <w:t xml:space="preserve">They can work independently or in ensemble in a wide range of careers and performance or production opportunities. </w:t>
      </w:r>
    </w:p>
    <w:p w14:paraId="5569856A" w14:textId="77777777" w:rsidR="007025F4" w:rsidRPr="00C32F8A" w:rsidRDefault="007025F4" w:rsidP="00C3199A">
      <w:pPr>
        <w:pStyle w:val="ListParagraph"/>
        <w:widowControl w:val="0"/>
        <w:numPr>
          <w:ilvl w:val="0"/>
          <w:numId w:val="35"/>
        </w:numPr>
        <w:autoSpaceDE w:val="0"/>
        <w:autoSpaceDN w:val="0"/>
        <w:spacing w:after="0" w:line="240" w:lineRule="auto"/>
        <w:ind w:left="360" w:right="453"/>
        <w:contextualSpacing w:val="0"/>
        <w:rPr>
          <w:rFonts w:asciiTheme="majorBidi" w:hAnsiTheme="majorBidi" w:cstheme="majorBidi"/>
        </w:rPr>
      </w:pPr>
      <w:r w:rsidRPr="00C32F8A">
        <w:rPr>
          <w:rFonts w:asciiTheme="majorBidi" w:hAnsiTheme="majorBidi" w:cstheme="majorBidi"/>
        </w:rPr>
        <w:t>The students will be able to assess the contemporary practices in visual arts with the understanding o</w:t>
      </w:r>
      <w:r w:rsidRPr="00C32F8A">
        <w:rPr>
          <w:rFonts w:asciiTheme="majorBidi" w:hAnsiTheme="majorBidi" w:cstheme="majorBidi"/>
          <w:spacing w:val="-57"/>
        </w:rPr>
        <w:t xml:space="preserve">f                         </w:t>
      </w:r>
      <w:r w:rsidRPr="00C32F8A">
        <w:rPr>
          <w:rFonts w:asciiTheme="majorBidi" w:hAnsiTheme="majorBidi" w:cstheme="majorBidi"/>
        </w:rPr>
        <w:t>historical an</w:t>
      </w:r>
      <w:r w:rsidRPr="00C32F8A">
        <w:rPr>
          <w:rFonts w:asciiTheme="majorBidi" w:hAnsiTheme="majorBidi" w:cstheme="majorBidi"/>
          <w:spacing w:val="-1"/>
        </w:rPr>
        <w:t xml:space="preserve">d </w:t>
      </w:r>
      <w:r w:rsidRPr="00C32F8A">
        <w:rPr>
          <w:rFonts w:asciiTheme="majorBidi" w:hAnsiTheme="majorBidi" w:cstheme="majorBidi"/>
        </w:rPr>
        <w:t>cultural context.</w:t>
      </w:r>
    </w:p>
    <w:p w14:paraId="74ED0AB0" w14:textId="65CC72D5" w:rsidR="00594CEA" w:rsidRPr="00594CEA" w:rsidRDefault="007025F4" w:rsidP="00C3199A">
      <w:pPr>
        <w:pStyle w:val="ListParagraph"/>
        <w:widowControl w:val="0"/>
        <w:numPr>
          <w:ilvl w:val="0"/>
          <w:numId w:val="35"/>
        </w:numPr>
        <w:autoSpaceDE w:val="0"/>
        <w:autoSpaceDN w:val="0"/>
        <w:spacing w:after="0" w:line="240" w:lineRule="auto"/>
        <w:ind w:left="360"/>
        <w:contextualSpacing w:val="0"/>
        <w:rPr>
          <w:rFonts w:asciiTheme="majorBidi" w:hAnsiTheme="majorBidi" w:cstheme="majorBidi"/>
        </w:rPr>
      </w:pPr>
      <w:r w:rsidRPr="00C32F8A">
        <w:rPr>
          <w:rFonts w:asciiTheme="majorBidi" w:hAnsiTheme="majorBidi" w:cstheme="majorBidi"/>
        </w:rPr>
        <w:t>They</w:t>
      </w:r>
      <w:r w:rsidRPr="00C32F8A">
        <w:rPr>
          <w:rFonts w:asciiTheme="majorBidi" w:hAnsiTheme="majorBidi" w:cstheme="majorBidi"/>
          <w:spacing w:val="-5"/>
        </w:rPr>
        <w:t xml:space="preserve"> </w:t>
      </w:r>
      <w:r w:rsidRPr="00C32F8A">
        <w:rPr>
          <w:rFonts w:asciiTheme="majorBidi" w:hAnsiTheme="majorBidi" w:cstheme="majorBidi"/>
        </w:rPr>
        <w:t>will</w:t>
      </w:r>
      <w:r w:rsidRPr="00C32F8A">
        <w:rPr>
          <w:rFonts w:asciiTheme="majorBidi" w:hAnsiTheme="majorBidi" w:cstheme="majorBidi"/>
          <w:spacing w:val="-1"/>
        </w:rPr>
        <w:t xml:space="preserve"> </w:t>
      </w:r>
      <w:r w:rsidRPr="00C32F8A">
        <w:rPr>
          <w:rFonts w:asciiTheme="majorBidi" w:hAnsiTheme="majorBidi" w:cstheme="majorBidi"/>
        </w:rPr>
        <w:t>use</w:t>
      </w:r>
      <w:r w:rsidRPr="00C32F8A">
        <w:rPr>
          <w:rFonts w:asciiTheme="majorBidi" w:hAnsiTheme="majorBidi" w:cstheme="majorBidi"/>
          <w:spacing w:val="-1"/>
        </w:rPr>
        <w:t xml:space="preserve"> </w:t>
      </w:r>
      <w:r w:rsidRPr="00C32F8A">
        <w:rPr>
          <w:rFonts w:asciiTheme="majorBidi" w:hAnsiTheme="majorBidi" w:cstheme="majorBidi"/>
        </w:rPr>
        <w:t>innovative</w:t>
      </w:r>
      <w:r w:rsidRPr="00C32F8A">
        <w:rPr>
          <w:rFonts w:asciiTheme="majorBidi" w:hAnsiTheme="majorBidi" w:cstheme="majorBidi"/>
          <w:spacing w:val="1"/>
        </w:rPr>
        <w:t xml:space="preserve"> </w:t>
      </w:r>
      <w:r w:rsidRPr="00C32F8A">
        <w:rPr>
          <w:rFonts w:asciiTheme="majorBidi" w:hAnsiTheme="majorBidi" w:cstheme="majorBidi"/>
        </w:rPr>
        <w:t>approaches</w:t>
      </w:r>
      <w:r w:rsidRPr="00C32F8A">
        <w:rPr>
          <w:rFonts w:asciiTheme="majorBidi" w:hAnsiTheme="majorBidi" w:cstheme="majorBidi"/>
          <w:spacing w:val="-1"/>
        </w:rPr>
        <w:t xml:space="preserve"> </w:t>
      </w:r>
      <w:r w:rsidRPr="00C32F8A">
        <w:rPr>
          <w:rFonts w:asciiTheme="majorBidi" w:hAnsiTheme="majorBidi" w:cstheme="majorBidi"/>
        </w:rPr>
        <w:t>to</w:t>
      </w:r>
      <w:r w:rsidRPr="00C32F8A">
        <w:rPr>
          <w:rFonts w:asciiTheme="majorBidi" w:hAnsiTheme="majorBidi" w:cstheme="majorBidi"/>
          <w:spacing w:val="1"/>
        </w:rPr>
        <w:t xml:space="preserve"> </w:t>
      </w:r>
      <w:r w:rsidRPr="00C32F8A">
        <w:rPr>
          <w:rFonts w:asciiTheme="majorBidi" w:hAnsiTheme="majorBidi" w:cstheme="majorBidi"/>
        </w:rPr>
        <w:t>generate ideas to perform a vital role</w:t>
      </w:r>
      <w:r w:rsidRPr="00C32F8A">
        <w:rPr>
          <w:rFonts w:asciiTheme="majorBidi" w:hAnsiTheme="majorBidi" w:cstheme="majorBidi"/>
          <w:spacing w:val="-2"/>
        </w:rPr>
        <w:t xml:space="preserve"> </w:t>
      </w:r>
      <w:r w:rsidRPr="00C32F8A">
        <w:rPr>
          <w:rFonts w:asciiTheme="majorBidi" w:hAnsiTheme="majorBidi" w:cstheme="majorBidi"/>
        </w:rPr>
        <w:t>within</w:t>
      </w:r>
      <w:r w:rsidRPr="00C32F8A">
        <w:rPr>
          <w:rFonts w:asciiTheme="majorBidi" w:hAnsiTheme="majorBidi" w:cstheme="majorBidi"/>
          <w:spacing w:val="-1"/>
        </w:rPr>
        <w:t xml:space="preserve"> </w:t>
      </w:r>
      <w:r w:rsidRPr="00C32F8A">
        <w:rPr>
          <w:rFonts w:asciiTheme="majorBidi" w:hAnsiTheme="majorBidi" w:cstheme="majorBidi"/>
        </w:rPr>
        <w:t>broader</w:t>
      </w:r>
      <w:r w:rsidRPr="00C32F8A">
        <w:rPr>
          <w:rFonts w:asciiTheme="majorBidi" w:hAnsiTheme="majorBidi" w:cstheme="majorBidi"/>
          <w:spacing w:val="-5"/>
        </w:rPr>
        <w:t xml:space="preserve"> </w:t>
      </w:r>
      <w:r w:rsidRPr="00C32F8A">
        <w:rPr>
          <w:rFonts w:asciiTheme="majorBidi" w:hAnsiTheme="majorBidi" w:cstheme="majorBidi"/>
        </w:rPr>
        <w:t>socio-cultural</w:t>
      </w:r>
      <w:r w:rsidRPr="00C32F8A">
        <w:rPr>
          <w:rFonts w:asciiTheme="majorBidi" w:hAnsiTheme="majorBidi" w:cstheme="majorBidi"/>
          <w:spacing w:val="-1"/>
        </w:rPr>
        <w:t xml:space="preserve"> </w:t>
      </w:r>
      <w:r w:rsidRPr="00C32F8A">
        <w:rPr>
          <w:rFonts w:asciiTheme="majorBidi" w:hAnsiTheme="majorBidi" w:cstheme="majorBidi"/>
        </w:rPr>
        <w:t>perspectives.</w:t>
      </w:r>
      <w:r w:rsidR="00594CEA">
        <w:rPr>
          <w:rFonts w:asciiTheme="majorBidi" w:hAnsiTheme="majorBidi" w:cstheme="majorBidi"/>
        </w:rPr>
        <w:t xml:space="preserve"> </w:t>
      </w:r>
      <w:r w:rsidR="00594CEA" w:rsidRPr="00594CEA">
        <w:rPr>
          <w:b/>
          <w:bCs/>
          <w:sz w:val="28"/>
          <w:szCs w:val="28"/>
        </w:rPr>
        <w:br w:type="page"/>
      </w:r>
    </w:p>
    <w:tbl>
      <w:tblPr>
        <w:tblStyle w:val="TableGrid"/>
        <w:tblW w:w="0" w:type="auto"/>
        <w:tblLook w:val="04A0" w:firstRow="1" w:lastRow="0" w:firstColumn="1" w:lastColumn="0" w:noHBand="0" w:noVBand="1"/>
      </w:tblPr>
      <w:tblGrid>
        <w:gridCol w:w="8296"/>
      </w:tblGrid>
      <w:tr w:rsidR="006120B2" w14:paraId="6244DB20" w14:textId="77777777" w:rsidTr="00F80F19">
        <w:tc>
          <w:tcPr>
            <w:tcW w:w="8296" w:type="dxa"/>
            <w:shd w:val="clear" w:color="auto" w:fill="B4C6E7"/>
          </w:tcPr>
          <w:p w14:paraId="3899DA96" w14:textId="77777777" w:rsidR="006120B2" w:rsidRDefault="006120B2" w:rsidP="00F80F19">
            <w:pPr>
              <w:jc w:val="center"/>
              <w:rPr>
                <w:b/>
                <w:bCs/>
                <w:sz w:val="28"/>
                <w:szCs w:val="28"/>
              </w:rPr>
            </w:pPr>
            <w:r w:rsidRPr="006962F6">
              <w:rPr>
                <w:b/>
                <w:bCs/>
                <w:sz w:val="28"/>
                <w:szCs w:val="28"/>
              </w:rPr>
              <w:lastRenderedPageBreak/>
              <w:t>BFA</w:t>
            </w:r>
            <w:r>
              <w:rPr>
                <w:b/>
                <w:bCs/>
                <w:sz w:val="28"/>
                <w:szCs w:val="28"/>
              </w:rPr>
              <w:t xml:space="preserve"> VISUAL ARTS</w:t>
            </w:r>
          </w:p>
          <w:p w14:paraId="01638729" w14:textId="77777777" w:rsidR="006120B2" w:rsidRDefault="006120B2" w:rsidP="00F80F19">
            <w:pPr>
              <w:jc w:val="center"/>
              <w:rPr>
                <w:b/>
                <w:bCs/>
                <w:sz w:val="28"/>
                <w:szCs w:val="28"/>
              </w:rPr>
            </w:pPr>
            <w:r>
              <w:rPr>
                <w:b/>
                <w:bCs/>
                <w:sz w:val="28"/>
                <w:szCs w:val="28"/>
              </w:rPr>
              <w:t>Credit Hours Division</w:t>
            </w:r>
          </w:p>
        </w:tc>
      </w:tr>
    </w:tbl>
    <w:p w14:paraId="0697536A" w14:textId="77777777" w:rsidR="006120B2" w:rsidRDefault="006120B2" w:rsidP="006120B2">
      <w:pPr>
        <w:jc w:val="center"/>
        <w:rPr>
          <w:b/>
          <w:bCs/>
          <w:sz w:val="28"/>
          <w:szCs w:val="28"/>
        </w:rPr>
      </w:pPr>
    </w:p>
    <w:p w14:paraId="7667C0F4" w14:textId="77777777" w:rsidR="006120B2" w:rsidRDefault="006120B2" w:rsidP="006120B2">
      <w:pPr>
        <w:jc w:val="center"/>
        <w:rPr>
          <w:b/>
          <w:bCs/>
          <w:sz w:val="28"/>
          <w:szCs w:val="28"/>
        </w:rPr>
      </w:pPr>
      <w:r>
        <w:rPr>
          <w:b/>
          <w:bCs/>
          <w:sz w:val="28"/>
          <w:szCs w:val="28"/>
        </w:rPr>
        <w:t>TOTAL OF CREDIT HOURS</w:t>
      </w:r>
    </w:p>
    <w:p w14:paraId="05623A5E" w14:textId="77777777" w:rsidR="006120B2" w:rsidRDefault="006120B2" w:rsidP="006120B2">
      <w:pPr>
        <w:jc w:val="center"/>
        <w:rPr>
          <w:b/>
          <w:bCs/>
          <w:sz w:val="28"/>
          <w:szCs w:val="28"/>
        </w:rPr>
      </w:pPr>
      <w:r>
        <w:rPr>
          <w:b/>
          <w:bCs/>
          <w:sz w:val="28"/>
          <w:szCs w:val="28"/>
        </w:rPr>
        <w:t>(With Single Major)</w:t>
      </w:r>
    </w:p>
    <w:p w14:paraId="2465E704" w14:textId="77777777" w:rsidR="006120B2" w:rsidRDefault="006120B2" w:rsidP="006120B2">
      <w:pPr>
        <w:spacing w:after="0"/>
        <w:jc w:val="center"/>
        <w:rPr>
          <w:b/>
          <w:bCs/>
          <w:sz w:val="28"/>
          <w:szCs w:val="28"/>
        </w:rPr>
      </w:pPr>
      <w:r>
        <w:rPr>
          <w:b/>
          <w:bCs/>
          <w:sz w:val="28"/>
          <w:szCs w:val="28"/>
        </w:rPr>
        <w:t xml:space="preserve">(With different combinations of </w:t>
      </w:r>
      <w:r w:rsidRPr="00D65BF3">
        <w:rPr>
          <w:b/>
          <w:bCs/>
          <w:sz w:val="28"/>
          <w:szCs w:val="28"/>
        </w:rPr>
        <w:t>Allied/Interdisciplinary</w:t>
      </w:r>
      <w:r>
        <w:rPr>
          <w:b/>
          <w:bCs/>
          <w:sz w:val="28"/>
          <w:szCs w:val="28"/>
        </w:rPr>
        <w:t xml:space="preserve"> Courses)</w:t>
      </w:r>
    </w:p>
    <w:p w14:paraId="745C4723" w14:textId="77777777" w:rsidR="006120B2" w:rsidRDefault="006120B2" w:rsidP="006120B2">
      <w:pPr>
        <w:spacing w:after="0"/>
        <w:jc w:val="center"/>
        <w:rPr>
          <w:b/>
          <w:bCs/>
          <w:sz w:val="28"/>
          <w:szCs w:val="28"/>
        </w:rPr>
      </w:pPr>
    </w:p>
    <w:tbl>
      <w:tblPr>
        <w:tblStyle w:val="TableGrid"/>
        <w:tblW w:w="0" w:type="auto"/>
        <w:tblInd w:w="-185" w:type="dxa"/>
        <w:tblLook w:val="04A0" w:firstRow="1" w:lastRow="0" w:firstColumn="1" w:lastColumn="0" w:noHBand="0" w:noVBand="1"/>
      </w:tblPr>
      <w:tblGrid>
        <w:gridCol w:w="1703"/>
        <w:gridCol w:w="1366"/>
        <w:gridCol w:w="1353"/>
        <w:gridCol w:w="1353"/>
        <w:gridCol w:w="1353"/>
        <w:gridCol w:w="1353"/>
      </w:tblGrid>
      <w:tr w:rsidR="006120B2" w:rsidRPr="009A7145" w14:paraId="2EAFEBCD" w14:textId="77777777" w:rsidTr="00F80F19">
        <w:trPr>
          <w:trHeight w:val="432"/>
        </w:trPr>
        <w:tc>
          <w:tcPr>
            <w:tcW w:w="1703" w:type="dxa"/>
            <w:shd w:val="clear" w:color="auto" w:fill="B4C6E7" w:themeFill="accent1" w:themeFillTint="66"/>
            <w:vAlign w:val="center"/>
          </w:tcPr>
          <w:p w14:paraId="1321FCE2" w14:textId="77777777" w:rsidR="006120B2" w:rsidRPr="009A7145" w:rsidRDefault="006120B2" w:rsidP="00F80F19">
            <w:pPr>
              <w:spacing w:line="276" w:lineRule="auto"/>
              <w:jc w:val="center"/>
              <w:rPr>
                <w:b/>
                <w:bCs/>
              </w:rPr>
            </w:pPr>
            <w:r w:rsidRPr="009A7145">
              <w:rPr>
                <w:b/>
                <w:bCs/>
              </w:rPr>
              <w:t>SEMESTER</w:t>
            </w:r>
          </w:p>
        </w:tc>
        <w:tc>
          <w:tcPr>
            <w:tcW w:w="1366" w:type="dxa"/>
            <w:shd w:val="clear" w:color="auto" w:fill="B4C6E7" w:themeFill="accent1" w:themeFillTint="66"/>
            <w:vAlign w:val="center"/>
          </w:tcPr>
          <w:p w14:paraId="19EF24A0" w14:textId="77777777" w:rsidR="006120B2" w:rsidRPr="009A7145" w:rsidRDefault="006120B2" w:rsidP="00F80F19">
            <w:pPr>
              <w:spacing w:line="276" w:lineRule="auto"/>
              <w:jc w:val="center"/>
              <w:rPr>
                <w:b/>
                <w:bCs/>
              </w:rPr>
            </w:pPr>
            <w:r>
              <w:rPr>
                <w:b/>
                <w:bCs/>
              </w:rPr>
              <w:t xml:space="preserve">TOTAL </w:t>
            </w:r>
            <w:r w:rsidRPr="009A7145">
              <w:rPr>
                <w:b/>
                <w:bCs/>
              </w:rPr>
              <w:t>CREDIT HOURS</w:t>
            </w:r>
          </w:p>
        </w:tc>
        <w:tc>
          <w:tcPr>
            <w:tcW w:w="5412" w:type="dxa"/>
            <w:gridSpan w:val="4"/>
            <w:shd w:val="clear" w:color="auto" w:fill="B4C6E7"/>
            <w:vAlign w:val="center"/>
          </w:tcPr>
          <w:p w14:paraId="065CBC49" w14:textId="77777777" w:rsidR="006120B2" w:rsidRPr="009A7145" w:rsidRDefault="006120B2" w:rsidP="00F80F19">
            <w:pPr>
              <w:spacing w:line="276" w:lineRule="auto"/>
              <w:jc w:val="center"/>
              <w:rPr>
                <w:b/>
                <w:bCs/>
              </w:rPr>
            </w:pPr>
            <w:r w:rsidRPr="003832B9">
              <w:rPr>
                <w:b/>
                <w:bCs/>
              </w:rPr>
              <w:t>Credit Hours</w:t>
            </w:r>
            <w:r>
              <w:rPr>
                <w:b/>
                <w:bCs/>
              </w:rPr>
              <w:t xml:space="preserve"> w</w:t>
            </w:r>
            <w:r w:rsidRPr="003832B9">
              <w:rPr>
                <w:b/>
                <w:bCs/>
              </w:rPr>
              <w:t>ith different combinations of Allied/Interdisciplinary Courses</w:t>
            </w:r>
          </w:p>
        </w:tc>
      </w:tr>
      <w:tr w:rsidR="006120B2" w:rsidRPr="009A7145" w14:paraId="64867A5F" w14:textId="77777777" w:rsidTr="00F80F19">
        <w:trPr>
          <w:trHeight w:val="432"/>
        </w:trPr>
        <w:tc>
          <w:tcPr>
            <w:tcW w:w="1703" w:type="dxa"/>
            <w:shd w:val="clear" w:color="auto" w:fill="D9E2F3" w:themeFill="accent1" w:themeFillTint="33"/>
            <w:vAlign w:val="center"/>
          </w:tcPr>
          <w:p w14:paraId="2DF5E28D" w14:textId="77777777" w:rsidR="006120B2" w:rsidRPr="009A7145" w:rsidRDefault="006120B2" w:rsidP="00F80F19">
            <w:pPr>
              <w:spacing w:line="276" w:lineRule="auto"/>
              <w:jc w:val="center"/>
              <w:rPr>
                <w:b/>
                <w:bCs/>
              </w:rPr>
            </w:pPr>
            <w:r>
              <w:rPr>
                <w:b/>
                <w:bCs/>
              </w:rPr>
              <w:t>SEMESTER -</w:t>
            </w:r>
            <w:r w:rsidRPr="009A7145">
              <w:rPr>
                <w:b/>
                <w:bCs/>
              </w:rPr>
              <w:t>I</w:t>
            </w:r>
          </w:p>
        </w:tc>
        <w:tc>
          <w:tcPr>
            <w:tcW w:w="1366" w:type="dxa"/>
            <w:shd w:val="clear" w:color="auto" w:fill="E5EBF7"/>
            <w:vAlign w:val="center"/>
          </w:tcPr>
          <w:p w14:paraId="4D011536" w14:textId="77777777" w:rsidR="006120B2" w:rsidRPr="009A7145" w:rsidRDefault="006120B2" w:rsidP="00F80F19">
            <w:pPr>
              <w:spacing w:line="276" w:lineRule="auto"/>
              <w:jc w:val="center"/>
              <w:rPr>
                <w:b/>
                <w:bCs/>
              </w:rPr>
            </w:pPr>
            <w:r w:rsidRPr="009A7145">
              <w:rPr>
                <w:rFonts w:eastAsia="Calibri"/>
                <w:b/>
                <w:bCs/>
              </w:rPr>
              <w:t>16(10+6)</w:t>
            </w:r>
          </w:p>
        </w:tc>
        <w:tc>
          <w:tcPr>
            <w:tcW w:w="1353" w:type="dxa"/>
            <w:shd w:val="clear" w:color="auto" w:fill="auto"/>
            <w:vAlign w:val="center"/>
          </w:tcPr>
          <w:p w14:paraId="3D97983A" w14:textId="77777777" w:rsidR="006120B2" w:rsidRPr="009A7145" w:rsidRDefault="006120B2" w:rsidP="00F80F19">
            <w:pPr>
              <w:spacing w:line="276" w:lineRule="auto"/>
              <w:jc w:val="center"/>
              <w:rPr>
                <w:b/>
                <w:bCs/>
              </w:rPr>
            </w:pPr>
            <w:r w:rsidRPr="009A7145">
              <w:rPr>
                <w:rFonts w:eastAsia="Calibri"/>
                <w:b/>
                <w:bCs/>
              </w:rPr>
              <w:t>16(10+6)</w:t>
            </w:r>
          </w:p>
        </w:tc>
        <w:tc>
          <w:tcPr>
            <w:tcW w:w="1353" w:type="dxa"/>
            <w:shd w:val="clear" w:color="auto" w:fill="auto"/>
            <w:vAlign w:val="center"/>
          </w:tcPr>
          <w:p w14:paraId="7BB7BA37" w14:textId="77777777" w:rsidR="006120B2" w:rsidRPr="009A7145" w:rsidRDefault="006120B2" w:rsidP="00F80F19">
            <w:pPr>
              <w:spacing w:line="276" w:lineRule="auto"/>
              <w:jc w:val="center"/>
              <w:rPr>
                <w:b/>
                <w:bCs/>
              </w:rPr>
            </w:pPr>
            <w:r w:rsidRPr="009A7145">
              <w:rPr>
                <w:rFonts w:eastAsia="Calibri"/>
                <w:b/>
                <w:bCs/>
              </w:rPr>
              <w:t>16(10+6)</w:t>
            </w:r>
          </w:p>
        </w:tc>
        <w:tc>
          <w:tcPr>
            <w:tcW w:w="1353" w:type="dxa"/>
            <w:shd w:val="clear" w:color="auto" w:fill="auto"/>
            <w:vAlign w:val="center"/>
          </w:tcPr>
          <w:p w14:paraId="526FC551" w14:textId="77777777" w:rsidR="006120B2" w:rsidRPr="009A7145" w:rsidRDefault="006120B2" w:rsidP="00F80F19">
            <w:pPr>
              <w:spacing w:line="276" w:lineRule="auto"/>
              <w:jc w:val="center"/>
              <w:rPr>
                <w:b/>
                <w:bCs/>
              </w:rPr>
            </w:pPr>
            <w:r w:rsidRPr="009A7145">
              <w:rPr>
                <w:rFonts w:eastAsia="Calibri"/>
                <w:b/>
                <w:bCs/>
              </w:rPr>
              <w:t>16(10+6)</w:t>
            </w:r>
          </w:p>
        </w:tc>
        <w:tc>
          <w:tcPr>
            <w:tcW w:w="1353" w:type="dxa"/>
            <w:shd w:val="clear" w:color="auto" w:fill="auto"/>
            <w:vAlign w:val="center"/>
          </w:tcPr>
          <w:p w14:paraId="24F19FA6" w14:textId="77777777" w:rsidR="006120B2" w:rsidRPr="009A7145" w:rsidRDefault="006120B2" w:rsidP="00F80F19">
            <w:pPr>
              <w:spacing w:line="276" w:lineRule="auto"/>
              <w:jc w:val="center"/>
              <w:rPr>
                <w:b/>
                <w:bCs/>
              </w:rPr>
            </w:pPr>
            <w:r w:rsidRPr="009A7145">
              <w:rPr>
                <w:rFonts w:eastAsia="Calibri"/>
                <w:b/>
                <w:bCs/>
              </w:rPr>
              <w:t>16(10+6)</w:t>
            </w:r>
          </w:p>
        </w:tc>
      </w:tr>
      <w:tr w:rsidR="006120B2" w:rsidRPr="009A7145" w14:paraId="3FD2DE49" w14:textId="77777777" w:rsidTr="00F80F19">
        <w:trPr>
          <w:trHeight w:val="432"/>
        </w:trPr>
        <w:tc>
          <w:tcPr>
            <w:tcW w:w="1703" w:type="dxa"/>
            <w:shd w:val="clear" w:color="auto" w:fill="D9E2F3" w:themeFill="accent1" w:themeFillTint="33"/>
            <w:vAlign w:val="center"/>
          </w:tcPr>
          <w:p w14:paraId="16116AE7" w14:textId="77777777" w:rsidR="006120B2" w:rsidRPr="009A7145" w:rsidRDefault="006120B2" w:rsidP="00F80F19">
            <w:pPr>
              <w:spacing w:line="276" w:lineRule="auto"/>
              <w:jc w:val="center"/>
              <w:rPr>
                <w:b/>
                <w:bCs/>
              </w:rPr>
            </w:pPr>
            <w:r>
              <w:rPr>
                <w:b/>
                <w:bCs/>
              </w:rPr>
              <w:t>SEMESTER -</w:t>
            </w:r>
            <w:r w:rsidRPr="009A7145">
              <w:rPr>
                <w:b/>
                <w:bCs/>
              </w:rPr>
              <w:t>II</w:t>
            </w:r>
          </w:p>
        </w:tc>
        <w:tc>
          <w:tcPr>
            <w:tcW w:w="1366" w:type="dxa"/>
            <w:shd w:val="clear" w:color="auto" w:fill="E5EBF7"/>
            <w:vAlign w:val="center"/>
          </w:tcPr>
          <w:p w14:paraId="353ED1F9" w14:textId="77777777" w:rsidR="006120B2" w:rsidRPr="009A7145" w:rsidRDefault="006120B2" w:rsidP="00F80F19">
            <w:pPr>
              <w:spacing w:line="276" w:lineRule="auto"/>
              <w:jc w:val="center"/>
              <w:rPr>
                <w:b/>
                <w:bCs/>
              </w:rPr>
            </w:pPr>
            <w:r w:rsidRPr="009A7145">
              <w:rPr>
                <w:rFonts w:eastAsia="Calibri"/>
                <w:b/>
                <w:bCs/>
              </w:rPr>
              <w:t>16(9+7)</w:t>
            </w:r>
          </w:p>
        </w:tc>
        <w:tc>
          <w:tcPr>
            <w:tcW w:w="1353" w:type="dxa"/>
            <w:shd w:val="clear" w:color="auto" w:fill="auto"/>
            <w:vAlign w:val="center"/>
          </w:tcPr>
          <w:p w14:paraId="4609FDD2" w14:textId="77777777" w:rsidR="006120B2" w:rsidRPr="009A7145" w:rsidRDefault="006120B2" w:rsidP="00F80F19">
            <w:pPr>
              <w:spacing w:line="276" w:lineRule="auto"/>
              <w:jc w:val="center"/>
              <w:rPr>
                <w:b/>
                <w:bCs/>
              </w:rPr>
            </w:pPr>
            <w:r w:rsidRPr="009A7145">
              <w:rPr>
                <w:rFonts w:eastAsia="Calibri"/>
                <w:b/>
                <w:bCs/>
              </w:rPr>
              <w:t>16(9+7)</w:t>
            </w:r>
          </w:p>
        </w:tc>
        <w:tc>
          <w:tcPr>
            <w:tcW w:w="1353" w:type="dxa"/>
            <w:shd w:val="clear" w:color="auto" w:fill="auto"/>
            <w:vAlign w:val="center"/>
          </w:tcPr>
          <w:p w14:paraId="085B3C41" w14:textId="77777777" w:rsidR="006120B2" w:rsidRPr="009A7145" w:rsidRDefault="006120B2" w:rsidP="00F80F19">
            <w:pPr>
              <w:spacing w:line="276" w:lineRule="auto"/>
              <w:jc w:val="center"/>
              <w:rPr>
                <w:b/>
                <w:bCs/>
              </w:rPr>
            </w:pPr>
            <w:r w:rsidRPr="009A7145">
              <w:rPr>
                <w:rFonts w:eastAsia="Calibri"/>
                <w:b/>
                <w:bCs/>
              </w:rPr>
              <w:t>16(9+7)</w:t>
            </w:r>
          </w:p>
        </w:tc>
        <w:tc>
          <w:tcPr>
            <w:tcW w:w="1353" w:type="dxa"/>
            <w:shd w:val="clear" w:color="auto" w:fill="auto"/>
            <w:vAlign w:val="center"/>
          </w:tcPr>
          <w:p w14:paraId="2F2350B9" w14:textId="77777777" w:rsidR="006120B2" w:rsidRPr="009A7145" w:rsidRDefault="006120B2" w:rsidP="00F80F19">
            <w:pPr>
              <w:spacing w:line="276" w:lineRule="auto"/>
              <w:jc w:val="center"/>
              <w:rPr>
                <w:b/>
                <w:bCs/>
              </w:rPr>
            </w:pPr>
            <w:r w:rsidRPr="009A7145">
              <w:rPr>
                <w:rFonts w:eastAsia="Calibri"/>
                <w:b/>
                <w:bCs/>
              </w:rPr>
              <w:t>16(9+7)</w:t>
            </w:r>
          </w:p>
        </w:tc>
        <w:tc>
          <w:tcPr>
            <w:tcW w:w="1353" w:type="dxa"/>
            <w:shd w:val="clear" w:color="auto" w:fill="auto"/>
            <w:vAlign w:val="center"/>
          </w:tcPr>
          <w:p w14:paraId="78DC8B24" w14:textId="77777777" w:rsidR="006120B2" w:rsidRPr="009A7145" w:rsidRDefault="006120B2" w:rsidP="00F80F19">
            <w:pPr>
              <w:spacing w:line="276" w:lineRule="auto"/>
              <w:jc w:val="center"/>
              <w:rPr>
                <w:b/>
                <w:bCs/>
              </w:rPr>
            </w:pPr>
            <w:r w:rsidRPr="009A7145">
              <w:rPr>
                <w:rFonts w:eastAsia="Calibri"/>
                <w:b/>
                <w:bCs/>
              </w:rPr>
              <w:t>16(9+7)</w:t>
            </w:r>
          </w:p>
        </w:tc>
      </w:tr>
      <w:tr w:rsidR="006120B2" w:rsidRPr="009A7145" w14:paraId="5CE0B57D" w14:textId="77777777" w:rsidTr="00F80F19">
        <w:trPr>
          <w:trHeight w:val="432"/>
        </w:trPr>
        <w:tc>
          <w:tcPr>
            <w:tcW w:w="1703" w:type="dxa"/>
            <w:shd w:val="clear" w:color="auto" w:fill="D9E2F3" w:themeFill="accent1" w:themeFillTint="33"/>
            <w:vAlign w:val="center"/>
          </w:tcPr>
          <w:p w14:paraId="17A67A40" w14:textId="77777777" w:rsidR="006120B2" w:rsidRPr="009A7145" w:rsidRDefault="006120B2" w:rsidP="00F80F19">
            <w:pPr>
              <w:spacing w:line="276" w:lineRule="auto"/>
              <w:jc w:val="center"/>
              <w:rPr>
                <w:b/>
                <w:bCs/>
              </w:rPr>
            </w:pPr>
            <w:r>
              <w:rPr>
                <w:b/>
                <w:bCs/>
              </w:rPr>
              <w:t>SEMESTER -</w:t>
            </w:r>
            <w:r w:rsidRPr="009A7145">
              <w:rPr>
                <w:b/>
                <w:bCs/>
              </w:rPr>
              <w:t>III</w:t>
            </w:r>
          </w:p>
        </w:tc>
        <w:tc>
          <w:tcPr>
            <w:tcW w:w="1366" w:type="dxa"/>
            <w:shd w:val="clear" w:color="auto" w:fill="E5EBF7"/>
            <w:vAlign w:val="center"/>
          </w:tcPr>
          <w:p w14:paraId="68ACBA05" w14:textId="4C944588" w:rsidR="006120B2" w:rsidRPr="009A7145" w:rsidRDefault="00992CDF" w:rsidP="00F80F19">
            <w:pPr>
              <w:spacing w:line="276" w:lineRule="auto"/>
              <w:jc w:val="center"/>
              <w:rPr>
                <w:b/>
                <w:bCs/>
              </w:rPr>
            </w:pPr>
            <w:r w:rsidRPr="00992CDF">
              <w:rPr>
                <w:rFonts w:eastAsia="Calibri"/>
                <w:b/>
                <w:bCs/>
              </w:rPr>
              <w:t>17(11+6)</w:t>
            </w:r>
          </w:p>
        </w:tc>
        <w:tc>
          <w:tcPr>
            <w:tcW w:w="1353" w:type="dxa"/>
            <w:shd w:val="clear" w:color="auto" w:fill="auto"/>
            <w:vAlign w:val="center"/>
          </w:tcPr>
          <w:p w14:paraId="45694AAD" w14:textId="77777777" w:rsidR="006120B2" w:rsidRPr="009A7145" w:rsidRDefault="006120B2" w:rsidP="00F80F19">
            <w:pPr>
              <w:spacing w:line="276" w:lineRule="auto"/>
              <w:jc w:val="center"/>
              <w:rPr>
                <w:b/>
                <w:bCs/>
              </w:rPr>
            </w:pPr>
            <w:r w:rsidRPr="00D45868">
              <w:rPr>
                <w:rFonts w:eastAsia="Calibri"/>
                <w:b/>
                <w:bCs/>
              </w:rPr>
              <w:t>17(11+6)</w:t>
            </w:r>
          </w:p>
        </w:tc>
        <w:tc>
          <w:tcPr>
            <w:tcW w:w="1353" w:type="dxa"/>
            <w:shd w:val="clear" w:color="auto" w:fill="auto"/>
            <w:vAlign w:val="center"/>
          </w:tcPr>
          <w:p w14:paraId="7362A829" w14:textId="77777777" w:rsidR="006120B2" w:rsidRPr="009A7145" w:rsidRDefault="006120B2" w:rsidP="00F80F19">
            <w:pPr>
              <w:spacing w:line="276" w:lineRule="auto"/>
              <w:jc w:val="center"/>
              <w:rPr>
                <w:b/>
                <w:bCs/>
              </w:rPr>
            </w:pPr>
            <w:r w:rsidRPr="00D45868">
              <w:rPr>
                <w:rFonts w:eastAsia="Calibri"/>
                <w:b/>
                <w:bCs/>
              </w:rPr>
              <w:t>17(11+6)</w:t>
            </w:r>
          </w:p>
        </w:tc>
        <w:tc>
          <w:tcPr>
            <w:tcW w:w="1353" w:type="dxa"/>
            <w:shd w:val="clear" w:color="auto" w:fill="auto"/>
            <w:vAlign w:val="center"/>
          </w:tcPr>
          <w:p w14:paraId="2ADA1A84" w14:textId="77777777" w:rsidR="006120B2" w:rsidRPr="009A7145" w:rsidRDefault="006120B2" w:rsidP="00F80F19">
            <w:pPr>
              <w:spacing w:line="276" w:lineRule="auto"/>
              <w:jc w:val="center"/>
              <w:rPr>
                <w:b/>
                <w:bCs/>
              </w:rPr>
            </w:pPr>
            <w:r w:rsidRPr="00D45868">
              <w:rPr>
                <w:rFonts w:eastAsia="Calibri"/>
                <w:b/>
                <w:bCs/>
              </w:rPr>
              <w:t>17(11+6)</w:t>
            </w:r>
          </w:p>
        </w:tc>
        <w:tc>
          <w:tcPr>
            <w:tcW w:w="1353" w:type="dxa"/>
            <w:shd w:val="clear" w:color="auto" w:fill="auto"/>
            <w:vAlign w:val="center"/>
          </w:tcPr>
          <w:p w14:paraId="0C3809E8" w14:textId="77777777" w:rsidR="006120B2" w:rsidRPr="009A7145" w:rsidRDefault="006120B2" w:rsidP="00F80F19">
            <w:pPr>
              <w:spacing w:line="276" w:lineRule="auto"/>
              <w:jc w:val="center"/>
              <w:rPr>
                <w:b/>
                <w:bCs/>
              </w:rPr>
            </w:pPr>
            <w:r w:rsidRPr="00D45868">
              <w:rPr>
                <w:rFonts w:eastAsia="Calibri"/>
                <w:b/>
                <w:bCs/>
              </w:rPr>
              <w:t>17(11+6)</w:t>
            </w:r>
          </w:p>
        </w:tc>
      </w:tr>
      <w:tr w:rsidR="006120B2" w:rsidRPr="009A7145" w14:paraId="54AF01C8" w14:textId="77777777" w:rsidTr="00F80F19">
        <w:trPr>
          <w:trHeight w:val="432"/>
        </w:trPr>
        <w:tc>
          <w:tcPr>
            <w:tcW w:w="1703" w:type="dxa"/>
            <w:shd w:val="clear" w:color="auto" w:fill="D9E2F3" w:themeFill="accent1" w:themeFillTint="33"/>
            <w:vAlign w:val="center"/>
          </w:tcPr>
          <w:p w14:paraId="339F5CB2" w14:textId="77777777" w:rsidR="006120B2" w:rsidRPr="009A7145" w:rsidRDefault="006120B2" w:rsidP="00F80F19">
            <w:pPr>
              <w:spacing w:line="276" w:lineRule="auto"/>
              <w:jc w:val="center"/>
              <w:rPr>
                <w:b/>
                <w:bCs/>
              </w:rPr>
            </w:pPr>
            <w:r>
              <w:rPr>
                <w:b/>
                <w:bCs/>
              </w:rPr>
              <w:t>SEMESTER -</w:t>
            </w:r>
            <w:r w:rsidRPr="009A7145">
              <w:rPr>
                <w:b/>
                <w:bCs/>
              </w:rPr>
              <w:t>IV</w:t>
            </w:r>
          </w:p>
        </w:tc>
        <w:tc>
          <w:tcPr>
            <w:tcW w:w="1366" w:type="dxa"/>
            <w:shd w:val="clear" w:color="auto" w:fill="E5EBF7"/>
            <w:vAlign w:val="center"/>
          </w:tcPr>
          <w:p w14:paraId="03B3DBCE" w14:textId="77777777" w:rsidR="006120B2" w:rsidRPr="009A7145" w:rsidRDefault="006120B2" w:rsidP="00F80F19">
            <w:pPr>
              <w:spacing w:line="276" w:lineRule="auto"/>
              <w:jc w:val="center"/>
              <w:rPr>
                <w:b/>
                <w:bCs/>
              </w:rPr>
            </w:pPr>
            <w:r w:rsidRPr="009A7145">
              <w:rPr>
                <w:rFonts w:eastAsia="Calibri"/>
                <w:b/>
                <w:bCs/>
              </w:rPr>
              <w:t>18(10+8)</w:t>
            </w:r>
          </w:p>
        </w:tc>
        <w:tc>
          <w:tcPr>
            <w:tcW w:w="1353" w:type="dxa"/>
            <w:shd w:val="clear" w:color="auto" w:fill="auto"/>
            <w:vAlign w:val="center"/>
          </w:tcPr>
          <w:p w14:paraId="260417B9" w14:textId="77777777" w:rsidR="006120B2" w:rsidRPr="009A7145" w:rsidRDefault="006120B2" w:rsidP="00F80F19">
            <w:pPr>
              <w:spacing w:line="276" w:lineRule="auto"/>
              <w:jc w:val="center"/>
              <w:rPr>
                <w:b/>
                <w:bCs/>
              </w:rPr>
            </w:pPr>
            <w:r w:rsidRPr="009A7145">
              <w:rPr>
                <w:rFonts w:eastAsia="Calibri"/>
                <w:b/>
                <w:bCs/>
              </w:rPr>
              <w:t>18(10+8)</w:t>
            </w:r>
          </w:p>
        </w:tc>
        <w:tc>
          <w:tcPr>
            <w:tcW w:w="1353" w:type="dxa"/>
            <w:shd w:val="clear" w:color="auto" w:fill="auto"/>
            <w:vAlign w:val="center"/>
          </w:tcPr>
          <w:p w14:paraId="060EDC4B" w14:textId="77777777" w:rsidR="006120B2" w:rsidRPr="009A7145" w:rsidRDefault="006120B2" w:rsidP="00F80F19">
            <w:pPr>
              <w:spacing w:line="276" w:lineRule="auto"/>
              <w:jc w:val="center"/>
              <w:rPr>
                <w:b/>
                <w:bCs/>
              </w:rPr>
            </w:pPr>
            <w:r w:rsidRPr="009A7145">
              <w:rPr>
                <w:rFonts w:eastAsia="Calibri"/>
                <w:b/>
                <w:bCs/>
              </w:rPr>
              <w:t>18(10+8)</w:t>
            </w:r>
          </w:p>
        </w:tc>
        <w:tc>
          <w:tcPr>
            <w:tcW w:w="1353" w:type="dxa"/>
            <w:shd w:val="clear" w:color="auto" w:fill="auto"/>
            <w:vAlign w:val="center"/>
          </w:tcPr>
          <w:p w14:paraId="0325D2AF" w14:textId="77777777" w:rsidR="006120B2" w:rsidRPr="009A7145" w:rsidRDefault="006120B2" w:rsidP="00F80F19">
            <w:pPr>
              <w:spacing w:line="276" w:lineRule="auto"/>
              <w:jc w:val="center"/>
              <w:rPr>
                <w:b/>
                <w:bCs/>
              </w:rPr>
            </w:pPr>
            <w:r w:rsidRPr="009A7145">
              <w:rPr>
                <w:rFonts w:eastAsia="Calibri"/>
                <w:b/>
                <w:bCs/>
              </w:rPr>
              <w:t>18(10+8)</w:t>
            </w:r>
          </w:p>
        </w:tc>
        <w:tc>
          <w:tcPr>
            <w:tcW w:w="1353" w:type="dxa"/>
            <w:shd w:val="clear" w:color="auto" w:fill="auto"/>
            <w:vAlign w:val="center"/>
          </w:tcPr>
          <w:p w14:paraId="5D104835" w14:textId="77777777" w:rsidR="006120B2" w:rsidRPr="009A7145" w:rsidRDefault="006120B2" w:rsidP="00F80F19">
            <w:pPr>
              <w:spacing w:line="276" w:lineRule="auto"/>
              <w:jc w:val="center"/>
              <w:rPr>
                <w:b/>
                <w:bCs/>
              </w:rPr>
            </w:pPr>
            <w:r w:rsidRPr="009A7145">
              <w:rPr>
                <w:rFonts w:eastAsia="Calibri"/>
                <w:b/>
                <w:bCs/>
              </w:rPr>
              <w:t>18(10+8)</w:t>
            </w:r>
          </w:p>
        </w:tc>
      </w:tr>
      <w:tr w:rsidR="006120B2" w:rsidRPr="009A7145" w14:paraId="1BBE2EA8" w14:textId="77777777" w:rsidTr="00F80F19">
        <w:trPr>
          <w:trHeight w:val="432"/>
        </w:trPr>
        <w:tc>
          <w:tcPr>
            <w:tcW w:w="1703" w:type="dxa"/>
            <w:shd w:val="clear" w:color="auto" w:fill="D9E2F3" w:themeFill="accent1" w:themeFillTint="33"/>
            <w:vAlign w:val="center"/>
          </w:tcPr>
          <w:p w14:paraId="58E42F0B" w14:textId="77777777" w:rsidR="006120B2" w:rsidRPr="009A7145" w:rsidRDefault="006120B2" w:rsidP="00F80F19">
            <w:pPr>
              <w:spacing w:line="276" w:lineRule="auto"/>
              <w:jc w:val="center"/>
              <w:rPr>
                <w:b/>
                <w:bCs/>
              </w:rPr>
            </w:pPr>
            <w:r>
              <w:rPr>
                <w:b/>
                <w:bCs/>
              </w:rPr>
              <w:t>SEMESTER -</w:t>
            </w:r>
            <w:r w:rsidRPr="009A7145">
              <w:rPr>
                <w:b/>
                <w:bCs/>
              </w:rPr>
              <w:t>V</w:t>
            </w:r>
          </w:p>
        </w:tc>
        <w:tc>
          <w:tcPr>
            <w:tcW w:w="1366" w:type="dxa"/>
            <w:shd w:val="clear" w:color="auto" w:fill="E5EBF7"/>
            <w:vAlign w:val="center"/>
          </w:tcPr>
          <w:p w14:paraId="44EDAD96" w14:textId="77777777" w:rsidR="006120B2" w:rsidRPr="009A7145" w:rsidRDefault="006120B2" w:rsidP="00F80F19">
            <w:pPr>
              <w:spacing w:line="276" w:lineRule="auto"/>
              <w:jc w:val="center"/>
              <w:rPr>
                <w:b/>
                <w:bCs/>
              </w:rPr>
            </w:pPr>
            <w:r w:rsidRPr="000B5D7D">
              <w:rPr>
                <w:b/>
                <w:bCs/>
              </w:rPr>
              <w:t>15(7+8)</w:t>
            </w:r>
          </w:p>
        </w:tc>
        <w:tc>
          <w:tcPr>
            <w:tcW w:w="1353" w:type="dxa"/>
            <w:shd w:val="clear" w:color="auto" w:fill="auto"/>
            <w:vAlign w:val="center"/>
          </w:tcPr>
          <w:p w14:paraId="6D291F3E" w14:textId="77777777" w:rsidR="006120B2" w:rsidRPr="009A7145" w:rsidRDefault="006120B2" w:rsidP="00F80F19">
            <w:pPr>
              <w:spacing w:line="276" w:lineRule="auto"/>
              <w:jc w:val="center"/>
              <w:rPr>
                <w:b/>
                <w:bCs/>
              </w:rPr>
            </w:pPr>
            <w:r w:rsidRPr="0036238A">
              <w:rPr>
                <w:b/>
                <w:bCs/>
              </w:rPr>
              <w:t>1</w:t>
            </w:r>
            <w:r>
              <w:rPr>
                <w:b/>
                <w:bCs/>
              </w:rPr>
              <w:t>5</w:t>
            </w:r>
            <w:r w:rsidRPr="0036238A">
              <w:rPr>
                <w:b/>
                <w:bCs/>
              </w:rPr>
              <w:t>(</w:t>
            </w:r>
            <w:r>
              <w:rPr>
                <w:b/>
                <w:bCs/>
              </w:rPr>
              <w:t>7</w:t>
            </w:r>
            <w:r w:rsidRPr="0036238A">
              <w:rPr>
                <w:b/>
                <w:bCs/>
              </w:rPr>
              <w:t>+8)</w:t>
            </w:r>
          </w:p>
        </w:tc>
        <w:tc>
          <w:tcPr>
            <w:tcW w:w="1353" w:type="dxa"/>
            <w:shd w:val="clear" w:color="auto" w:fill="auto"/>
            <w:vAlign w:val="center"/>
          </w:tcPr>
          <w:p w14:paraId="5DA07FDD" w14:textId="77777777" w:rsidR="006120B2" w:rsidRPr="009A7145" w:rsidRDefault="006120B2" w:rsidP="00F80F19">
            <w:pPr>
              <w:spacing w:line="276" w:lineRule="auto"/>
              <w:jc w:val="center"/>
              <w:rPr>
                <w:b/>
                <w:bCs/>
              </w:rPr>
            </w:pPr>
            <w:r w:rsidRPr="0036238A">
              <w:rPr>
                <w:b/>
                <w:bCs/>
              </w:rPr>
              <w:t>1</w:t>
            </w:r>
            <w:r>
              <w:rPr>
                <w:b/>
                <w:bCs/>
              </w:rPr>
              <w:t>5</w:t>
            </w:r>
            <w:r w:rsidRPr="0036238A">
              <w:rPr>
                <w:b/>
                <w:bCs/>
              </w:rPr>
              <w:t>(</w:t>
            </w:r>
            <w:r>
              <w:rPr>
                <w:b/>
                <w:bCs/>
              </w:rPr>
              <w:t>7</w:t>
            </w:r>
            <w:r w:rsidRPr="0036238A">
              <w:rPr>
                <w:b/>
                <w:bCs/>
              </w:rPr>
              <w:t>+8)</w:t>
            </w:r>
          </w:p>
        </w:tc>
        <w:tc>
          <w:tcPr>
            <w:tcW w:w="1353" w:type="dxa"/>
            <w:shd w:val="clear" w:color="auto" w:fill="auto"/>
            <w:vAlign w:val="center"/>
          </w:tcPr>
          <w:p w14:paraId="71562251" w14:textId="77777777" w:rsidR="006120B2" w:rsidRPr="009A7145" w:rsidRDefault="006120B2" w:rsidP="00F80F19">
            <w:pPr>
              <w:spacing w:line="276" w:lineRule="auto"/>
              <w:jc w:val="center"/>
              <w:rPr>
                <w:b/>
                <w:bCs/>
              </w:rPr>
            </w:pPr>
            <w:r w:rsidRPr="0036238A">
              <w:rPr>
                <w:b/>
                <w:bCs/>
              </w:rPr>
              <w:t>1</w:t>
            </w:r>
            <w:r>
              <w:rPr>
                <w:b/>
                <w:bCs/>
              </w:rPr>
              <w:t>5</w:t>
            </w:r>
            <w:r w:rsidRPr="0036238A">
              <w:rPr>
                <w:b/>
                <w:bCs/>
              </w:rPr>
              <w:t>(</w:t>
            </w:r>
            <w:r>
              <w:rPr>
                <w:b/>
                <w:bCs/>
              </w:rPr>
              <w:t>7</w:t>
            </w:r>
            <w:r w:rsidRPr="0036238A">
              <w:rPr>
                <w:b/>
                <w:bCs/>
              </w:rPr>
              <w:t>+8)</w:t>
            </w:r>
          </w:p>
        </w:tc>
        <w:tc>
          <w:tcPr>
            <w:tcW w:w="1353" w:type="dxa"/>
            <w:shd w:val="clear" w:color="auto" w:fill="auto"/>
            <w:vAlign w:val="center"/>
          </w:tcPr>
          <w:p w14:paraId="106F5FE3" w14:textId="77777777" w:rsidR="006120B2" w:rsidRPr="009A7145" w:rsidRDefault="006120B2" w:rsidP="00F80F19">
            <w:pPr>
              <w:spacing w:line="276" w:lineRule="auto"/>
              <w:jc w:val="center"/>
              <w:rPr>
                <w:b/>
                <w:bCs/>
              </w:rPr>
            </w:pPr>
            <w:r w:rsidRPr="0036238A">
              <w:rPr>
                <w:b/>
                <w:bCs/>
              </w:rPr>
              <w:t>1</w:t>
            </w:r>
            <w:r>
              <w:rPr>
                <w:b/>
                <w:bCs/>
              </w:rPr>
              <w:t>5</w:t>
            </w:r>
            <w:r w:rsidRPr="0036238A">
              <w:rPr>
                <w:b/>
                <w:bCs/>
              </w:rPr>
              <w:t>(</w:t>
            </w:r>
            <w:r>
              <w:rPr>
                <w:b/>
                <w:bCs/>
              </w:rPr>
              <w:t>7</w:t>
            </w:r>
            <w:r w:rsidRPr="0036238A">
              <w:rPr>
                <w:b/>
                <w:bCs/>
              </w:rPr>
              <w:t>+8)</w:t>
            </w:r>
          </w:p>
        </w:tc>
      </w:tr>
      <w:tr w:rsidR="006120B2" w:rsidRPr="009A7145" w14:paraId="20E4D6CB" w14:textId="77777777" w:rsidTr="00F80F19">
        <w:trPr>
          <w:trHeight w:val="432"/>
        </w:trPr>
        <w:tc>
          <w:tcPr>
            <w:tcW w:w="1703" w:type="dxa"/>
            <w:shd w:val="clear" w:color="auto" w:fill="D9E2F3" w:themeFill="accent1" w:themeFillTint="33"/>
            <w:vAlign w:val="center"/>
          </w:tcPr>
          <w:p w14:paraId="6A10966E" w14:textId="77777777" w:rsidR="006120B2" w:rsidRPr="009A7145" w:rsidRDefault="006120B2" w:rsidP="00F80F19">
            <w:pPr>
              <w:spacing w:line="276" w:lineRule="auto"/>
              <w:jc w:val="center"/>
              <w:rPr>
                <w:b/>
                <w:bCs/>
              </w:rPr>
            </w:pPr>
            <w:r>
              <w:rPr>
                <w:b/>
                <w:bCs/>
              </w:rPr>
              <w:t>SEMESTER -</w:t>
            </w:r>
            <w:r w:rsidRPr="009A7145">
              <w:rPr>
                <w:b/>
                <w:bCs/>
              </w:rPr>
              <w:t>VI</w:t>
            </w:r>
          </w:p>
        </w:tc>
        <w:tc>
          <w:tcPr>
            <w:tcW w:w="1366" w:type="dxa"/>
            <w:shd w:val="clear" w:color="auto" w:fill="E5EBF7"/>
            <w:vAlign w:val="center"/>
          </w:tcPr>
          <w:p w14:paraId="1967EB08" w14:textId="77777777" w:rsidR="006120B2" w:rsidRPr="000B5D7D" w:rsidRDefault="006120B2" w:rsidP="00F80F19">
            <w:pPr>
              <w:spacing w:line="276" w:lineRule="auto"/>
              <w:jc w:val="center"/>
              <w:rPr>
                <w:b/>
                <w:bCs/>
              </w:rPr>
            </w:pPr>
            <w:r w:rsidRPr="000B5D7D">
              <w:rPr>
                <w:b/>
                <w:bCs/>
              </w:rPr>
              <w:t>17(4+13)</w:t>
            </w:r>
          </w:p>
          <w:p w14:paraId="42B0490E" w14:textId="77777777" w:rsidR="006120B2" w:rsidRPr="000B5D7D" w:rsidRDefault="006120B2" w:rsidP="00F80F19">
            <w:pPr>
              <w:spacing w:line="276" w:lineRule="auto"/>
              <w:jc w:val="center"/>
              <w:rPr>
                <w:b/>
                <w:bCs/>
              </w:rPr>
            </w:pPr>
            <w:r w:rsidRPr="000B5D7D">
              <w:rPr>
                <w:b/>
                <w:bCs/>
              </w:rPr>
              <w:t>OR</w:t>
            </w:r>
          </w:p>
          <w:p w14:paraId="7FEF6BEF" w14:textId="77777777" w:rsidR="006120B2" w:rsidRPr="009A7145" w:rsidRDefault="006120B2" w:rsidP="00F80F19">
            <w:pPr>
              <w:spacing w:line="276" w:lineRule="auto"/>
              <w:jc w:val="center"/>
              <w:rPr>
                <w:b/>
                <w:bCs/>
              </w:rPr>
            </w:pPr>
            <w:r w:rsidRPr="000B5D7D">
              <w:rPr>
                <w:b/>
                <w:bCs/>
              </w:rPr>
              <w:t>17(7+10)</w:t>
            </w:r>
          </w:p>
        </w:tc>
        <w:tc>
          <w:tcPr>
            <w:tcW w:w="1353" w:type="dxa"/>
            <w:shd w:val="clear" w:color="auto" w:fill="auto"/>
            <w:vAlign w:val="center"/>
          </w:tcPr>
          <w:p w14:paraId="1F0CA577" w14:textId="77777777" w:rsidR="006120B2" w:rsidRPr="009A7145" w:rsidRDefault="006120B2" w:rsidP="00F80F19">
            <w:pPr>
              <w:spacing w:line="276" w:lineRule="auto"/>
              <w:jc w:val="center"/>
              <w:rPr>
                <w:b/>
                <w:bCs/>
              </w:rPr>
            </w:pPr>
            <w:r w:rsidRPr="000B5D7D">
              <w:rPr>
                <w:b/>
                <w:bCs/>
              </w:rPr>
              <w:t>17(4+13)</w:t>
            </w:r>
          </w:p>
        </w:tc>
        <w:tc>
          <w:tcPr>
            <w:tcW w:w="1353" w:type="dxa"/>
            <w:shd w:val="clear" w:color="auto" w:fill="auto"/>
            <w:vAlign w:val="center"/>
          </w:tcPr>
          <w:p w14:paraId="4334809A" w14:textId="77777777" w:rsidR="006120B2" w:rsidRPr="009A7145" w:rsidRDefault="006120B2" w:rsidP="00F80F19">
            <w:pPr>
              <w:spacing w:line="276" w:lineRule="auto"/>
              <w:jc w:val="center"/>
              <w:rPr>
                <w:b/>
                <w:bCs/>
              </w:rPr>
            </w:pPr>
            <w:r w:rsidRPr="000B5D7D">
              <w:rPr>
                <w:b/>
                <w:bCs/>
              </w:rPr>
              <w:t>17(4+13)</w:t>
            </w:r>
          </w:p>
        </w:tc>
        <w:tc>
          <w:tcPr>
            <w:tcW w:w="1353" w:type="dxa"/>
            <w:shd w:val="clear" w:color="auto" w:fill="auto"/>
            <w:vAlign w:val="center"/>
          </w:tcPr>
          <w:p w14:paraId="50365A87" w14:textId="77777777" w:rsidR="006120B2" w:rsidRPr="009A7145" w:rsidRDefault="006120B2" w:rsidP="00F80F19">
            <w:pPr>
              <w:spacing w:line="276" w:lineRule="auto"/>
              <w:jc w:val="center"/>
              <w:rPr>
                <w:b/>
                <w:bCs/>
              </w:rPr>
            </w:pPr>
            <w:r w:rsidRPr="000B5D7D">
              <w:rPr>
                <w:b/>
                <w:bCs/>
              </w:rPr>
              <w:t>17(7+10)</w:t>
            </w:r>
          </w:p>
        </w:tc>
        <w:tc>
          <w:tcPr>
            <w:tcW w:w="1353" w:type="dxa"/>
            <w:shd w:val="clear" w:color="auto" w:fill="auto"/>
            <w:vAlign w:val="center"/>
          </w:tcPr>
          <w:p w14:paraId="503BCAED" w14:textId="77777777" w:rsidR="006120B2" w:rsidRPr="009A7145" w:rsidRDefault="006120B2" w:rsidP="00F80F19">
            <w:pPr>
              <w:spacing w:line="276" w:lineRule="auto"/>
              <w:jc w:val="center"/>
              <w:rPr>
                <w:b/>
                <w:bCs/>
              </w:rPr>
            </w:pPr>
            <w:r w:rsidRPr="000B5D7D">
              <w:rPr>
                <w:b/>
                <w:bCs/>
              </w:rPr>
              <w:t>17(7+10)</w:t>
            </w:r>
          </w:p>
        </w:tc>
      </w:tr>
      <w:tr w:rsidR="006120B2" w:rsidRPr="009A7145" w14:paraId="799C01C9" w14:textId="77777777" w:rsidTr="00F80F19">
        <w:trPr>
          <w:trHeight w:val="432"/>
        </w:trPr>
        <w:tc>
          <w:tcPr>
            <w:tcW w:w="1703" w:type="dxa"/>
            <w:shd w:val="clear" w:color="auto" w:fill="D9E2F3" w:themeFill="accent1" w:themeFillTint="33"/>
            <w:vAlign w:val="center"/>
          </w:tcPr>
          <w:p w14:paraId="0610E46B" w14:textId="77777777" w:rsidR="006120B2" w:rsidRPr="009A7145" w:rsidRDefault="006120B2" w:rsidP="00F80F19">
            <w:pPr>
              <w:spacing w:line="276" w:lineRule="auto"/>
              <w:jc w:val="center"/>
              <w:rPr>
                <w:b/>
                <w:bCs/>
              </w:rPr>
            </w:pPr>
            <w:r>
              <w:rPr>
                <w:b/>
                <w:bCs/>
              </w:rPr>
              <w:t>SEMESTER -</w:t>
            </w:r>
            <w:r w:rsidRPr="009A7145">
              <w:rPr>
                <w:b/>
                <w:bCs/>
              </w:rPr>
              <w:t>VII</w:t>
            </w:r>
          </w:p>
        </w:tc>
        <w:tc>
          <w:tcPr>
            <w:tcW w:w="1366" w:type="dxa"/>
            <w:shd w:val="clear" w:color="auto" w:fill="E5EBF7"/>
            <w:vAlign w:val="center"/>
          </w:tcPr>
          <w:p w14:paraId="511798F6" w14:textId="77777777" w:rsidR="006120B2" w:rsidRPr="009A7145" w:rsidRDefault="006120B2" w:rsidP="00F80F19">
            <w:pPr>
              <w:spacing w:line="276" w:lineRule="auto"/>
              <w:jc w:val="center"/>
              <w:rPr>
                <w:b/>
                <w:bCs/>
              </w:rPr>
            </w:pPr>
            <w:r w:rsidRPr="00D8652A">
              <w:rPr>
                <w:b/>
                <w:bCs/>
              </w:rPr>
              <w:t>18(7+11)</w:t>
            </w:r>
          </w:p>
        </w:tc>
        <w:tc>
          <w:tcPr>
            <w:tcW w:w="1353" w:type="dxa"/>
            <w:shd w:val="clear" w:color="auto" w:fill="auto"/>
            <w:vAlign w:val="center"/>
          </w:tcPr>
          <w:p w14:paraId="11540922" w14:textId="77777777" w:rsidR="006120B2" w:rsidRPr="009A7145" w:rsidRDefault="006120B2" w:rsidP="00F80F19">
            <w:pPr>
              <w:spacing w:line="276" w:lineRule="auto"/>
              <w:jc w:val="center"/>
              <w:rPr>
                <w:b/>
                <w:bCs/>
              </w:rPr>
            </w:pPr>
            <w:r w:rsidRPr="00D8652A">
              <w:rPr>
                <w:b/>
                <w:bCs/>
              </w:rPr>
              <w:t>18(7+11)</w:t>
            </w:r>
          </w:p>
        </w:tc>
        <w:tc>
          <w:tcPr>
            <w:tcW w:w="1353" w:type="dxa"/>
            <w:shd w:val="clear" w:color="auto" w:fill="auto"/>
            <w:vAlign w:val="center"/>
          </w:tcPr>
          <w:p w14:paraId="5FEF292D" w14:textId="77777777" w:rsidR="006120B2" w:rsidRPr="009A7145" w:rsidRDefault="006120B2" w:rsidP="00F80F19">
            <w:pPr>
              <w:spacing w:line="276" w:lineRule="auto"/>
              <w:jc w:val="center"/>
              <w:rPr>
                <w:b/>
                <w:bCs/>
              </w:rPr>
            </w:pPr>
            <w:r w:rsidRPr="00D8652A">
              <w:rPr>
                <w:b/>
                <w:bCs/>
              </w:rPr>
              <w:t>18(7+11)</w:t>
            </w:r>
          </w:p>
        </w:tc>
        <w:tc>
          <w:tcPr>
            <w:tcW w:w="1353" w:type="dxa"/>
            <w:shd w:val="clear" w:color="auto" w:fill="auto"/>
            <w:vAlign w:val="center"/>
          </w:tcPr>
          <w:p w14:paraId="750B9CA7" w14:textId="77777777" w:rsidR="006120B2" w:rsidRPr="009A7145" w:rsidRDefault="006120B2" w:rsidP="00F80F19">
            <w:pPr>
              <w:spacing w:line="276" w:lineRule="auto"/>
              <w:jc w:val="center"/>
              <w:rPr>
                <w:b/>
                <w:bCs/>
              </w:rPr>
            </w:pPr>
            <w:r w:rsidRPr="00D8652A">
              <w:rPr>
                <w:b/>
                <w:bCs/>
              </w:rPr>
              <w:t>18(7+11)</w:t>
            </w:r>
          </w:p>
        </w:tc>
        <w:tc>
          <w:tcPr>
            <w:tcW w:w="1353" w:type="dxa"/>
            <w:shd w:val="clear" w:color="auto" w:fill="auto"/>
            <w:vAlign w:val="center"/>
          </w:tcPr>
          <w:p w14:paraId="5985B5CB" w14:textId="77777777" w:rsidR="006120B2" w:rsidRPr="009A7145" w:rsidRDefault="006120B2" w:rsidP="00F80F19">
            <w:pPr>
              <w:spacing w:line="276" w:lineRule="auto"/>
              <w:jc w:val="center"/>
              <w:rPr>
                <w:b/>
                <w:bCs/>
              </w:rPr>
            </w:pPr>
            <w:r w:rsidRPr="00D8652A">
              <w:rPr>
                <w:b/>
                <w:bCs/>
              </w:rPr>
              <w:t>18(7+11)</w:t>
            </w:r>
          </w:p>
        </w:tc>
      </w:tr>
      <w:tr w:rsidR="006120B2" w:rsidRPr="009A7145" w14:paraId="6C69977D" w14:textId="77777777" w:rsidTr="00F80F19">
        <w:trPr>
          <w:trHeight w:val="432"/>
        </w:trPr>
        <w:tc>
          <w:tcPr>
            <w:tcW w:w="1703" w:type="dxa"/>
            <w:shd w:val="clear" w:color="auto" w:fill="D9E2F3" w:themeFill="accent1" w:themeFillTint="33"/>
            <w:vAlign w:val="center"/>
          </w:tcPr>
          <w:p w14:paraId="70FD8270" w14:textId="77777777" w:rsidR="006120B2" w:rsidRPr="009A7145" w:rsidRDefault="006120B2" w:rsidP="00F80F19">
            <w:pPr>
              <w:spacing w:line="276" w:lineRule="auto"/>
              <w:jc w:val="center"/>
              <w:rPr>
                <w:b/>
                <w:bCs/>
              </w:rPr>
            </w:pPr>
            <w:r>
              <w:rPr>
                <w:b/>
                <w:bCs/>
              </w:rPr>
              <w:t>SEMESTER -</w:t>
            </w:r>
            <w:r w:rsidRPr="009A7145">
              <w:rPr>
                <w:b/>
                <w:bCs/>
              </w:rPr>
              <w:t>VIII</w:t>
            </w:r>
          </w:p>
        </w:tc>
        <w:tc>
          <w:tcPr>
            <w:tcW w:w="1366" w:type="dxa"/>
            <w:shd w:val="clear" w:color="auto" w:fill="E5EBF7"/>
            <w:vAlign w:val="center"/>
          </w:tcPr>
          <w:p w14:paraId="4881FDCB" w14:textId="77777777" w:rsidR="006120B2" w:rsidRPr="009A7145" w:rsidRDefault="006120B2" w:rsidP="00F80F19">
            <w:pPr>
              <w:spacing w:line="276" w:lineRule="auto"/>
              <w:jc w:val="center"/>
              <w:rPr>
                <w:b/>
                <w:bCs/>
              </w:rPr>
            </w:pPr>
            <w:r w:rsidRPr="009A7145">
              <w:rPr>
                <w:b/>
                <w:bCs/>
              </w:rPr>
              <w:t>16(4+12)</w:t>
            </w:r>
          </w:p>
          <w:p w14:paraId="3DF23F5F" w14:textId="77777777" w:rsidR="006120B2" w:rsidRPr="009A7145" w:rsidRDefault="006120B2" w:rsidP="00F80F19">
            <w:pPr>
              <w:spacing w:line="276" w:lineRule="auto"/>
              <w:jc w:val="center"/>
              <w:rPr>
                <w:b/>
                <w:bCs/>
              </w:rPr>
            </w:pPr>
            <w:r w:rsidRPr="009A7145">
              <w:rPr>
                <w:b/>
                <w:bCs/>
              </w:rPr>
              <w:t>OR</w:t>
            </w:r>
          </w:p>
          <w:p w14:paraId="1175E533" w14:textId="77777777" w:rsidR="006120B2" w:rsidRPr="009A7145" w:rsidRDefault="006120B2" w:rsidP="00F80F19">
            <w:pPr>
              <w:spacing w:line="276" w:lineRule="auto"/>
              <w:jc w:val="center"/>
              <w:rPr>
                <w:b/>
                <w:bCs/>
              </w:rPr>
            </w:pPr>
            <w:r w:rsidRPr="009A7145">
              <w:rPr>
                <w:b/>
                <w:bCs/>
              </w:rPr>
              <w:t>16(1+15)</w:t>
            </w:r>
          </w:p>
        </w:tc>
        <w:tc>
          <w:tcPr>
            <w:tcW w:w="1353" w:type="dxa"/>
            <w:shd w:val="clear" w:color="auto" w:fill="auto"/>
            <w:vAlign w:val="center"/>
          </w:tcPr>
          <w:p w14:paraId="72E68627" w14:textId="77777777" w:rsidR="006120B2" w:rsidRPr="009A7145" w:rsidRDefault="006120B2" w:rsidP="00F80F19">
            <w:pPr>
              <w:spacing w:line="276" w:lineRule="auto"/>
              <w:jc w:val="center"/>
              <w:rPr>
                <w:b/>
                <w:bCs/>
              </w:rPr>
            </w:pPr>
            <w:r w:rsidRPr="009A7145">
              <w:rPr>
                <w:b/>
                <w:bCs/>
              </w:rPr>
              <w:t>16(4+12)</w:t>
            </w:r>
          </w:p>
        </w:tc>
        <w:tc>
          <w:tcPr>
            <w:tcW w:w="1353" w:type="dxa"/>
            <w:shd w:val="clear" w:color="auto" w:fill="auto"/>
            <w:vAlign w:val="center"/>
          </w:tcPr>
          <w:p w14:paraId="10B581F4" w14:textId="77777777" w:rsidR="006120B2" w:rsidRPr="009A7145" w:rsidRDefault="006120B2" w:rsidP="00F80F19">
            <w:pPr>
              <w:spacing w:line="276" w:lineRule="auto"/>
              <w:jc w:val="center"/>
              <w:rPr>
                <w:b/>
                <w:bCs/>
              </w:rPr>
            </w:pPr>
            <w:r w:rsidRPr="009A7145">
              <w:rPr>
                <w:b/>
                <w:bCs/>
              </w:rPr>
              <w:t>16(1+15)</w:t>
            </w:r>
          </w:p>
        </w:tc>
        <w:tc>
          <w:tcPr>
            <w:tcW w:w="1353" w:type="dxa"/>
            <w:shd w:val="clear" w:color="auto" w:fill="auto"/>
            <w:vAlign w:val="center"/>
          </w:tcPr>
          <w:p w14:paraId="1E4723D1" w14:textId="77777777" w:rsidR="006120B2" w:rsidRPr="009A7145" w:rsidRDefault="006120B2" w:rsidP="00F80F19">
            <w:pPr>
              <w:spacing w:line="276" w:lineRule="auto"/>
              <w:jc w:val="center"/>
              <w:rPr>
                <w:b/>
                <w:bCs/>
              </w:rPr>
            </w:pPr>
            <w:r w:rsidRPr="009A7145">
              <w:rPr>
                <w:b/>
                <w:bCs/>
              </w:rPr>
              <w:t>16(4+12)</w:t>
            </w:r>
          </w:p>
        </w:tc>
        <w:tc>
          <w:tcPr>
            <w:tcW w:w="1353" w:type="dxa"/>
            <w:shd w:val="clear" w:color="auto" w:fill="auto"/>
            <w:vAlign w:val="center"/>
          </w:tcPr>
          <w:p w14:paraId="2A35C8EB" w14:textId="77777777" w:rsidR="006120B2" w:rsidRPr="009A7145" w:rsidRDefault="006120B2" w:rsidP="00F80F19">
            <w:pPr>
              <w:spacing w:line="276" w:lineRule="auto"/>
              <w:jc w:val="center"/>
              <w:rPr>
                <w:b/>
                <w:bCs/>
              </w:rPr>
            </w:pPr>
            <w:r w:rsidRPr="009A7145">
              <w:rPr>
                <w:b/>
                <w:bCs/>
              </w:rPr>
              <w:t>16(1+15)</w:t>
            </w:r>
          </w:p>
        </w:tc>
      </w:tr>
      <w:tr w:rsidR="006120B2" w:rsidRPr="009A7145" w14:paraId="1C7C7B55" w14:textId="77777777" w:rsidTr="00F80F19">
        <w:trPr>
          <w:trHeight w:val="432"/>
        </w:trPr>
        <w:tc>
          <w:tcPr>
            <w:tcW w:w="1703" w:type="dxa"/>
            <w:shd w:val="clear" w:color="auto" w:fill="C2D1EC"/>
            <w:vAlign w:val="center"/>
          </w:tcPr>
          <w:p w14:paraId="29E5987D" w14:textId="77777777" w:rsidR="006120B2" w:rsidRPr="009A7145" w:rsidRDefault="006120B2" w:rsidP="00F80F19">
            <w:pPr>
              <w:spacing w:line="276" w:lineRule="auto"/>
              <w:jc w:val="center"/>
              <w:rPr>
                <w:b/>
                <w:bCs/>
              </w:rPr>
            </w:pPr>
            <w:r w:rsidRPr="009A7145">
              <w:rPr>
                <w:b/>
                <w:bCs/>
              </w:rPr>
              <w:t xml:space="preserve">Total </w:t>
            </w:r>
          </w:p>
        </w:tc>
        <w:tc>
          <w:tcPr>
            <w:tcW w:w="1366" w:type="dxa"/>
            <w:shd w:val="clear" w:color="auto" w:fill="C2D1EC"/>
            <w:vAlign w:val="center"/>
          </w:tcPr>
          <w:p w14:paraId="6817B379" w14:textId="603A4369" w:rsidR="006120B2" w:rsidRPr="009A7145" w:rsidRDefault="006120B2" w:rsidP="00F80F19">
            <w:pPr>
              <w:spacing w:line="276" w:lineRule="auto"/>
              <w:jc w:val="center"/>
              <w:rPr>
                <w:b/>
                <w:bCs/>
              </w:rPr>
            </w:pPr>
            <w:r>
              <w:rPr>
                <w:b/>
                <w:bCs/>
              </w:rPr>
              <w:t>13</w:t>
            </w:r>
            <w:r w:rsidR="00CA4C41">
              <w:rPr>
                <w:b/>
                <w:bCs/>
              </w:rPr>
              <w:t>3</w:t>
            </w:r>
          </w:p>
        </w:tc>
        <w:tc>
          <w:tcPr>
            <w:tcW w:w="1353" w:type="dxa"/>
            <w:shd w:val="clear" w:color="auto" w:fill="C2D1EC"/>
            <w:vAlign w:val="center"/>
          </w:tcPr>
          <w:p w14:paraId="704D0E68" w14:textId="77777777" w:rsidR="006120B2" w:rsidRPr="009A7145" w:rsidRDefault="006120B2" w:rsidP="00F80F19">
            <w:pPr>
              <w:spacing w:line="276" w:lineRule="auto"/>
              <w:jc w:val="center"/>
              <w:rPr>
                <w:b/>
                <w:bCs/>
              </w:rPr>
            </w:pPr>
            <w:r>
              <w:rPr>
                <w:b/>
                <w:bCs/>
              </w:rPr>
              <w:t>133</w:t>
            </w:r>
            <w:r w:rsidRPr="009A7145">
              <w:rPr>
                <w:b/>
                <w:bCs/>
              </w:rPr>
              <w:t>(6</w:t>
            </w:r>
            <w:r>
              <w:rPr>
                <w:b/>
                <w:bCs/>
              </w:rPr>
              <w:t>2</w:t>
            </w:r>
            <w:r w:rsidRPr="009A7145">
              <w:rPr>
                <w:b/>
                <w:bCs/>
              </w:rPr>
              <w:t>+71)</w:t>
            </w:r>
          </w:p>
        </w:tc>
        <w:tc>
          <w:tcPr>
            <w:tcW w:w="1353" w:type="dxa"/>
            <w:shd w:val="clear" w:color="auto" w:fill="C2D1EC"/>
            <w:vAlign w:val="center"/>
          </w:tcPr>
          <w:p w14:paraId="572EA9BC" w14:textId="77777777" w:rsidR="006120B2" w:rsidRPr="009A7145" w:rsidRDefault="006120B2" w:rsidP="00F80F19">
            <w:pPr>
              <w:spacing w:line="276" w:lineRule="auto"/>
              <w:jc w:val="center"/>
              <w:rPr>
                <w:b/>
                <w:bCs/>
              </w:rPr>
            </w:pPr>
            <w:r>
              <w:rPr>
                <w:b/>
                <w:bCs/>
              </w:rPr>
              <w:t>133</w:t>
            </w:r>
            <w:r w:rsidRPr="009A7145">
              <w:rPr>
                <w:b/>
                <w:bCs/>
              </w:rPr>
              <w:t>(</w:t>
            </w:r>
            <w:r>
              <w:rPr>
                <w:b/>
                <w:bCs/>
              </w:rPr>
              <w:t>59</w:t>
            </w:r>
            <w:r w:rsidRPr="009A7145">
              <w:rPr>
                <w:b/>
                <w:bCs/>
              </w:rPr>
              <w:t>+74)</w:t>
            </w:r>
          </w:p>
        </w:tc>
        <w:tc>
          <w:tcPr>
            <w:tcW w:w="1353" w:type="dxa"/>
            <w:shd w:val="clear" w:color="auto" w:fill="C2D1EC"/>
            <w:vAlign w:val="center"/>
          </w:tcPr>
          <w:p w14:paraId="3432782D" w14:textId="77777777" w:rsidR="006120B2" w:rsidRPr="009A7145" w:rsidRDefault="006120B2" w:rsidP="00F80F19">
            <w:pPr>
              <w:spacing w:line="276" w:lineRule="auto"/>
              <w:jc w:val="center"/>
              <w:rPr>
                <w:b/>
                <w:bCs/>
              </w:rPr>
            </w:pPr>
            <w:r>
              <w:rPr>
                <w:b/>
                <w:bCs/>
              </w:rPr>
              <w:t>133</w:t>
            </w:r>
            <w:r w:rsidRPr="009A7145">
              <w:rPr>
                <w:b/>
                <w:bCs/>
              </w:rPr>
              <w:t>(</w:t>
            </w:r>
            <w:r>
              <w:rPr>
                <w:b/>
                <w:bCs/>
              </w:rPr>
              <w:t>65</w:t>
            </w:r>
            <w:r w:rsidRPr="009A7145">
              <w:rPr>
                <w:b/>
                <w:bCs/>
              </w:rPr>
              <w:t>+</w:t>
            </w:r>
            <w:r>
              <w:rPr>
                <w:b/>
                <w:bCs/>
              </w:rPr>
              <w:t>68</w:t>
            </w:r>
            <w:r w:rsidRPr="009A7145">
              <w:rPr>
                <w:b/>
                <w:bCs/>
              </w:rPr>
              <w:t>)</w:t>
            </w:r>
          </w:p>
        </w:tc>
        <w:tc>
          <w:tcPr>
            <w:tcW w:w="1353" w:type="dxa"/>
            <w:shd w:val="clear" w:color="auto" w:fill="C2D1EC"/>
            <w:vAlign w:val="center"/>
          </w:tcPr>
          <w:p w14:paraId="0F3918E3" w14:textId="77777777" w:rsidR="006120B2" w:rsidRPr="009A7145" w:rsidRDefault="006120B2" w:rsidP="00F80F19">
            <w:pPr>
              <w:spacing w:line="276" w:lineRule="auto"/>
              <w:jc w:val="center"/>
              <w:rPr>
                <w:b/>
                <w:bCs/>
              </w:rPr>
            </w:pPr>
            <w:r>
              <w:rPr>
                <w:b/>
                <w:bCs/>
              </w:rPr>
              <w:t>133</w:t>
            </w:r>
            <w:r w:rsidRPr="009A7145">
              <w:rPr>
                <w:b/>
                <w:bCs/>
              </w:rPr>
              <w:t>(</w:t>
            </w:r>
            <w:r>
              <w:rPr>
                <w:b/>
                <w:bCs/>
              </w:rPr>
              <w:t>62</w:t>
            </w:r>
            <w:r w:rsidRPr="009A7145">
              <w:rPr>
                <w:b/>
                <w:bCs/>
              </w:rPr>
              <w:t>+</w:t>
            </w:r>
            <w:r>
              <w:rPr>
                <w:b/>
                <w:bCs/>
              </w:rPr>
              <w:t>71</w:t>
            </w:r>
            <w:r w:rsidRPr="009A7145">
              <w:rPr>
                <w:b/>
                <w:bCs/>
              </w:rPr>
              <w:t>)</w:t>
            </w:r>
          </w:p>
        </w:tc>
      </w:tr>
    </w:tbl>
    <w:p w14:paraId="6E942E90" w14:textId="77777777" w:rsidR="006120B2" w:rsidRDefault="006120B2" w:rsidP="006120B2">
      <w:pPr>
        <w:jc w:val="center"/>
        <w:rPr>
          <w:b/>
          <w:bCs/>
          <w:sz w:val="28"/>
          <w:szCs w:val="28"/>
        </w:rPr>
      </w:pPr>
    </w:p>
    <w:p w14:paraId="45CB3D7A" w14:textId="77777777" w:rsidR="006120B2" w:rsidRDefault="006120B2" w:rsidP="006120B2">
      <w:pPr>
        <w:jc w:val="center"/>
        <w:rPr>
          <w:b/>
          <w:bCs/>
          <w:sz w:val="28"/>
          <w:szCs w:val="28"/>
        </w:rPr>
      </w:pPr>
    </w:p>
    <w:tbl>
      <w:tblPr>
        <w:tblStyle w:val="TableGrid"/>
        <w:tblW w:w="0" w:type="auto"/>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81"/>
      </w:tblGrid>
      <w:tr w:rsidR="006120B2" w14:paraId="71186968" w14:textId="77777777" w:rsidTr="00F80F19">
        <w:trPr>
          <w:trHeight w:val="386"/>
        </w:trPr>
        <w:tc>
          <w:tcPr>
            <w:tcW w:w="8481" w:type="dxa"/>
            <w:shd w:val="clear" w:color="auto" w:fill="D0CECE" w:themeFill="background2" w:themeFillShade="E6"/>
          </w:tcPr>
          <w:p w14:paraId="21025234" w14:textId="77777777" w:rsidR="006120B2" w:rsidRDefault="006120B2" w:rsidP="00F80F19">
            <w:pPr>
              <w:rPr>
                <w:b/>
                <w:bCs/>
                <w:sz w:val="28"/>
                <w:szCs w:val="28"/>
              </w:rPr>
            </w:pPr>
            <w:r w:rsidRPr="003B283D">
              <w:rPr>
                <w:b/>
                <w:bCs/>
                <w:sz w:val="28"/>
                <w:szCs w:val="28"/>
              </w:rPr>
              <w:t>Minors for students of BFA- Visual Arts</w:t>
            </w:r>
          </w:p>
        </w:tc>
      </w:tr>
      <w:tr w:rsidR="006120B2" w14:paraId="40231EBA" w14:textId="77777777" w:rsidTr="00F80F19">
        <w:tc>
          <w:tcPr>
            <w:tcW w:w="8481" w:type="dxa"/>
          </w:tcPr>
          <w:p w14:paraId="5090B6C9" w14:textId="77777777" w:rsidR="006120B2" w:rsidRPr="00DD790B" w:rsidRDefault="006120B2" w:rsidP="00F80F19">
            <w:r w:rsidRPr="00DD790B">
              <w:t>Student of BFA Visual Arts may opt any one or two minors among all minors being offered in the university as per availability of resources and offering of concerned department.</w:t>
            </w:r>
          </w:p>
          <w:p w14:paraId="5AC12E89" w14:textId="77777777" w:rsidR="006120B2" w:rsidRPr="00DD790B" w:rsidRDefault="006120B2" w:rsidP="00F80F19"/>
        </w:tc>
      </w:tr>
    </w:tbl>
    <w:p w14:paraId="1E5EA10F" w14:textId="77777777" w:rsidR="006120B2" w:rsidRDefault="006120B2" w:rsidP="006120B2">
      <w:pPr>
        <w:jc w:val="center"/>
      </w:pPr>
      <w:r>
        <w:br w:type="page"/>
      </w:r>
    </w:p>
    <w:p w14:paraId="2F558DF9" w14:textId="77777777" w:rsidR="006120B2" w:rsidRDefault="006120B2" w:rsidP="006120B2">
      <w:pPr>
        <w:jc w:val="center"/>
        <w:rPr>
          <w:b/>
          <w:bCs/>
          <w:sz w:val="28"/>
          <w:szCs w:val="28"/>
        </w:rPr>
      </w:pPr>
      <w:bookmarkStart w:id="0" w:name="_Hlk177477380"/>
      <w:r>
        <w:rPr>
          <w:b/>
          <w:bCs/>
          <w:sz w:val="28"/>
          <w:szCs w:val="28"/>
        </w:rPr>
        <w:lastRenderedPageBreak/>
        <w:t>YEAR 1</w:t>
      </w:r>
    </w:p>
    <w:p w14:paraId="003454EA" w14:textId="77777777" w:rsidR="006120B2" w:rsidRPr="001E1E1B" w:rsidRDefault="006120B2" w:rsidP="006120B2">
      <w:pPr>
        <w:jc w:val="center"/>
        <w:rPr>
          <w:b/>
          <w:bCs/>
          <w:sz w:val="28"/>
          <w:szCs w:val="28"/>
        </w:rPr>
      </w:pPr>
    </w:p>
    <w:tbl>
      <w:tblPr>
        <w:tblStyle w:val="TableGrid"/>
        <w:tblW w:w="0" w:type="auto"/>
        <w:tblLook w:val="04A0" w:firstRow="1" w:lastRow="0" w:firstColumn="1" w:lastColumn="0" w:noHBand="0" w:noVBand="1"/>
      </w:tblPr>
      <w:tblGrid>
        <w:gridCol w:w="1795"/>
        <w:gridCol w:w="1710"/>
        <w:gridCol w:w="3150"/>
        <w:gridCol w:w="1641"/>
      </w:tblGrid>
      <w:tr w:rsidR="006120B2" w14:paraId="092A348B" w14:textId="77777777" w:rsidTr="00F80F19">
        <w:trPr>
          <w:trHeight w:val="432"/>
        </w:trPr>
        <w:tc>
          <w:tcPr>
            <w:tcW w:w="8296" w:type="dxa"/>
            <w:gridSpan w:val="4"/>
            <w:shd w:val="clear" w:color="auto" w:fill="9CC2E5" w:themeFill="accent5" w:themeFillTint="99"/>
            <w:vAlign w:val="center"/>
          </w:tcPr>
          <w:p w14:paraId="72AA451C" w14:textId="77777777" w:rsidR="006120B2" w:rsidRPr="001E1E1B" w:rsidRDefault="006120B2" w:rsidP="00F80F19">
            <w:pPr>
              <w:spacing w:line="276" w:lineRule="auto"/>
              <w:rPr>
                <w:b/>
                <w:bCs/>
              </w:rPr>
            </w:pPr>
            <w:r>
              <w:rPr>
                <w:b/>
                <w:bCs/>
              </w:rPr>
              <w:t>SEMESTER – I</w:t>
            </w:r>
          </w:p>
        </w:tc>
      </w:tr>
      <w:tr w:rsidR="006120B2" w14:paraId="0E6173A0"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BDD6EE"/>
            <w:vAlign w:val="center"/>
          </w:tcPr>
          <w:p w14:paraId="332E739E" w14:textId="77777777" w:rsidR="006120B2" w:rsidRDefault="006120B2" w:rsidP="00F80F19">
            <w:pPr>
              <w:spacing w:line="276" w:lineRule="auto"/>
            </w:pPr>
            <w:r w:rsidRPr="00516381">
              <w:rPr>
                <w:rFonts w:eastAsia="Calibri"/>
                <w:b/>
                <w:szCs w:val="28"/>
              </w:rPr>
              <w:t>Course Type</w:t>
            </w:r>
          </w:p>
        </w:tc>
        <w:tc>
          <w:tcPr>
            <w:tcW w:w="1710" w:type="dxa"/>
            <w:tcBorders>
              <w:top w:val="single" w:sz="4" w:space="0" w:color="auto"/>
              <w:left w:val="single" w:sz="4" w:space="0" w:color="auto"/>
              <w:bottom w:val="single" w:sz="4" w:space="0" w:color="auto"/>
              <w:right w:val="single" w:sz="4" w:space="0" w:color="auto"/>
            </w:tcBorders>
            <w:shd w:val="clear" w:color="auto" w:fill="BDD6EE"/>
            <w:vAlign w:val="center"/>
          </w:tcPr>
          <w:p w14:paraId="181633F1" w14:textId="77777777" w:rsidR="006120B2" w:rsidRDefault="006120B2" w:rsidP="00F80F19">
            <w:pPr>
              <w:spacing w:line="276" w:lineRule="auto"/>
            </w:pPr>
            <w:r w:rsidRPr="00516381">
              <w:rPr>
                <w:rFonts w:eastAsia="Calibri"/>
                <w:b/>
                <w:szCs w:val="28"/>
              </w:rPr>
              <w:t>Course Codes</w:t>
            </w:r>
          </w:p>
        </w:tc>
        <w:tc>
          <w:tcPr>
            <w:tcW w:w="3150" w:type="dxa"/>
            <w:tcBorders>
              <w:top w:val="single" w:sz="4" w:space="0" w:color="auto"/>
              <w:left w:val="single" w:sz="4" w:space="0" w:color="auto"/>
              <w:bottom w:val="single" w:sz="4" w:space="0" w:color="auto"/>
              <w:right w:val="single" w:sz="4" w:space="0" w:color="auto"/>
            </w:tcBorders>
            <w:shd w:val="clear" w:color="auto" w:fill="BDD6EE"/>
            <w:vAlign w:val="center"/>
          </w:tcPr>
          <w:p w14:paraId="26D3593A" w14:textId="77777777" w:rsidR="006120B2" w:rsidRDefault="006120B2" w:rsidP="00F80F19">
            <w:pPr>
              <w:spacing w:line="276" w:lineRule="auto"/>
            </w:pPr>
            <w:r w:rsidRPr="00524450">
              <w:rPr>
                <w:rFonts w:eastAsia="Calibri"/>
                <w:b/>
                <w:szCs w:val="28"/>
              </w:rPr>
              <w:t>Course Titles</w:t>
            </w:r>
          </w:p>
        </w:tc>
        <w:tc>
          <w:tcPr>
            <w:tcW w:w="1641" w:type="dxa"/>
            <w:tcBorders>
              <w:top w:val="single" w:sz="4" w:space="0" w:color="auto"/>
              <w:left w:val="single" w:sz="4" w:space="0" w:color="auto"/>
              <w:bottom w:val="single" w:sz="4" w:space="0" w:color="auto"/>
              <w:right w:val="single" w:sz="4" w:space="0" w:color="auto"/>
            </w:tcBorders>
            <w:shd w:val="clear" w:color="auto" w:fill="BDD6EE"/>
            <w:vAlign w:val="center"/>
          </w:tcPr>
          <w:p w14:paraId="1512D426" w14:textId="77777777" w:rsidR="006120B2" w:rsidRDefault="006120B2" w:rsidP="00F80F19">
            <w:pPr>
              <w:spacing w:line="276" w:lineRule="auto"/>
            </w:pPr>
            <w:r w:rsidRPr="00516381">
              <w:rPr>
                <w:rFonts w:eastAsia="Calibri"/>
                <w:b/>
                <w:szCs w:val="28"/>
              </w:rPr>
              <w:t>Credit Hours</w:t>
            </w:r>
          </w:p>
        </w:tc>
      </w:tr>
      <w:tr w:rsidR="006120B2" w14:paraId="14F11D7E"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4B9D6EFB"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71B77350" w14:textId="77777777" w:rsidR="006120B2" w:rsidRDefault="006120B2" w:rsidP="00F80F19">
            <w:pPr>
              <w:spacing w:line="276" w:lineRule="auto"/>
            </w:pPr>
            <w:r w:rsidRPr="00516381">
              <w:rPr>
                <w:rFonts w:eastAsia="Calibri"/>
              </w:rPr>
              <w:t>GEDU-101</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25CFC5FD" w14:textId="77777777" w:rsidR="006120B2" w:rsidRDefault="006120B2" w:rsidP="00F80F19">
            <w:pPr>
              <w:spacing w:line="276" w:lineRule="auto"/>
            </w:pPr>
            <w:r w:rsidRPr="00516381">
              <w:rPr>
                <w:rFonts w:eastAsia="Calibri"/>
              </w:rPr>
              <w:t>Functional English</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2EEB538D" w14:textId="77777777" w:rsidR="006120B2" w:rsidRDefault="006120B2" w:rsidP="00F80F19">
            <w:pPr>
              <w:spacing w:line="276" w:lineRule="auto"/>
            </w:pPr>
            <w:r w:rsidRPr="00516381">
              <w:rPr>
                <w:rFonts w:eastAsia="Calibri"/>
              </w:rPr>
              <w:t>3(3+0)</w:t>
            </w:r>
          </w:p>
        </w:tc>
      </w:tr>
      <w:tr w:rsidR="006120B2" w14:paraId="4DD618BD"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01053961"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4076E01B" w14:textId="77777777" w:rsidR="006120B2" w:rsidRDefault="006120B2" w:rsidP="00F80F19">
            <w:pPr>
              <w:spacing w:line="276" w:lineRule="auto"/>
            </w:pPr>
            <w:r w:rsidRPr="00516381">
              <w:rPr>
                <w:rFonts w:eastAsia="Calibri"/>
              </w:rPr>
              <w:t>GEDU-152</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2B80498C" w14:textId="77777777" w:rsidR="006120B2" w:rsidRDefault="006120B2" w:rsidP="00F80F19">
            <w:pPr>
              <w:spacing w:line="276" w:lineRule="auto"/>
            </w:pPr>
            <w:r w:rsidRPr="00516381">
              <w:rPr>
                <w:rFonts w:eastAsia="Calibri"/>
              </w:rPr>
              <w:t xml:space="preserve">Ideology and Constitution of Pakistan </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739247B6" w14:textId="77777777" w:rsidR="006120B2" w:rsidRDefault="006120B2" w:rsidP="00F80F19">
            <w:pPr>
              <w:spacing w:line="276" w:lineRule="auto"/>
            </w:pPr>
            <w:r w:rsidRPr="00516381">
              <w:rPr>
                <w:rFonts w:eastAsia="Calibri"/>
              </w:rPr>
              <w:t>2(2+0)</w:t>
            </w:r>
          </w:p>
        </w:tc>
      </w:tr>
      <w:tr w:rsidR="006120B2" w14:paraId="45CBC465"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297FDBCF"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2920632D" w14:textId="77777777" w:rsidR="006120B2" w:rsidRDefault="006120B2" w:rsidP="00F80F19">
            <w:pPr>
              <w:spacing w:line="276" w:lineRule="auto"/>
            </w:pPr>
            <w:r w:rsidRPr="00516381">
              <w:rPr>
                <w:rFonts w:eastAsia="Calibri"/>
              </w:rPr>
              <w:t>GEDU-153</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5A897A0E" w14:textId="77777777" w:rsidR="006120B2" w:rsidRDefault="006120B2" w:rsidP="00F80F19">
            <w:pPr>
              <w:spacing w:line="276" w:lineRule="auto"/>
            </w:pPr>
            <w:r w:rsidRPr="00516381">
              <w:rPr>
                <w:rFonts w:eastAsia="Calibri"/>
              </w:rPr>
              <w:t>Quantitative Reasoning-1</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671C5A94" w14:textId="77777777" w:rsidR="006120B2" w:rsidRDefault="006120B2" w:rsidP="00F80F19">
            <w:pPr>
              <w:spacing w:line="276" w:lineRule="auto"/>
            </w:pPr>
            <w:r w:rsidRPr="00516381">
              <w:rPr>
                <w:rFonts w:eastAsia="Calibri"/>
              </w:rPr>
              <w:t>3(3+0)</w:t>
            </w:r>
          </w:p>
        </w:tc>
      </w:tr>
      <w:tr w:rsidR="006120B2" w14:paraId="5324401A"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353A2E5C"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141146D5" w14:textId="77777777" w:rsidR="006120B2" w:rsidRDefault="006120B2" w:rsidP="00F80F19">
            <w:pPr>
              <w:spacing w:line="276" w:lineRule="auto"/>
            </w:pPr>
            <w:r w:rsidRPr="00516381">
              <w:rPr>
                <w:rFonts w:eastAsia="Calibri"/>
              </w:rPr>
              <w:t>VART-101</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75D710D3" w14:textId="77777777" w:rsidR="006120B2" w:rsidRDefault="006120B2" w:rsidP="00F80F19">
            <w:pPr>
              <w:spacing w:line="276" w:lineRule="auto"/>
            </w:pPr>
            <w:r w:rsidRPr="00516381">
              <w:rPr>
                <w:rFonts w:eastAsia="Calibri"/>
              </w:rPr>
              <w:t>Basic Drawing-I</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56AD5860" w14:textId="77777777" w:rsidR="006120B2" w:rsidRDefault="006120B2" w:rsidP="00F80F19">
            <w:pPr>
              <w:spacing w:line="276" w:lineRule="auto"/>
            </w:pPr>
            <w:r w:rsidRPr="00516381">
              <w:rPr>
                <w:rFonts w:eastAsia="Calibri"/>
              </w:rPr>
              <w:t>3(0+3)</w:t>
            </w:r>
          </w:p>
        </w:tc>
      </w:tr>
      <w:tr w:rsidR="006120B2" w14:paraId="34B0E034"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30BC0E7F"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3984EAF0" w14:textId="77777777" w:rsidR="006120B2" w:rsidRDefault="006120B2" w:rsidP="00F80F19">
            <w:pPr>
              <w:spacing w:line="276" w:lineRule="auto"/>
            </w:pPr>
            <w:r w:rsidRPr="00516381">
              <w:rPr>
                <w:rFonts w:eastAsia="Calibri"/>
              </w:rPr>
              <w:t>VART-102</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3B35D9FF" w14:textId="77777777" w:rsidR="006120B2" w:rsidRDefault="006120B2" w:rsidP="00F80F19">
            <w:pPr>
              <w:spacing w:line="276" w:lineRule="auto"/>
            </w:pPr>
            <w:r w:rsidRPr="00516381">
              <w:rPr>
                <w:rFonts w:eastAsia="Calibri"/>
              </w:rPr>
              <w:t>Sculpture</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1BF8D931" w14:textId="77777777" w:rsidR="006120B2" w:rsidRDefault="006120B2" w:rsidP="00F80F19">
            <w:pPr>
              <w:spacing w:line="276" w:lineRule="auto"/>
            </w:pPr>
            <w:r w:rsidRPr="00516381">
              <w:rPr>
                <w:rFonts w:eastAsia="Calibri"/>
              </w:rPr>
              <w:t>3(0+3)</w:t>
            </w:r>
          </w:p>
        </w:tc>
      </w:tr>
      <w:tr w:rsidR="006120B2" w14:paraId="3A64B3F1"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0095F599" w14:textId="77777777" w:rsidR="006120B2" w:rsidRDefault="006120B2" w:rsidP="00F80F19">
            <w:pPr>
              <w:spacing w:line="276" w:lineRule="auto"/>
            </w:pPr>
            <w:r w:rsidRPr="00516381">
              <w:rPr>
                <w:rFonts w:eastAsia="Calibri"/>
              </w:rPr>
              <w:t xml:space="preserve">Major </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13FBA5BB" w14:textId="77777777" w:rsidR="006120B2" w:rsidRDefault="006120B2" w:rsidP="00F80F19">
            <w:pPr>
              <w:spacing w:line="276" w:lineRule="auto"/>
            </w:pPr>
            <w:r w:rsidRPr="00516381">
              <w:rPr>
                <w:rFonts w:eastAsia="Calibri"/>
              </w:rPr>
              <w:t>BFA-153</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3811C4C9" w14:textId="77777777" w:rsidR="006120B2" w:rsidRDefault="006120B2" w:rsidP="00F80F19">
            <w:pPr>
              <w:spacing w:line="276" w:lineRule="auto"/>
            </w:pPr>
            <w:r w:rsidRPr="00516381">
              <w:rPr>
                <w:rFonts w:eastAsia="Calibri"/>
              </w:rPr>
              <w:t>Introduction to Art and Design Forms</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1CB72DCC" w14:textId="77777777" w:rsidR="006120B2" w:rsidRDefault="006120B2" w:rsidP="00F80F19">
            <w:pPr>
              <w:spacing w:line="276" w:lineRule="auto"/>
            </w:pPr>
            <w:r w:rsidRPr="00516381">
              <w:rPr>
                <w:rFonts w:eastAsia="Calibri"/>
              </w:rPr>
              <w:t xml:space="preserve">2(2+0) </w:t>
            </w:r>
          </w:p>
        </w:tc>
      </w:tr>
      <w:tr w:rsidR="006120B2" w14:paraId="7FA0CE51" w14:textId="77777777" w:rsidTr="00F80F19">
        <w:trPr>
          <w:trHeight w:val="432"/>
        </w:trPr>
        <w:tc>
          <w:tcPr>
            <w:tcW w:w="6655" w:type="dxa"/>
            <w:gridSpan w:val="3"/>
            <w:tcBorders>
              <w:top w:val="single" w:sz="4" w:space="0" w:color="auto"/>
              <w:left w:val="single" w:sz="4" w:space="0" w:color="auto"/>
              <w:bottom w:val="single" w:sz="4" w:space="0" w:color="auto"/>
              <w:right w:val="single" w:sz="4" w:space="0" w:color="auto"/>
            </w:tcBorders>
            <w:shd w:val="clear" w:color="auto" w:fill="BDD6EE"/>
            <w:vAlign w:val="center"/>
          </w:tcPr>
          <w:p w14:paraId="4457ED4E" w14:textId="77777777" w:rsidR="006120B2" w:rsidRPr="001E1E1B" w:rsidRDefault="006120B2" w:rsidP="00F80F19">
            <w:pPr>
              <w:spacing w:line="276" w:lineRule="auto"/>
              <w:rPr>
                <w:b/>
                <w:bCs/>
              </w:rPr>
            </w:pPr>
            <w:r w:rsidRPr="001E1E1B">
              <w:rPr>
                <w:rFonts w:eastAsia="Calibri"/>
                <w:b/>
                <w:bCs/>
                <w:szCs w:val="28"/>
              </w:rPr>
              <w:t>Total Credit Hours</w:t>
            </w:r>
          </w:p>
        </w:tc>
        <w:tc>
          <w:tcPr>
            <w:tcW w:w="1641" w:type="dxa"/>
            <w:tcBorders>
              <w:top w:val="single" w:sz="4" w:space="0" w:color="auto"/>
              <w:left w:val="single" w:sz="4" w:space="0" w:color="auto"/>
              <w:bottom w:val="single" w:sz="4" w:space="0" w:color="auto"/>
              <w:right w:val="single" w:sz="4" w:space="0" w:color="auto"/>
            </w:tcBorders>
            <w:shd w:val="clear" w:color="auto" w:fill="BDD6EE"/>
            <w:vAlign w:val="center"/>
          </w:tcPr>
          <w:p w14:paraId="7C37B17C" w14:textId="77777777" w:rsidR="006120B2" w:rsidRPr="001E1E1B" w:rsidRDefault="006120B2" w:rsidP="00F80F19">
            <w:pPr>
              <w:spacing w:line="276" w:lineRule="auto"/>
              <w:rPr>
                <w:b/>
                <w:bCs/>
              </w:rPr>
            </w:pPr>
            <w:r w:rsidRPr="001E1E1B">
              <w:rPr>
                <w:rFonts w:eastAsia="Calibri"/>
                <w:b/>
                <w:bCs/>
                <w:szCs w:val="28"/>
              </w:rPr>
              <w:t>16(10+6)</w:t>
            </w:r>
          </w:p>
        </w:tc>
      </w:tr>
    </w:tbl>
    <w:p w14:paraId="5717E565" w14:textId="77777777" w:rsidR="006120B2" w:rsidRDefault="006120B2" w:rsidP="006120B2"/>
    <w:p w14:paraId="4AC84A27" w14:textId="77777777" w:rsidR="006120B2" w:rsidRDefault="006120B2" w:rsidP="006120B2"/>
    <w:tbl>
      <w:tblPr>
        <w:tblStyle w:val="TableGrid"/>
        <w:tblW w:w="0" w:type="auto"/>
        <w:tblLook w:val="04A0" w:firstRow="1" w:lastRow="0" w:firstColumn="1" w:lastColumn="0" w:noHBand="0" w:noVBand="1"/>
      </w:tblPr>
      <w:tblGrid>
        <w:gridCol w:w="1795"/>
        <w:gridCol w:w="1710"/>
        <w:gridCol w:w="3150"/>
        <w:gridCol w:w="1641"/>
      </w:tblGrid>
      <w:tr w:rsidR="006120B2" w14:paraId="0427B6E4" w14:textId="77777777" w:rsidTr="00F80F19">
        <w:trPr>
          <w:trHeight w:val="432"/>
        </w:trPr>
        <w:tc>
          <w:tcPr>
            <w:tcW w:w="8296" w:type="dxa"/>
            <w:gridSpan w:val="4"/>
            <w:shd w:val="clear" w:color="auto" w:fill="9CC2E5" w:themeFill="accent5" w:themeFillTint="99"/>
            <w:vAlign w:val="center"/>
          </w:tcPr>
          <w:p w14:paraId="00D19AAE" w14:textId="77777777" w:rsidR="006120B2" w:rsidRPr="001E1E1B" w:rsidRDefault="006120B2" w:rsidP="00F80F19">
            <w:pPr>
              <w:spacing w:line="276" w:lineRule="auto"/>
              <w:rPr>
                <w:b/>
                <w:bCs/>
              </w:rPr>
            </w:pPr>
            <w:r>
              <w:rPr>
                <w:b/>
                <w:bCs/>
              </w:rPr>
              <w:t>SEMESTER – II</w:t>
            </w:r>
          </w:p>
        </w:tc>
      </w:tr>
      <w:tr w:rsidR="006120B2" w14:paraId="254CE297"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BDD6EE"/>
            <w:vAlign w:val="center"/>
          </w:tcPr>
          <w:p w14:paraId="02A00CB8" w14:textId="77777777" w:rsidR="006120B2" w:rsidRDefault="006120B2" w:rsidP="00F80F19">
            <w:pPr>
              <w:spacing w:line="276" w:lineRule="auto"/>
            </w:pPr>
            <w:r w:rsidRPr="00516381">
              <w:rPr>
                <w:rFonts w:eastAsia="Calibri"/>
                <w:b/>
                <w:szCs w:val="28"/>
              </w:rPr>
              <w:t>Course Type</w:t>
            </w:r>
          </w:p>
        </w:tc>
        <w:tc>
          <w:tcPr>
            <w:tcW w:w="1710" w:type="dxa"/>
            <w:tcBorders>
              <w:top w:val="single" w:sz="4" w:space="0" w:color="auto"/>
              <w:left w:val="single" w:sz="4" w:space="0" w:color="auto"/>
              <w:bottom w:val="single" w:sz="4" w:space="0" w:color="auto"/>
              <w:right w:val="single" w:sz="4" w:space="0" w:color="auto"/>
            </w:tcBorders>
            <w:shd w:val="clear" w:color="auto" w:fill="BDD6EE"/>
            <w:vAlign w:val="center"/>
          </w:tcPr>
          <w:p w14:paraId="51149D2E" w14:textId="77777777" w:rsidR="006120B2" w:rsidRDefault="006120B2" w:rsidP="00F80F19">
            <w:pPr>
              <w:spacing w:line="276" w:lineRule="auto"/>
            </w:pPr>
            <w:r w:rsidRPr="00516381">
              <w:rPr>
                <w:rFonts w:eastAsia="Calibri"/>
                <w:b/>
                <w:szCs w:val="28"/>
              </w:rPr>
              <w:t>Course Codes</w:t>
            </w:r>
          </w:p>
        </w:tc>
        <w:tc>
          <w:tcPr>
            <w:tcW w:w="3150" w:type="dxa"/>
            <w:tcBorders>
              <w:top w:val="single" w:sz="4" w:space="0" w:color="auto"/>
              <w:left w:val="single" w:sz="4" w:space="0" w:color="auto"/>
              <w:bottom w:val="single" w:sz="4" w:space="0" w:color="auto"/>
              <w:right w:val="single" w:sz="4" w:space="0" w:color="auto"/>
            </w:tcBorders>
            <w:shd w:val="clear" w:color="auto" w:fill="BDD6EE"/>
            <w:vAlign w:val="center"/>
          </w:tcPr>
          <w:p w14:paraId="1EDEE055" w14:textId="77777777" w:rsidR="006120B2" w:rsidRDefault="006120B2" w:rsidP="00F80F19">
            <w:pPr>
              <w:spacing w:line="276" w:lineRule="auto"/>
            </w:pPr>
            <w:r w:rsidRPr="00524450">
              <w:rPr>
                <w:rFonts w:eastAsia="Calibri"/>
                <w:b/>
                <w:szCs w:val="28"/>
              </w:rPr>
              <w:t>Course Titles</w:t>
            </w:r>
          </w:p>
        </w:tc>
        <w:tc>
          <w:tcPr>
            <w:tcW w:w="1641" w:type="dxa"/>
            <w:tcBorders>
              <w:top w:val="single" w:sz="4" w:space="0" w:color="auto"/>
              <w:left w:val="single" w:sz="4" w:space="0" w:color="auto"/>
              <w:bottom w:val="single" w:sz="4" w:space="0" w:color="auto"/>
              <w:right w:val="single" w:sz="4" w:space="0" w:color="auto"/>
            </w:tcBorders>
            <w:shd w:val="clear" w:color="auto" w:fill="BDD6EE"/>
            <w:vAlign w:val="center"/>
          </w:tcPr>
          <w:p w14:paraId="6750E422" w14:textId="77777777" w:rsidR="006120B2" w:rsidRDefault="006120B2" w:rsidP="00F80F19">
            <w:pPr>
              <w:spacing w:line="276" w:lineRule="auto"/>
            </w:pPr>
            <w:r w:rsidRPr="00516381">
              <w:rPr>
                <w:rFonts w:eastAsia="Calibri"/>
                <w:b/>
                <w:szCs w:val="28"/>
              </w:rPr>
              <w:t>Credit Hours</w:t>
            </w:r>
          </w:p>
        </w:tc>
      </w:tr>
      <w:tr w:rsidR="006120B2" w14:paraId="1CAE79E9"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119D8676"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633C1AE8" w14:textId="77777777" w:rsidR="006120B2" w:rsidRDefault="006120B2" w:rsidP="00F80F19">
            <w:pPr>
              <w:spacing w:line="276" w:lineRule="auto"/>
            </w:pPr>
            <w:r w:rsidRPr="00516381">
              <w:rPr>
                <w:rFonts w:eastAsia="Calibri"/>
              </w:rPr>
              <w:t>GEDU-151</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13E11F69" w14:textId="77777777" w:rsidR="006120B2" w:rsidRDefault="006120B2" w:rsidP="00F80F19">
            <w:pPr>
              <w:spacing w:line="276" w:lineRule="auto"/>
            </w:pPr>
            <w:r w:rsidRPr="00516381">
              <w:rPr>
                <w:rFonts w:eastAsia="Calibri"/>
              </w:rPr>
              <w:t>Expository Writing</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3E7EAC8D" w14:textId="77777777" w:rsidR="006120B2" w:rsidRDefault="006120B2" w:rsidP="00F80F19">
            <w:pPr>
              <w:spacing w:line="276" w:lineRule="auto"/>
            </w:pPr>
            <w:r w:rsidRPr="00516381">
              <w:rPr>
                <w:rFonts w:eastAsia="Calibri"/>
              </w:rPr>
              <w:t>3(3+0)</w:t>
            </w:r>
          </w:p>
        </w:tc>
      </w:tr>
      <w:tr w:rsidR="006120B2" w14:paraId="1D4A7EE2"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6C87AD91"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2C1A9048" w14:textId="77777777" w:rsidR="006120B2" w:rsidRDefault="006120B2" w:rsidP="00F80F19">
            <w:pPr>
              <w:spacing w:line="276" w:lineRule="auto"/>
            </w:pPr>
            <w:r w:rsidRPr="00516381">
              <w:rPr>
                <w:rFonts w:eastAsia="Calibri"/>
              </w:rPr>
              <w:t>GEDU-102/ GEDU-103</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121DF6B2" w14:textId="77777777" w:rsidR="006120B2" w:rsidRPr="00516381" w:rsidRDefault="006120B2" w:rsidP="00F80F19">
            <w:pPr>
              <w:spacing w:line="276" w:lineRule="auto"/>
              <w:rPr>
                <w:rFonts w:eastAsia="Calibri"/>
              </w:rPr>
            </w:pPr>
            <w:r w:rsidRPr="00516381">
              <w:rPr>
                <w:rFonts w:eastAsia="Calibri"/>
              </w:rPr>
              <w:t xml:space="preserve">Islamic Studies / </w:t>
            </w:r>
          </w:p>
          <w:p w14:paraId="228DCAA8" w14:textId="77777777" w:rsidR="006120B2" w:rsidRDefault="006120B2" w:rsidP="00F80F19">
            <w:pPr>
              <w:spacing w:line="276" w:lineRule="auto"/>
            </w:pPr>
            <w:r w:rsidRPr="00516381">
              <w:rPr>
                <w:rFonts w:eastAsia="Calibri"/>
              </w:rPr>
              <w:t>Ethics</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34A44727" w14:textId="77777777" w:rsidR="006120B2" w:rsidRDefault="006120B2" w:rsidP="00F80F19">
            <w:pPr>
              <w:spacing w:line="276" w:lineRule="auto"/>
            </w:pPr>
            <w:r w:rsidRPr="00516381">
              <w:rPr>
                <w:rFonts w:eastAsia="Calibri"/>
              </w:rPr>
              <w:t>2(2+0)</w:t>
            </w:r>
          </w:p>
        </w:tc>
      </w:tr>
      <w:tr w:rsidR="006120B2" w14:paraId="3A77B085"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4DF2642A"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66F984B5" w14:textId="77777777" w:rsidR="006120B2" w:rsidRDefault="006120B2" w:rsidP="00F80F19">
            <w:pPr>
              <w:spacing w:line="276" w:lineRule="auto"/>
            </w:pPr>
            <w:r w:rsidRPr="00516381">
              <w:rPr>
                <w:rFonts w:eastAsia="Calibri"/>
              </w:rPr>
              <w:t>GEDU-104</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0D6511B6" w14:textId="77777777" w:rsidR="006120B2" w:rsidRDefault="006120B2" w:rsidP="00F80F19">
            <w:pPr>
              <w:spacing w:line="276" w:lineRule="auto"/>
            </w:pPr>
            <w:r w:rsidRPr="00516381">
              <w:rPr>
                <w:rFonts w:eastAsia="Calibri"/>
              </w:rPr>
              <w:t>Applications of Information and Communication Technologies (ICT)</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7965338D" w14:textId="77777777" w:rsidR="006120B2" w:rsidRDefault="006120B2" w:rsidP="00F80F19">
            <w:pPr>
              <w:spacing w:line="276" w:lineRule="auto"/>
            </w:pPr>
            <w:r w:rsidRPr="00516381">
              <w:rPr>
                <w:rFonts w:eastAsia="Calibri"/>
              </w:rPr>
              <w:t>3(2+1)</w:t>
            </w:r>
          </w:p>
        </w:tc>
      </w:tr>
      <w:tr w:rsidR="006120B2" w14:paraId="16ADFF2F"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1CBBA161"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652ACF84" w14:textId="77777777" w:rsidR="006120B2" w:rsidRDefault="006120B2" w:rsidP="00F80F19">
            <w:pPr>
              <w:spacing w:line="276" w:lineRule="auto"/>
            </w:pPr>
            <w:r w:rsidRPr="00516381">
              <w:rPr>
                <w:rFonts w:eastAsia="Calibri"/>
              </w:rPr>
              <w:t>VART-151</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3667ED85" w14:textId="77777777" w:rsidR="006120B2" w:rsidRDefault="006120B2" w:rsidP="00F80F19">
            <w:pPr>
              <w:spacing w:line="276" w:lineRule="auto"/>
            </w:pPr>
            <w:r w:rsidRPr="00516381">
              <w:rPr>
                <w:rFonts w:eastAsia="Calibri"/>
              </w:rPr>
              <w:t>Drafting</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4C0FD6BD" w14:textId="77777777" w:rsidR="006120B2" w:rsidRDefault="006120B2" w:rsidP="00F80F19">
            <w:pPr>
              <w:spacing w:line="276" w:lineRule="auto"/>
            </w:pPr>
            <w:r w:rsidRPr="00516381">
              <w:rPr>
                <w:rFonts w:eastAsia="Calibri"/>
              </w:rPr>
              <w:t>3(0+3)</w:t>
            </w:r>
          </w:p>
        </w:tc>
      </w:tr>
      <w:tr w:rsidR="006120B2" w14:paraId="05D42FC3"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2C235E7B"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63EC5532" w14:textId="77777777" w:rsidR="006120B2" w:rsidRDefault="006120B2" w:rsidP="00F80F19">
            <w:pPr>
              <w:spacing w:line="276" w:lineRule="auto"/>
            </w:pPr>
            <w:r w:rsidRPr="00516381">
              <w:rPr>
                <w:rFonts w:eastAsia="Calibri"/>
              </w:rPr>
              <w:t>BFA-101</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7C8D480F" w14:textId="77777777" w:rsidR="006120B2" w:rsidRDefault="006120B2" w:rsidP="00F80F19">
            <w:pPr>
              <w:spacing w:line="276" w:lineRule="auto"/>
            </w:pPr>
            <w:r w:rsidRPr="00516381">
              <w:rPr>
                <w:rFonts w:eastAsia="Calibri"/>
              </w:rPr>
              <w:t xml:space="preserve">Fundamentals of Design </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5312730A" w14:textId="77777777" w:rsidR="006120B2" w:rsidRDefault="006120B2" w:rsidP="00F80F19">
            <w:pPr>
              <w:spacing w:line="276" w:lineRule="auto"/>
            </w:pPr>
            <w:r w:rsidRPr="00516381">
              <w:rPr>
                <w:rFonts w:eastAsia="Calibri"/>
              </w:rPr>
              <w:t>3(0+3)</w:t>
            </w:r>
          </w:p>
        </w:tc>
      </w:tr>
      <w:tr w:rsidR="006120B2" w14:paraId="075231F1"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3838F93F"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7CBEC292" w14:textId="77777777" w:rsidR="006120B2" w:rsidRDefault="006120B2" w:rsidP="00F80F19">
            <w:pPr>
              <w:spacing w:line="276" w:lineRule="auto"/>
            </w:pPr>
            <w:r w:rsidRPr="00516381">
              <w:rPr>
                <w:rFonts w:eastAsia="Calibri"/>
              </w:rPr>
              <w:t>BFA-104</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3D3B4F54" w14:textId="77777777" w:rsidR="006120B2" w:rsidRDefault="006120B2" w:rsidP="00F80F19">
            <w:pPr>
              <w:spacing w:line="276" w:lineRule="auto"/>
            </w:pPr>
            <w:r w:rsidRPr="00516381">
              <w:rPr>
                <w:rFonts w:eastAsia="Calibri"/>
              </w:rPr>
              <w:t>History of Art</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275F1FC3" w14:textId="77777777" w:rsidR="006120B2" w:rsidRDefault="006120B2" w:rsidP="00F80F19">
            <w:pPr>
              <w:spacing w:line="276" w:lineRule="auto"/>
            </w:pPr>
            <w:r w:rsidRPr="00516381">
              <w:rPr>
                <w:rFonts w:eastAsia="Calibri"/>
              </w:rPr>
              <w:t>2(2+0)</w:t>
            </w:r>
          </w:p>
        </w:tc>
      </w:tr>
      <w:tr w:rsidR="006120B2" w14:paraId="6EF16747" w14:textId="77777777" w:rsidTr="00F80F19">
        <w:trPr>
          <w:trHeight w:val="432"/>
        </w:trPr>
        <w:tc>
          <w:tcPr>
            <w:tcW w:w="6655"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752A391" w14:textId="77777777" w:rsidR="006120B2" w:rsidRPr="001E1E1B" w:rsidRDefault="006120B2" w:rsidP="00F80F19">
            <w:pPr>
              <w:spacing w:line="276" w:lineRule="auto"/>
              <w:rPr>
                <w:b/>
                <w:bCs/>
              </w:rPr>
            </w:pPr>
            <w:r w:rsidRPr="001E1E1B">
              <w:rPr>
                <w:rFonts w:eastAsia="Calibri"/>
                <w:b/>
                <w:bCs/>
                <w:szCs w:val="28"/>
              </w:rPr>
              <w:t>Total Credit Hours</w:t>
            </w:r>
          </w:p>
        </w:tc>
        <w:tc>
          <w:tcPr>
            <w:tcW w:w="164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859FAA5" w14:textId="77777777" w:rsidR="006120B2" w:rsidRPr="001E1E1B" w:rsidRDefault="006120B2" w:rsidP="00F80F19">
            <w:pPr>
              <w:spacing w:line="276" w:lineRule="auto"/>
              <w:rPr>
                <w:b/>
                <w:bCs/>
              </w:rPr>
            </w:pPr>
            <w:r w:rsidRPr="001E1E1B">
              <w:rPr>
                <w:rFonts w:eastAsia="Calibri"/>
                <w:b/>
                <w:bCs/>
                <w:szCs w:val="28"/>
              </w:rPr>
              <w:t>16(9+7)</w:t>
            </w:r>
          </w:p>
        </w:tc>
      </w:tr>
    </w:tbl>
    <w:p w14:paraId="3E13F8BE" w14:textId="77777777" w:rsidR="006120B2" w:rsidRDefault="006120B2" w:rsidP="006120B2"/>
    <w:p w14:paraId="1F3A64DF" w14:textId="77777777" w:rsidR="006120B2" w:rsidRDefault="006120B2" w:rsidP="006120B2">
      <w:r>
        <w:br w:type="page"/>
      </w:r>
    </w:p>
    <w:bookmarkEnd w:id="0"/>
    <w:p w14:paraId="1E3C7C4E" w14:textId="77777777" w:rsidR="006120B2" w:rsidRDefault="006120B2" w:rsidP="006120B2">
      <w:pPr>
        <w:jc w:val="center"/>
        <w:rPr>
          <w:b/>
          <w:bCs/>
          <w:sz w:val="28"/>
          <w:szCs w:val="28"/>
        </w:rPr>
      </w:pPr>
      <w:r>
        <w:rPr>
          <w:b/>
          <w:bCs/>
          <w:sz w:val="28"/>
          <w:szCs w:val="28"/>
        </w:rPr>
        <w:lastRenderedPageBreak/>
        <w:t>YEAR 2</w:t>
      </w:r>
    </w:p>
    <w:p w14:paraId="11798625" w14:textId="77777777" w:rsidR="006120B2" w:rsidRPr="001E1E1B" w:rsidRDefault="006120B2" w:rsidP="006120B2">
      <w:pPr>
        <w:jc w:val="center"/>
        <w:rPr>
          <w:b/>
          <w:bCs/>
          <w:sz w:val="28"/>
          <w:szCs w:val="28"/>
        </w:rPr>
      </w:pPr>
    </w:p>
    <w:tbl>
      <w:tblPr>
        <w:tblStyle w:val="TableGrid"/>
        <w:tblW w:w="0" w:type="auto"/>
        <w:tblLook w:val="04A0" w:firstRow="1" w:lastRow="0" w:firstColumn="1" w:lastColumn="0" w:noHBand="0" w:noVBand="1"/>
      </w:tblPr>
      <w:tblGrid>
        <w:gridCol w:w="1795"/>
        <w:gridCol w:w="1710"/>
        <w:gridCol w:w="3150"/>
        <w:gridCol w:w="1641"/>
      </w:tblGrid>
      <w:tr w:rsidR="006120B2" w14:paraId="0FE12A9B" w14:textId="77777777" w:rsidTr="00F80F19">
        <w:trPr>
          <w:trHeight w:val="432"/>
        </w:trPr>
        <w:tc>
          <w:tcPr>
            <w:tcW w:w="8296" w:type="dxa"/>
            <w:gridSpan w:val="4"/>
            <w:shd w:val="clear" w:color="auto" w:fill="9CC2E5" w:themeFill="accent5" w:themeFillTint="99"/>
            <w:vAlign w:val="center"/>
          </w:tcPr>
          <w:p w14:paraId="7E1BE9B1" w14:textId="77777777" w:rsidR="006120B2" w:rsidRPr="001E1E1B" w:rsidRDefault="006120B2" w:rsidP="00F80F19">
            <w:pPr>
              <w:spacing w:line="276" w:lineRule="auto"/>
              <w:rPr>
                <w:b/>
                <w:bCs/>
              </w:rPr>
            </w:pPr>
            <w:r>
              <w:rPr>
                <w:b/>
                <w:bCs/>
              </w:rPr>
              <w:t>SEMESTER – III</w:t>
            </w:r>
          </w:p>
        </w:tc>
      </w:tr>
      <w:tr w:rsidR="006120B2" w14:paraId="6147ABEC"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BDD6EE"/>
            <w:vAlign w:val="center"/>
          </w:tcPr>
          <w:p w14:paraId="4C2C4729" w14:textId="77777777" w:rsidR="006120B2" w:rsidRDefault="006120B2" w:rsidP="00F80F19">
            <w:pPr>
              <w:spacing w:line="276" w:lineRule="auto"/>
            </w:pPr>
            <w:r w:rsidRPr="00516381">
              <w:rPr>
                <w:rFonts w:eastAsia="Calibri"/>
                <w:b/>
                <w:szCs w:val="28"/>
              </w:rPr>
              <w:t>Course Type</w:t>
            </w:r>
          </w:p>
        </w:tc>
        <w:tc>
          <w:tcPr>
            <w:tcW w:w="1710" w:type="dxa"/>
            <w:tcBorders>
              <w:top w:val="single" w:sz="4" w:space="0" w:color="auto"/>
              <w:left w:val="single" w:sz="4" w:space="0" w:color="auto"/>
              <w:bottom w:val="single" w:sz="4" w:space="0" w:color="auto"/>
              <w:right w:val="single" w:sz="4" w:space="0" w:color="auto"/>
            </w:tcBorders>
            <w:shd w:val="clear" w:color="auto" w:fill="BDD6EE"/>
            <w:vAlign w:val="center"/>
          </w:tcPr>
          <w:p w14:paraId="59B2DB57" w14:textId="77777777" w:rsidR="006120B2" w:rsidRDefault="006120B2" w:rsidP="00F80F19">
            <w:pPr>
              <w:spacing w:line="276" w:lineRule="auto"/>
            </w:pPr>
            <w:r w:rsidRPr="00516381">
              <w:rPr>
                <w:rFonts w:eastAsia="Calibri"/>
                <w:b/>
                <w:szCs w:val="28"/>
              </w:rPr>
              <w:t>Course Codes</w:t>
            </w:r>
          </w:p>
        </w:tc>
        <w:tc>
          <w:tcPr>
            <w:tcW w:w="3150" w:type="dxa"/>
            <w:tcBorders>
              <w:top w:val="single" w:sz="4" w:space="0" w:color="auto"/>
              <w:left w:val="single" w:sz="4" w:space="0" w:color="auto"/>
              <w:bottom w:val="single" w:sz="4" w:space="0" w:color="auto"/>
              <w:right w:val="single" w:sz="4" w:space="0" w:color="auto"/>
            </w:tcBorders>
            <w:shd w:val="clear" w:color="auto" w:fill="BDD6EE"/>
            <w:vAlign w:val="center"/>
          </w:tcPr>
          <w:p w14:paraId="3D958494" w14:textId="77777777" w:rsidR="006120B2" w:rsidRDefault="006120B2" w:rsidP="00F80F19">
            <w:pPr>
              <w:spacing w:line="276" w:lineRule="auto"/>
            </w:pPr>
            <w:r w:rsidRPr="00524450">
              <w:rPr>
                <w:rFonts w:eastAsia="Calibri"/>
                <w:b/>
                <w:szCs w:val="28"/>
              </w:rPr>
              <w:t>Course Titles</w:t>
            </w:r>
          </w:p>
        </w:tc>
        <w:tc>
          <w:tcPr>
            <w:tcW w:w="1641" w:type="dxa"/>
            <w:tcBorders>
              <w:top w:val="single" w:sz="4" w:space="0" w:color="auto"/>
              <w:left w:val="single" w:sz="4" w:space="0" w:color="auto"/>
              <w:bottom w:val="single" w:sz="4" w:space="0" w:color="auto"/>
              <w:right w:val="single" w:sz="4" w:space="0" w:color="auto"/>
            </w:tcBorders>
            <w:shd w:val="clear" w:color="auto" w:fill="BDD6EE"/>
            <w:vAlign w:val="center"/>
          </w:tcPr>
          <w:p w14:paraId="2C0BF1CA" w14:textId="77777777" w:rsidR="006120B2" w:rsidRDefault="006120B2" w:rsidP="00F80F19">
            <w:pPr>
              <w:spacing w:line="276" w:lineRule="auto"/>
            </w:pPr>
            <w:r w:rsidRPr="00516381">
              <w:rPr>
                <w:rFonts w:eastAsia="Calibri"/>
                <w:b/>
                <w:szCs w:val="28"/>
              </w:rPr>
              <w:t>Credit Hours</w:t>
            </w:r>
          </w:p>
        </w:tc>
      </w:tr>
      <w:tr w:rsidR="006120B2" w14:paraId="75553625"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159B58E6"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03AE3312" w14:textId="77777777" w:rsidR="006120B2" w:rsidRDefault="006120B2" w:rsidP="00F80F19">
            <w:pPr>
              <w:spacing w:line="276" w:lineRule="auto"/>
            </w:pPr>
            <w:r w:rsidRPr="00516381">
              <w:rPr>
                <w:rFonts w:eastAsia="Calibri"/>
              </w:rPr>
              <w:t>GEDU-***</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4CE9DFE7" w14:textId="77777777" w:rsidR="006120B2" w:rsidRDefault="006120B2" w:rsidP="00F80F19">
            <w:pPr>
              <w:spacing w:line="276" w:lineRule="auto"/>
            </w:pPr>
            <w:r w:rsidRPr="00516381">
              <w:rPr>
                <w:rFonts w:eastAsia="Calibri"/>
              </w:rPr>
              <w:t>Arts and Humanities</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433F7AC2" w14:textId="77777777" w:rsidR="006120B2" w:rsidRDefault="006120B2" w:rsidP="00F80F19">
            <w:pPr>
              <w:spacing w:line="276" w:lineRule="auto"/>
            </w:pPr>
            <w:r w:rsidRPr="00516381">
              <w:rPr>
                <w:rFonts w:eastAsia="Calibri"/>
              </w:rPr>
              <w:t>2(2+0)</w:t>
            </w:r>
          </w:p>
        </w:tc>
      </w:tr>
      <w:tr w:rsidR="006120B2" w14:paraId="32D9F578"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610B2931"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04383178" w14:textId="77777777" w:rsidR="006120B2" w:rsidRDefault="006120B2" w:rsidP="00F80F19">
            <w:pPr>
              <w:spacing w:line="276" w:lineRule="auto"/>
            </w:pPr>
            <w:r w:rsidRPr="00516381">
              <w:rPr>
                <w:rFonts w:eastAsia="Calibri"/>
              </w:rPr>
              <w:t>GEDU-251</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7ACE74F3" w14:textId="77777777" w:rsidR="006120B2" w:rsidRDefault="006120B2" w:rsidP="00F80F19">
            <w:pPr>
              <w:spacing w:line="276" w:lineRule="auto"/>
            </w:pPr>
            <w:r w:rsidRPr="00516381">
              <w:rPr>
                <w:rFonts w:eastAsia="Calibri"/>
              </w:rPr>
              <w:t>Entrepreneurship</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5D697C7F" w14:textId="77777777" w:rsidR="006120B2" w:rsidRDefault="006120B2" w:rsidP="00F80F19">
            <w:pPr>
              <w:spacing w:line="276" w:lineRule="auto"/>
            </w:pPr>
            <w:r w:rsidRPr="00516381">
              <w:rPr>
                <w:rFonts w:eastAsia="Calibri"/>
              </w:rPr>
              <w:t>2(2+0)</w:t>
            </w:r>
          </w:p>
        </w:tc>
      </w:tr>
      <w:tr w:rsidR="006120B2" w14:paraId="6C0569FB"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6EAAD48F"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2AA9553B" w14:textId="77777777" w:rsidR="006120B2" w:rsidRDefault="006120B2" w:rsidP="00F80F19">
            <w:pPr>
              <w:spacing w:line="276" w:lineRule="auto"/>
            </w:pPr>
            <w:r w:rsidRPr="00516381">
              <w:rPr>
                <w:rFonts w:eastAsia="Calibri"/>
              </w:rPr>
              <w:t>GEDU-252</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3D3785D6" w14:textId="77777777" w:rsidR="006120B2" w:rsidRDefault="006120B2" w:rsidP="00F80F19">
            <w:pPr>
              <w:spacing w:line="276" w:lineRule="auto"/>
            </w:pPr>
            <w:r w:rsidRPr="00516381">
              <w:rPr>
                <w:rFonts w:eastAsia="Calibri"/>
              </w:rPr>
              <w:t>Civics and Community Engagement</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16162E93" w14:textId="77777777" w:rsidR="006120B2" w:rsidRDefault="006120B2" w:rsidP="00F80F19">
            <w:pPr>
              <w:spacing w:line="276" w:lineRule="auto"/>
            </w:pPr>
            <w:r w:rsidRPr="00516381">
              <w:rPr>
                <w:rFonts w:eastAsia="Calibri"/>
              </w:rPr>
              <w:t>2(2+0)</w:t>
            </w:r>
          </w:p>
        </w:tc>
      </w:tr>
      <w:tr w:rsidR="006120B2" w14:paraId="39114652"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26BFC54F" w14:textId="77777777" w:rsidR="006120B2" w:rsidRPr="00802077" w:rsidRDefault="006120B2" w:rsidP="00F80F19">
            <w:pPr>
              <w:spacing w:line="276" w:lineRule="auto"/>
              <w:rPr>
                <w:rFonts w:eastAsia="Calibri"/>
              </w:rPr>
            </w:pPr>
            <w:r w:rsidRPr="00802077">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26013CBF" w14:textId="77777777" w:rsidR="006120B2" w:rsidRPr="00802077" w:rsidRDefault="006120B2" w:rsidP="00F80F19">
            <w:pPr>
              <w:spacing w:line="276" w:lineRule="auto"/>
              <w:rPr>
                <w:rFonts w:eastAsia="Calibri"/>
              </w:rPr>
            </w:pPr>
            <w:r w:rsidRPr="00802077">
              <w:rPr>
                <w:rFonts w:eastAsia="Calibri"/>
              </w:rPr>
              <w:t>GEDU-***</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18842516" w14:textId="77777777" w:rsidR="006120B2" w:rsidRPr="00802077" w:rsidRDefault="006120B2" w:rsidP="00F80F19">
            <w:pPr>
              <w:spacing w:line="276" w:lineRule="auto"/>
              <w:rPr>
                <w:rFonts w:eastAsia="Calibri"/>
              </w:rPr>
            </w:pPr>
            <w:r w:rsidRPr="00802077">
              <w:rPr>
                <w:rFonts w:eastAsia="Calibri"/>
              </w:rPr>
              <w:t>Pakistan Studies</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208F6B3A" w14:textId="77777777" w:rsidR="006120B2" w:rsidRPr="00802077" w:rsidRDefault="006120B2" w:rsidP="00F80F19">
            <w:pPr>
              <w:spacing w:line="276" w:lineRule="auto"/>
              <w:rPr>
                <w:rFonts w:eastAsia="Calibri"/>
              </w:rPr>
            </w:pPr>
            <w:r w:rsidRPr="00802077">
              <w:rPr>
                <w:rFonts w:eastAsia="Calibri"/>
              </w:rPr>
              <w:t>2(2+0)</w:t>
            </w:r>
          </w:p>
        </w:tc>
      </w:tr>
      <w:tr w:rsidR="006120B2" w14:paraId="4BE4D906"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66C37EBE"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74E23FBF" w14:textId="77777777" w:rsidR="006120B2" w:rsidRDefault="006120B2" w:rsidP="00F80F19">
            <w:pPr>
              <w:spacing w:line="276" w:lineRule="auto"/>
            </w:pPr>
            <w:r w:rsidRPr="00516381">
              <w:rPr>
                <w:rFonts w:eastAsia="Calibri"/>
              </w:rPr>
              <w:t>VART-201</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26B484D7" w14:textId="77777777" w:rsidR="006120B2" w:rsidRDefault="006120B2" w:rsidP="00F80F19">
            <w:pPr>
              <w:spacing w:line="276" w:lineRule="auto"/>
            </w:pPr>
            <w:r w:rsidRPr="00516381">
              <w:rPr>
                <w:rFonts w:eastAsia="Calibri"/>
              </w:rPr>
              <w:t>Basic Drawing-II</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7658E8B8" w14:textId="77777777" w:rsidR="006120B2" w:rsidRDefault="006120B2" w:rsidP="00F80F19">
            <w:pPr>
              <w:spacing w:line="276" w:lineRule="auto"/>
            </w:pPr>
            <w:r w:rsidRPr="00516381">
              <w:rPr>
                <w:rFonts w:eastAsia="Calibri"/>
              </w:rPr>
              <w:t>2(0+2)</w:t>
            </w:r>
          </w:p>
        </w:tc>
      </w:tr>
      <w:tr w:rsidR="006120B2" w14:paraId="7C7680A3"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25669086"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6AC33A3F" w14:textId="77777777" w:rsidR="006120B2" w:rsidRDefault="006120B2" w:rsidP="00F80F19">
            <w:pPr>
              <w:spacing w:line="276" w:lineRule="auto"/>
            </w:pPr>
            <w:r w:rsidRPr="00516381">
              <w:rPr>
                <w:rFonts w:eastAsia="Calibri"/>
              </w:rPr>
              <w:t>VART-202</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5E9E6D5C" w14:textId="77777777" w:rsidR="006120B2" w:rsidRDefault="006120B2" w:rsidP="00F80F19">
            <w:pPr>
              <w:spacing w:line="276" w:lineRule="auto"/>
            </w:pPr>
            <w:r w:rsidRPr="00516381">
              <w:rPr>
                <w:rFonts w:eastAsia="Calibri"/>
              </w:rPr>
              <w:t>Two-dimensional Art</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7ED64087" w14:textId="77777777" w:rsidR="006120B2" w:rsidRDefault="006120B2" w:rsidP="00F80F19">
            <w:pPr>
              <w:spacing w:line="276" w:lineRule="auto"/>
            </w:pPr>
            <w:r w:rsidRPr="00516381">
              <w:rPr>
                <w:rFonts w:eastAsia="Calibri"/>
              </w:rPr>
              <w:t>2(0+2)</w:t>
            </w:r>
          </w:p>
        </w:tc>
      </w:tr>
      <w:tr w:rsidR="006120B2" w14:paraId="44104B2A"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6931E852"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3AAA7C6A" w14:textId="77777777" w:rsidR="006120B2" w:rsidRDefault="006120B2" w:rsidP="00F80F19">
            <w:pPr>
              <w:spacing w:line="276" w:lineRule="auto"/>
            </w:pPr>
            <w:r w:rsidRPr="00516381">
              <w:rPr>
                <w:rFonts w:eastAsia="Calibri"/>
              </w:rPr>
              <w:t>VART-203</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3973B431" w14:textId="77777777" w:rsidR="006120B2" w:rsidRDefault="006120B2" w:rsidP="00F80F19">
            <w:pPr>
              <w:spacing w:line="276" w:lineRule="auto"/>
            </w:pPr>
            <w:r w:rsidRPr="00516381">
              <w:rPr>
                <w:rFonts w:eastAsia="Calibri"/>
              </w:rPr>
              <w:t>Three-dimensional Art</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26D492CB" w14:textId="77777777" w:rsidR="006120B2" w:rsidRDefault="006120B2" w:rsidP="00F80F19">
            <w:pPr>
              <w:spacing w:line="276" w:lineRule="auto"/>
            </w:pPr>
            <w:r w:rsidRPr="00516381">
              <w:rPr>
                <w:rFonts w:eastAsia="Calibri"/>
              </w:rPr>
              <w:t>2(0+2)</w:t>
            </w:r>
          </w:p>
        </w:tc>
      </w:tr>
      <w:tr w:rsidR="006120B2" w14:paraId="594A5F64"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402066CB" w14:textId="77777777" w:rsidR="006120B2" w:rsidRPr="00516381" w:rsidRDefault="006120B2" w:rsidP="00F80F19">
            <w:pPr>
              <w:spacing w:line="276" w:lineRule="auto"/>
              <w:rPr>
                <w:rFonts w:eastAsia="Calibri"/>
              </w:rPr>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36146019" w14:textId="77777777" w:rsidR="006120B2" w:rsidRPr="00802077" w:rsidRDefault="006120B2" w:rsidP="00F80F19">
            <w:pPr>
              <w:spacing w:line="276" w:lineRule="auto"/>
              <w:rPr>
                <w:rFonts w:eastAsia="Calibri"/>
              </w:rPr>
            </w:pPr>
            <w:r w:rsidRPr="00802077">
              <w:rPr>
                <w:rFonts w:eastAsia="Calibri"/>
              </w:rPr>
              <w:t>VART-204</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46B77D91" w14:textId="77777777" w:rsidR="006120B2" w:rsidRPr="00802077" w:rsidRDefault="006120B2" w:rsidP="00F80F19">
            <w:pPr>
              <w:spacing w:line="276" w:lineRule="auto"/>
              <w:rPr>
                <w:rFonts w:eastAsia="Calibri"/>
              </w:rPr>
            </w:pPr>
            <w:r w:rsidRPr="00802077">
              <w:rPr>
                <w:rFonts w:eastAsia="Calibri"/>
              </w:rPr>
              <w:t>History of Western Art</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0858FF64" w14:textId="77777777" w:rsidR="006120B2" w:rsidRPr="00802077" w:rsidRDefault="006120B2" w:rsidP="00F80F19">
            <w:pPr>
              <w:spacing w:line="276" w:lineRule="auto"/>
              <w:rPr>
                <w:rFonts w:eastAsia="Calibri"/>
              </w:rPr>
            </w:pPr>
            <w:r w:rsidRPr="00802077">
              <w:rPr>
                <w:rFonts w:eastAsia="Calibri"/>
              </w:rPr>
              <w:t>3(3+0)</w:t>
            </w:r>
          </w:p>
        </w:tc>
      </w:tr>
      <w:tr w:rsidR="006120B2" w14:paraId="37306BB0" w14:textId="77777777" w:rsidTr="00F80F19">
        <w:trPr>
          <w:trHeight w:val="432"/>
        </w:trPr>
        <w:tc>
          <w:tcPr>
            <w:tcW w:w="6655"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53A64C9" w14:textId="77777777" w:rsidR="006120B2" w:rsidRPr="001E1E1B" w:rsidRDefault="006120B2" w:rsidP="00F80F19">
            <w:pPr>
              <w:spacing w:line="276" w:lineRule="auto"/>
              <w:rPr>
                <w:b/>
                <w:bCs/>
              </w:rPr>
            </w:pPr>
            <w:r w:rsidRPr="001E1E1B">
              <w:rPr>
                <w:rFonts w:eastAsia="Calibri"/>
                <w:b/>
                <w:bCs/>
                <w:szCs w:val="28"/>
              </w:rPr>
              <w:t>Total Credit Hours</w:t>
            </w:r>
          </w:p>
        </w:tc>
        <w:tc>
          <w:tcPr>
            <w:tcW w:w="164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C39243E" w14:textId="77777777" w:rsidR="006120B2" w:rsidRPr="001E1E1B" w:rsidRDefault="006120B2" w:rsidP="00F80F19">
            <w:pPr>
              <w:spacing w:line="276" w:lineRule="auto"/>
              <w:rPr>
                <w:b/>
                <w:bCs/>
              </w:rPr>
            </w:pPr>
            <w:r w:rsidRPr="001E1E1B">
              <w:rPr>
                <w:rFonts w:eastAsia="Calibri"/>
                <w:b/>
                <w:bCs/>
                <w:szCs w:val="28"/>
              </w:rPr>
              <w:t>1</w:t>
            </w:r>
            <w:r>
              <w:rPr>
                <w:rFonts w:eastAsia="Calibri"/>
                <w:b/>
                <w:bCs/>
                <w:szCs w:val="28"/>
              </w:rPr>
              <w:t>7</w:t>
            </w:r>
            <w:r w:rsidRPr="001E1E1B">
              <w:rPr>
                <w:rFonts w:eastAsia="Calibri"/>
                <w:b/>
                <w:bCs/>
                <w:szCs w:val="28"/>
              </w:rPr>
              <w:t>(</w:t>
            </w:r>
            <w:r>
              <w:rPr>
                <w:rFonts w:eastAsia="Calibri"/>
                <w:b/>
                <w:bCs/>
                <w:szCs w:val="28"/>
              </w:rPr>
              <w:t>11</w:t>
            </w:r>
            <w:r w:rsidRPr="001E1E1B">
              <w:rPr>
                <w:rFonts w:eastAsia="Calibri"/>
                <w:b/>
                <w:bCs/>
                <w:szCs w:val="28"/>
              </w:rPr>
              <w:t>+6)</w:t>
            </w:r>
          </w:p>
        </w:tc>
      </w:tr>
    </w:tbl>
    <w:p w14:paraId="57A020DE" w14:textId="77777777" w:rsidR="006120B2" w:rsidRDefault="006120B2" w:rsidP="006120B2"/>
    <w:p w14:paraId="3519CE00" w14:textId="77777777" w:rsidR="006120B2" w:rsidRDefault="006120B2" w:rsidP="006120B2"/>
    <w:tbl>
      <w:tblPr>
        <w:tblStyle w:val="TableGrid"/>
        <w:tblW w:w="0" w:type="auto"/>
        <w:tblLook w:val="04A0" w:firstRow="1" w:lastRow="0" w:firstColumn="1" w:lastColumn="0" w:noHBand="0" w:noVBand="1"/>
      </w:tblPr>
      <w:tblGrid>
        <w:gridCol w:w="1795"/>
        <w:gridCol w:w="1710"/>
        <w:gridCol w:w="3150"/>
        <w:gridCol w:w="1641"/>
      </w:tblGrid>
      <w:tr w:rsidR="006120B2" w14:paraId="43E00563" w14:textId="77777777" w:rsidTr="00F80F19">
        <w:trPr>
          <w:trHeight w:val="432"/>
        </w:trPr>
        <w:tc>
          <w:tcPr>
            <w:tcW w:w="8296" w:type="dxa"/>
            <w:gridSpan w:val="4"/>
            <w:shd w:val="clear" w:color="auto" w:fill="9CC2E5" w:themeFill="accent5" w:themeFillTint="99"/>
            <w:vAlign w:val="center"/>
          </w:tcPr>
          <w:p w14:paraId="3A009850" w14:textId="77777777" w:rsidR="006120B2" w:rsidRPr="001E1E1B" w:rsidRDefault="006120B2" w:rsidP="00F80F19">
            <w:pPr>
              <w:spacing w:line="276" w:lineRule="auto"/>
              <w:rPr>
                <w:b/>
                <w:bCs/>
              </w:rPr>
            </w:pPr>
            <w:r>
              <w:rPr>
                <w:b/>
                <w:bCs/>
              </w:rPr>
              <w:t>SEMESTER – IV</w:t>
            </w:r>
          </w:p>
        </w:tc>
      </w:tr>
      <w:tr w:rsidR="006120B2" w14:paraId="1C05139E"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BDD6EE"/>
            <w:vAlign w:val="center"/>
          </w:tcPr>
          <w:p w14:paraId="043B7605" w14:textId="77777777" w:rsidR="006120B2" w:rsidRDefault="006120B2" w:rsidP="00F80F19">
            <w:pPr>
              <w:spacing w:line="276" w:lineRule="auto"/>
            </w:pPr>
            <w:r w:rsidRPr="00516381">
              <w:rPr>
                <w:rFonts w:eastAsia="Calibri"/>
                <w:b/>
                <w:szCs w:val="28"/>
              </w:rPr>
              <w:t>Course Type</w:t>
            </w:r>
          </w:p>
        </w:tc>
        <w:tc>
          <w:tcPr>
            <w:tcW w:w="1710" w:type="dxa"/>
            <w:tcBorders>
              <w:top w:val="single" w:sz="4" w:space="0" w:color="auto"/>
              <w:left w:val="single" w:sz="4" w:space="0" w:color="auto"/>
              <w:bottom w:val="single" w:sz="4" w:space="0" w:color="auto"/>
              <w:right w:val="single" w:sz="4" w:space="0" w:color="auto"/>
            </w:tcBorders>
            <w:shd w:val="clear" w:color="auto" w:fill="BDD6EE"/>
            <w:vAlign w:val="center"/>
          </w:tcPr>
          <w:p w14:paraId="782B4321" w14:textId="77777777" w:rsidR="006120B2" w:rsidRDefault="006120B2" w:rsidP="00F80F19">
            <w:pPr>
              <w:spacing w:line="276" w:lineRule="auto"/>
            </w:pPr>
            <w:r w:rsidRPr="00516381">
              <w:rPr>
                <w:rFonts w:eastAsia="Calibri"/>
                <w:b/>
                <w:szCs w:val="28"/>
              </w:rPr>
              <w:t>Course Codes</w:t>
            </w:r>
          </w:p>
        </w:tc>
        <w:tc>
          <w:tcPr>
            <w:tcW w:w="3150" w:type="dxa"/>
            <w:tcBorders>
              <w:top w:val="single" w:sz="4" w:space="0" w:color="auto"/>
              <w:left w:val="single" w:sz="4" w:space="0" w:color="auto"/>
              <w:bottom w:val="single" w:sz="4" w:space="0" w:color="auto"/>
              <w:right w:val="single" w:sz="4" w:space="0" w:color="auto"/>
            </w:tcBorders>
            <w:shd w:val="clear" w:color="auto" w:fill="BDD6EE"/>
            <w:vAlign w:val="center"/>
          </w:tcPr>
          <w:p w14:paraId="2EBB345D" w14:textId="77777777" w:rsidR="006120B2" w:rsidRDefault="006120B2" w:rsidP="00F80F19">
            <w:pPr>
              <w:spacing w:line="276" w:lineRule="auto"/>
            </w:pPr>
            <w:r w:rsidRPr="00524450">
              <w:rPr>
                <w:rFonts w:eastAsia="Calibri"/>
                <w:b/>
                <w:szCs w:val="28"/>
              </w:rPr>
              <w:t>Course Titles</w:t>
            </w:r>
          </w:p>
        </w:tc>
        <w:tc>
          <w:tcPr>
            <w:tcW w:w="1641" w:type="dxa"/>
            <w:tcBorders>
              <w:top w:val="single" w:sz="4" w:space="0" w:color="auto"/>
              <w:left w:val="single" w:sz="4" w:space="0" w:color="auto"/>
              <w:bottom w:val="single" w:sz="4" w:space="0" w:color="auto"/>
              <w:right w:val="single" w:sz="4" w:space="0" w:color="auto"/>
            </w:tcBorders>
            <w:shd w:val="clear" w:color="auto" w:fill="BDD6EE"/>
            <w:vAlign w:val="center"/>
          </w:tcPr>
          <w:p w14:paraId="5ED49280" w14:textId="77777777" w:rsidR="006120B2" w:rsidRDefault="006120B2" w:rsidP="00F80F19">
            <w:pPr>
              <w:spacing w:line="276" w:lineRule="auto"/>
            </w:pPr>
            <w:r w:rsidRPr="00516381">
              <w:rPr>
                <w:rFonts w:eastAsia="Calibri"/>
                <w:b/>
                <w:szCs w:val="28"/>
              </w:rPr>
              <w:t>Credit Hours</w:t>
            </w:r>
          </w:p>
        </w:tc>
      </w:tr>
      <w:tr w:rsidR="006120B2" w14:paraId="647244F5"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09CE4315"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48F03653" w14:textId="77777777" w:rsidR="006120B2" w:rsidRDefault="006120B2" w:rsidP="00F80F19">
            <w:pPr>
              <w:spacing w:line="276" w:lineRule="auto"/>
            </w:pPr>
            <w:r w:rsidRPr="00516381">
              <w:rPr>
                <w:rFonts w:eastAsia="Calibri"/>
              </w:rPr>
              <w:t>GEDU-***</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4260E2BF" w14:textId="77777777" w:rsidR="006120B2" w:rsidRDefault="006120B2" w:rsidP="00F80F19">
            <w:pPr>
              <w:spacing w:line="276" w:lineRule="auto"/>
            </w:pPr>
            <w:r w:rsidRPr="00516381">
              <w:rPr>
                <w:rFonts w:eastAsia="Calibri"/>
              </w:rPr>
              <w:t>Social Sciences</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19E79600" w14:textId="77777777" w:rsidR="006120B2" w:rsidRDefault="006120B2" w:rsidP="00F80F19">
            <w:pPr>
              <w:spacing w:line="276" w:lineRule="auto"/>
            </w:pPr>
            <w:r w:rsidRPr="00516381">
              <w:rPr>
                <w:rFonts w:eastAsia="Calibri"/>
              </w:rPr>
              <w:t>2(2+0)</w:t>
            </w:r>
          </w:p>
        </w:tc>
      </w:tr>
      <w:tr w:rsidR="006120B2" w14:paraId="5A314EA0"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0ECC455F"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4D8E033C" w14:textId="77777777" w:rsidR="006120B2" w:rsidRDefault="006120B2" w:rsidP="00F80F19">
            <w:pPr>
              <w:spacing w:line="276" w:lineRule="auto"/>
            </w:pPr>
            <w:r w:rsidRPr="00516381">
              <w:rPr>
                <w:rFonts w:eastAsia="Calibri"/>
              </w:rPr>
              <w:t>GEDU-***</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5C1EF7B3" w14:textId="77777777" w:rsidR="006120B2" w:rsidRDefault="006120B2" w:rsidP="00F80F19">
            <w:pPr>
              <w:spacing w:line="276" w:lineRule="auto"/>
            </w:pPr>
            <w:r w:rsidRPr="00516381">
              <w:rPr>
                <w:rFonts w:eastAsia="Calibri"/>
              </w:rPr>
              <w:t>Natural Sciences</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2B11853D" w14:textId="77777777" w:rsidR="006120B2" w:rsidRDefault="006120B2" w:rsidP="00F80F19">
            <w:pPr>
              <w:spacing w:line="276" w:lineRule="auto"/>
            </w:pPr>
            <w:r w:rsidRPr="00516381">
              <w:rPr>
                <w:rFonts w:eastAsia="Calibri"/>
              </w:rPr>
              <w:t>3(2+1)</w:t>
            </w:r>
          </w:p>
        </w:tc>
      </w:tr>
      <w:tr w:rsidR="006120B2" w14:paraId="5B06C979"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FF5A7"/>
            <w:vAlign w:val="center"/>
          </w:tcPr>
          <w:p w14:paraId="30A22552" w14:textId="77777777" w:rsidR="006120B2" w:rsidRDefault="006120B2" w:rsidP="00F80F19">
            <w:pPr>
              <w:spacing w:line="276" w:lineRule="auto"/>
            </w:pPr>
            <w:r w:rsidRPr="00516381">
              <w:rPr>
                <w:rFonts w:eastAsia="Calibri"/>
              </w:rPr>
              <w:t>Gen Education</w:t>
            </w:r>
          </w:p>
        </w:tc>
        <w:tc>
          <w:tcPr>
            <w:tcW w:w="1710" w:type="dxa"/>
            <w:tcBorders>
              <w:top w:val="single" w:sz="4" w:space="0" w:color="auto"/>
              <w:left w:val="single" w:sz="4" w:space="0" w:color="auto"/>
              <w:bottom w:val="single" w:sz="4" w:space="0" w:color="auto"/>
              <w:right w:val="single" w:sz="4" w:space="0" w:color="auto"/>
            </w:tcBorders>
            <w:shd w:val="clear" w:color="auto" w:fill="FFF5A7"/>
            <w:vAlign w:val="center"/>
          </w:tcPr>
          <w:p w14:paraId="577E826B" w14:textId="77777777" w:rsidR="006120B2" w:rsidRDefault="006120B2" w:rsidP="00F80F19">
            <w:pPr>
              <w:spacing w:line="276" w:lineRule="auto"/>
            </w:pPr>
            <w:r w:rsidRPr="00516381">
              <w:rPr>
                <w:rFonts w:eastAsia="Calibri"/>
              </w:rPr>
              <w:t>GEDU-201</w:t>
            </w:r>
          </w:p>
        </w:tc>
        <w:tc>
          <w:tcPr>
            <w:tcW w:w="3150" w:type="dxa"/>
            <w:tcBorders>
              <w:top w:val="single" w:sz="4" w:space="0" w:color="auto"/>
              <w:left w:val="single" w:sz="4" w:space="0" w:color="auto"/>
              <w:bottom w:val="single" w:sz="4" w:space="0" w:color="auto"/>
              <w:right w:val="single" w:sz="4" w:space="0" w:color="auto"/>
            </w:tcBorders>
            <w:shd w:val="clear" w:color="auto" w:fill="FFF5A7"/>
            <w:vAlign w:val="center"/>
          </w:tcPr>
          <w:p w14:paraId="2B5E3597" w14:textId="77777777" w:rsidR="006120B2" w:rsidRDefault="006120B2" w:rsidP="00F80F19">
            <w:pPr>
              <w:spacing w:line="276" w:lineRule="auto"/>
            </w:pPr>
            <w:r w:rsidRPr="00516381">
              <w:rPr>
                <w:rFonts w:eastAsia="Calibri"/>
              </w:rPr>
              <w:t>Quantitative Reasoning-2</w:t>
            </w:r>
          </w:p>
        </w:tc>
        <w:tc>
          <w:tcPr>
            <w:tcW w:w="1641" w:type="dxa"/>
            <w:tcBorders>
              <w:top w:val="single" w:sz="4" w:space="0" w:color="auto"/>
              <w:left w:val="single" w:sz="4" w:space="0" w:color="auto"/>
              <w:bottom w:val="single" w:sz="4" w:space="0" w:color="auto"/>
              <w:right w:val="single" w:sz="4" w:space="0" w:color="auto"/>
            </w:tcBorders>
            <w:shd w:val="clear" w:color="auto" w:fill="FFF5A7"/>
            <w:vAlign w:val="center"/>
          </w:tcPr>
          <w:p w14:paraId="583A98DA" w14:textId="77777777" w:rsidR="006120B2" w:rsidRDefault="006120B2" w:rsidP="00F80F19">
            <w:pPr>
              <w:spacing w:line="276" w:lineRule="auto"/>
            </w:pPr>
            <w:r w:rsidRPr="00516381">
              <w:rPr>
                <w:rFonts w:eastAsia="Calibri"/>
              </w:rPr>
              <w:t>3(3+0)</w:t>
            </w:r>
          </w:p>
        </w:tc>
      </w:tr>
      <w:tr w:rsidR="006120B2" w14:paraId="4CD90271"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2E6BFE7A"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000E47CB" w14:textId="77777777" w:rsidR="006120B2" w:rsidRDefault="006120B2" w:rsidP="00F80F19">
            <w:pPr>
              <w:spacing w:line="276" w:lineRule="auto"/>
            </w:pPr>
            <w:r w:rsidRPr="00516381">
              <w:rPr>
                <w:rFonts w:eastAsia="Calibri"/>
              </w:rPr>
              <w:t>VART-251</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3EE4F66F" w14:textId="77777777" w:rsidR="006120B2" w:rsidRDefault="006120B2" w:rsidP="00F80F19">
            <w:pPr>
              <w:spacing w:line="276" w:lineRule="auto"/>
            </w:pPr>
            <w:r w:rsidRPr="00516381">
              <w:rPr>
                <w:rFonts w:eastAsia="Calibri"/>
              </w:rPr>
              <w:t>Life Drawing-I</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70CEE94C" w14:textId="77777777" w:rsidR="006120B2" w:rsidRDefault="006120B2" w:rsidP="00F80F19">
            <w:pPr>
              <w:spacing w:line="276" w:lineRule="auto"/>
            </w:pPr>
            <w:r w:rsidRPr="00516381">
              <w:rPr>
                <w:rFonts w:eastAsia="Calibri"/>
              </w:rPr>
              <w:t>3(0+3)</w:t>
            </w:r>
          </w:p>
        </w:tc>
      </w:tr>
      <w:tr w:rsidR="006120B2" w14:paraId="35723521"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3C3F9061"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6D929F38" w14:textId="77777777" w:rsidR="006120B2" w:rsidRDefault="006120B2" w:rsidP="00F80F19">
            <w:pPr>
              <w:spacing w:line="276" w:lineRule="auto"/>
            </w:pPr>
            <w:r w:rsidRPr="00516381">
              <w:rPr>
                <w:rFonts w:eastAsia="Calibri"/>
              </w:rPr>
              <w:t>VART-252</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2CF31A36" w14:textId="77777777" w:rsidR="006120B2" w:rsidRDefault="006120B2" w:rsidP="00F80F19">
            <w:pPr>
              <w:spacing w:line="276" w:lineRule="auto"/>
            </w:pPr>
            <w:r w:rsidRPr="00516381">
              <w:rPr>
                <w:rFonts w:eastAsia="Calibri"/>
              </w:rPr>
              <w:t>Traditional Arts</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05414EA1" w14:textId="77777777" w:rsidR="006120B2" w:rsidRDefault="006120B2" w:rsidP="00F80F19">
            <w:pPr>
              <w:spacing w:line="276" w:lineRule="auto"/>
            </w:pPr>
            <w:r w:rsidRPr="00516381">
              <w:rPr>
                <w:rFonts w:eastAsia="Calibri"/>
              </w:rPr>
              <w:t>2(0+2)</w:t>
            </w:r>
          </w:p>
        </w:tc>
      </w:tr>
      <w:tr w:rsidR="006120B2" w14:paraId="6BD1F783"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796D0721" w14:textId="77777777" w:rsidR="006120B2" w:rsidRDefault="006120B2" w:rsidP="00F80F19">
            <w:pPr>
              <w:spacing w:line="276" w:lineRule="auto"/>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66B77C84" w14:textId="77777777" w:rsidR="006120B2" w:rsidRDefault="006120B2" w:rsidP="00F80F19">
            <w:pPr>
              <w:spacing w:line="276" w:lineRule="auto"/>
            </w:pPr>
            <w:r w:rsidRPr="00516381">
              <w:rPr>
                <w:rFonts w:eastAsia="Calibri"/>
              </w:rPr>
              <w:t>VART-253</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2830B3CA" w14:textId="77777777" w:rsidR="006120B2" w:rsidRDefault="006120B2" w:rsidP="00F80F19">
            <w:pPr>
              <w:spacing w:line="276" w:lineRule="auto"/>
            </w:pPr>
            <w:r w:rsidRPr="00516381">
              <w:rPr>
                <w:rFonts w:eastAsia="Calibri"/>
              </w:rPr>
              <w:t>New Media Arts</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6F6E0C12" w14:textId="77777777" w:rsidR="006120B2" w:rsidRDefault="006120B2" w:rsidP="00F80F19">
            <w:pPr>
              <w:spacing w:line="276" w:lineRule="auto"/>
            </w:pPr>
            <w:r w:rsidRPr="00516381">
              <w:rPr>
                <w:rFonts w:eastAsia="Calibri"/>
              </w:rPr>
              <w:t>2(0+2)</w:t>
            </w:r>
          </w:p>
        </w:tc>
      </w:tr>
      <w:tr w:rsidR="006120B2" w14:paraId="0129AF5F" w14:textId="77777777" w:rsidTr="00F80F19">
        <w:trPr>
          <w:trHeight w:val="432"/>
        </w:trPr>
        <w:tc>
          <w:tcPr>
            <w:tcW w:w="1795" w:type="dxa"/>
            <w:tcBorders>
              <w:top w:val="single" w:sz="4" w:space="0" w:color="auto"/>
              <w:left w:val="single" w:sz="4" w:space="0" w:color="auto"/>
              <w:bottom w:val="single" w:sz="4" w:space="0" w:color="auto"/>
              <w:right w:val="single" w:sz="4" w:space="0" w:color="auto"/>
            </w:tcBorders>
            <w:shd w:val="clear" w:color="auto" w:fill="FECDBA"/>
            <w:vAlign w:val="center"/>
          </w:tcPr>
          <w:p w14:paraId="711148DC" w14:textId="77777777" w:rsidR="006120B2" w:rsidRPr="00516381" w:rsidRDefault="006120B2" w:rsidP="00F80F19">
            <w:pPr>
              <w:spacing w:line="276" w:lineRule="auto"/>
              <w:rPr>
                <w:rFonts w:eastAsia="Calibri"/>
              </w:rPr>
            </w:pPr>
            <w:r w:rsidRPr="00516381">
              <w:rPr>
                <w:rFonts w:eastAsia="Calibri"/>
              </w:rPr>
              <w:t>Major</w:t>
            </w:r>
          </w:p>
        </w:tc>
        <w:tc>
          <w:tcPr>
            <w:tcW w:w="1710" w:type="dxa"/>
            <w:tcBorders>
              <w:top w:val="single" w:sz="4" w:space="0" w:color="auto"/>
              <w:left w:val="single" w:sz="4" w:space="0" w:color="auto"/>
              <w:bottom w:val="single" w:sz="4" w:space="0" w:color="auto"/>
              <w:right w:val="single" w:sz="4" w:space="0" w:color="auto"/>
            </w:tcBorders>
            <w:shd w:val="clear" w:color="auto" w:fill="FECDBA"/>
            <w:vAlign w:val="center"/>
          </w:tcPr>
          <w:p w14:paraId="3F250BE5" w14:textId="77777777" w:rsidR="006120B2" w:rsidRPr="00802077" w:rsidRDefault="006120B2" w:rsidP="00F80F19">
            <w:pPr>
              <w:spacing w:line="276" w:lineRule="auto"/>
              <w:rPr>
                <w:rFonts w:eastAsia="Calibri"/>
              </w:rPr>
            </w:pPr>
            <w:r w:rsidRPr="00802077">
              <w:rPr>
                <w:rFonts w:eastAsia="Calibri"/>
              </w:rPr>
              <w:t>VART-254</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0B46204B" w14:textId="77777777" w:rsidR="006120B2" w:rsidRPr="00802077" w:rsidRDefault="006120B2" w:rsidP="00F80F19">
            <w:pPr>
              <w:spacing w:line="276" w:lineRule="auto"/>
              <w:rPr>
                <w:rFonts w:eastAsia="Calibri"/>
              </w:rPr>
            </w:pPr>
            <w:r w:rsidRPr="00802077">
              <w:rPr>
                <w:rFonts w:eastAsia="Calibri"/>
              </w:rPr>
              <w:t xml:space="preserve">History of Islamic Art and Architecture </w:t>
            </w:r>
          </w:p>
        </w:tc>
        <w:tc>
          <w:tcPr>
            <w:tcW w:w="1641" w:type="dxa"/>
            <w:tcBorders>
              <w:top w:val="single" w:sz="4" w:space="0" w:color="auto"/>
              <w:left w:val="single" w:sz="4" w:space="0" w:color="auto"/>
              <w:bottom w:val="single" w:sz="4" w:space="0" w:color="auto"/>
              <w:right w:val="single" w:sz="4" w:space="0" w:color="auto"/>
            </w:tcBorders>
            <w:shd w:val="clear" w:color="auto" w:fill="FECDBA"/>
            <w:vAlign w:val="center"/>
          </w:tcPr>
          <w:p w14:paraId="1C519765" w14:textId="77777777" w:rsidR="006120B2" w:rsidRPr="00802077" w:rsidRDefault="006120B2" w:rsidP="00F80F19">
            <w:pPr>
              <w:spacing w:line="276" w:lineRule="auto"/>
              <w:rPr>
                <w:rFonts w:eastAsia="Calibri"/>
              </w:rPr>
            </w:pPr>
            <w:r w:rsidRPr="00802077">
              <w:rPr>
                <w:rFonts w:eastAsia="Calibri"/>
              </w:rPr>
              <w:t>3(3+0)</w:t>
            </w:r>
          </w:p>
        </w:tc>
      </w:tr>
      <w:tr w:rsidR="006120B2" w14:paraId="29B0D00A" w14:textId="77777777" w:rsidTr="00F80F19">
        <w:trPr>
          <w:trHeight w:val="432"/>
        </w:trPr>
        <w:tc>
          <w:tcPr>
            <w:tcW w:w="6655"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7399366" w14:textId="77777777" w:rsidR="006120B2" w:rsidRPr="001E1E1B" w:rsidRDefault="006120B2" w:rsidP="00F80F19">
            <w:pPr>
              <w:spacing w:line="276" w:lineRule="auto"/>
              <w:rPr>
                <w:b/>
                <w:bCs/>
              </w:rPr>
            </w:pPr>
            <w:r w:rsidRPr="001E1E1B">
              <w:rPr>
                <w:rFonts w:eastAsia="Calibri"/>
                <w:b/>
                <w:bCs/>
                <w:szCs w:val="28"/>
              </w:rPr>
              <w:t>Total Credit Hours</w:t>
            </w:r>
          </w:p>
        </w:tc>
        <w:tc>
          <w:tcPr>
            <w:tcW w:w="164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6D87943" w14:textId="77777777" w:rsidR="006120B2" w:rsidRPr="001E1E1B" w:rsidRDefault="006120B2" w:rsidP="00F80F19">
            <w:pPr>
              <w:spacing w:line="276" w:lineRule="auto"/>
              <w:rPr>
                <w:b/>
                <w:bCs/>
              </w:rPr>
            </w:pPr>
            <w:r w:rsidRPr="001E1E1B">
              <w:rPr>
                <w:rFonts w:eastAsia="Calibri"/>
                <w:b/>
                <w:bCs/>
                <w:szCs w:val="28"/>
              </w:rPr>
              <w:t>1</w:t>
            </w:r>
            <w:r>
              <w:rPr>
                <w:rFonts w:eastAsia="Calibri"/>
                <w:b/>
                <w:bCs/>
                <w:szCs w:val="28"/>
              </w:rPr>
              <w:t>8</w:t>
            </w:r>
            <w:r w:rsidRPr="001E1E1B">
              <w:rPr>
                <w:rFonts w:eastAsia="Calibri"/>
                <w:b/>
                <w:bCs/>
                <w:szCs w:val="28"/>
              </w:rPr>
              <w:t>(</w:t>
            </w:r>
            <w:r>
              <w:rPr>
                <w:rFonts w:eastAsia="Calibri"/>
                <w:b/>
                <w:bCs/>
                <w:szCs w:val="28"/>
              </w:rPr>
              <w:t>10</w:t>
            </w:r>
            <w:r w:rsidRPr="001E1E1B">
              <w:rPr>
                <w:rFonts w:eastAsia="Calibri"/>
                <w:b/>
                <w:bCs/>
                <w:szCs w:val="28"/>
              </w:rPr>
              <w:t>+</w:t>
            </w:r>
            <w:r>
              <w:rPr>
                <w:rFonts w:eastAsia="Calibri"/>
                <w:b/>
                <w:bCs/>
                <w:szCs w:val="28"/>
              </w:rPr>
              <w:t>8</w:t>
            </w:r>
            <w:r w:rsidRPr="001E1E1B">
              <w:rPr>
                <w:rFonts w:eastAsia="Calibri"/>
                <w:b/>
                <w:bCs/>
                <w:szCs w:val="28"/>
              </w:rPr>
              <w:t>)</w:t>
            </w:r>
          </w:p>
        </w:tc>
      </w:tr>
    </w:tbl>
    <w:p w14:paraId="7F29DB28" w14:textId="77777777" w:rsidR="006120B2" w:rsidRDefault="006120B2" w:rsidP="006120B2"/>
    <w:p w14:paraId="03C99156" w14:textId="77777777" w:rsidR="006120B2" w:rsidRDefault="006120B2" w:rsidP="006120B2">
      <w:r>
        <w:br w:type="page"/>
      </w:r>
    </w:p>
    <w:p w14:paraId="66D930D5" w14:textId="77777777" w:rsidR="006120B2" w:rsidRDefault="006120B2" w:rsidP="006120B2">
      <w:pPr>
        <w:jc w:val="center"/>
        <w:rPr>
          <w:b/>
          <w:bCs/>
          <w:sz w:val="28"/>
          <w:szCs w:val="28"/>
        </w:rPr>
      </w:pPr>
      <w:r>
        <w:rPr>
          <w:b/>
          <w:bCs/>
          <w:sz w:val="28"/>
          <w:szCs w:val="28"/>
        </w:rPr>
        <w:lastRenderedPageBreak/>
        <w:t>YEAR 3</w:t>
      </w:r>
    </w:p>
    <w:p w14:paraId="35335C1B" w14:textId="77777777" w:rsidR="006120B2" w:rsidRPr="001E1E1B" w:rsidRDefault="006120B2" w:rsidP="006120B2">
      <w:pPr>
        <w:jc w:val="center"/>
        <w:rPr>
          <w:b/>
          <w:bCs/>
          <w:sz w:val="28"/>
          <w:szCs w:val="28"/>
        </w:rPr>
      </w:pPr>
    </w:p>
    <w:tbl>
      <w:tblPr>
        <w:tblStyle w:val="TableGrid"/>
        <w:tblW w:w="0" w:type="auto"/>
        <w:tblLook w:val="04A0" w:firstRow="1" w:lastRow="0" w:firstColumn="1" w:lastColumn="0" w:noHBand="0" w:noVBand="1"/>
      </w:tblPr>
      <w:tblGrid>
        <w:gridCol w:w="2589"/>
        <w:gridCol w:w="1276"/>
        <w:gridCol w:w="3330"/>
        <w:gridCol w:w="1101"/>
      </w:tblGrid>
      <w:tr w:rsidR="006120B2" w14:paraId="46DC5B19" w14:textId="77777777" w:rsidTr="00F80F19">
        <w:trPr>
          <w:trHeight w:val="432"/>
        </w:trPr>
        <w:tc>
          <w:tcPr>
            <w:tcW w:w="8296" w:type="dxa"/>
            <w:gridSpan w:val="4"/>
            <w:shd w:val="clear" w:color="auto" w:fill="9CC2E5" w:themeFill="accent5" w:themeFillTint="99"/>
            <w:vAlign w:val="center"/>
          </w:tcPr>
          <w:p w14:paraId="0E6153E6" w14:textId="77777777" w:rsidR="006120B2" w:rsidRPr="001E1E1B" w:rsidRDefault="006120B2" w:rsidP="00F80F19">
            <w:pPr>
              <w:spacing w:line="276" w:lineRule="auto"/>
              <w:rPr>
                <w:b/>
                <w:bCs/>
              </w:rPr>
            </w:pPr>
            <w:r>
              <w:rPr>
                <w:b/>
                <w:bCs/>
              </w:rPr>
              <w:t>SEMESTER – V</w:t>
            </w:r>
          </w:p>
        </w:tc>
      </w:tr>
      <w:tr w:rsidR="006120B2" w14:paraId="45576617"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BDD6EE"/>
            <w:vAlign w:val="center"/>
          </w:tcPr>
          <w:p w14:paraId="0E9F9EEF" w14:textId="77777777" w:rsidR="006120B2" w:rsidRDefault="006120B2" w:rsidP="00F80F19">
            <w:pPr>
              <w:spacing w:line="276" w:lineRule="auto"/>
            </w:pPr>
            <w:r w:rsidRPr="00516381">
              <w:rPr>
                <w:rFonts w:eastAsia="Calibri"/>
                <w:b/>
                <w:szCs w:val="28"/>
              </w:rPr>
              <w:t>Course Type</w:t>
            </w:r>
          </w:p>
        </w:tc>
        <w:tc>
          <w:tcPr>
            <w:tcW w:w="1276" w:type="dxa"/>
            <w:tcBorders>
              <w:top w:val="single" w:sz="4" w:space="0" w:color="auto"/>
              <w:left w:val="single" w:sz="4" w:space="0" w:color="auto"/>
              <w:bottom w:val="single" w:sz="4" w:space="0" w:color="auto"/>
              <w:right w:val="single" w:sz="4" w:space="0" w:color="auto"/>
            </w:tcBorders>
            <w:shd w:val="clear" w:color="auto" w:fill="BDD6EE"/>
            <w:vAlign w:val="center"/>
          </w:tcPr>
          <w:p w14:paraId="1CA0E9EE" w14:textId="77777777" w:rsidR="006120B2" w:rsidRDefault="006120B2" w:rsidP="00F80F19">
            <w:pPr>
              <w:spacing w:line="276" w:lineRule="auto"/>
            </w:pPr>
            <w:r w:rsidRPr="00516381">
              <w:rPr>
                <w:rFonts w:eastAsia="Calibri"/>
                <w:b/>
                <w:szCs w:val="28"/>
              </w:rPr>
              <w:t>Course Codes</w:t>
            </w:r>
          </w:p>
        </w:tc>
        <w:tc>
          <w:tcPr>
            <w:tcW w:w="3330" w:type="dxa"/>
            <w:tcBorders>
              <w:top w:val="single" w:sz="4" w:space="0" w:color="auto"/>
              <w:left w:val="single" w:sz="4" w:space="0" w:color="auto"/>
              <w:bottom w:val="single" w:sz="4" w:space="0" w:color="auto"/>
              <w:right w:val="single" w:sz="4" w:space="0" w:color="auto"/>
            </w:tcBorders>
            <w:shd w:val="clear" w:color="auto" w:fill="BDD6EE"/>
            <w:vAlign w:val="center"/>
          </w:tcPr>
          <w:p w14:paraId="643AFE4A" w14:textId="77777777" w:rsidR="006120B2" w:rsidRDefault="006120B2" w:rsidP="00F80F19">
            <w:pPr>
              <w:spacing w:line="276" w:lineRule="auto"/>
            </w:pPr>
            <w:r w:rsidRPr="00524450">
              <w:rPr>
                <w:rFonts w:eastAsia="Calibri"/>
                <w:b/>
                <w:szCs w:val="28"/>
              </w:rPr>
              <w:t>Course Titles</w:t>
            </w:r>
          </w:p>
        </w:tc>
        <w:tc>
          <w:tcPr>
            <w:tcW w:w="1101" w:type="dxa"/>
            <w:tcBorders>
              <w:top w:val="single" w:sz="4" w:space="0" w:color="auto"/>
              <w:left w:val="single" w:sz="4" w:space="0" w:color="auto"/>
              <w:bottom w:val="single" w:sz="4" w:space="0" w:color="auto"/>
              <w:right w:val="single" w:sz="4" w:space="0" w:color="auto"/>
            </w:tcBorders>
            <w:shd w:val="clear" w:color="auto" w:fill="BDD6EE"/>
            <w:vAlign w:val="center"/>
          </w:tcPr>
          <w:p w14:paraId="463A4AE1" w14:textId="77777777" w:rsidR="006120B2" w:rsidRDefault="006120B2" w:rsidP="00F80F19">
            <w:pPr>
              <w:spacing w:line="276" w:lineRule="auto"/>
            </w:pPr>
            <w:r w:rsidRPr="00516381">
              <w:rPr>
                <w:rFonts w:eastAsia="Calibri"/>
                <w:b/>
                <w:szCs w:val="28"/>
              </w:rPr>
              <w:t>Credit Hours</w:t>
            </w:r>
          </w:p>
        </w:tc>
      </w:tr>
      <w:tr w:rsidR="006120B2" w14:paraId="02E399DD"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FECDBA"/>
            <w:vAlign w:val="center"/>
          </w:tcPr>
          <w:p w14:paraId="44F45DB7" w14:textId="77777777" w:rsidR="006120B2" w:rsidRPr="00516381" w:rsidRDefault="006120B2" w:rsidP="00F80F19">
            <w:pPr>
              <w:spacing w:line="276" w:lineRule="auto"/>
              <w:rPr>
                <w:rFonts w:eastAsia="Calibri"/>
              </w:rPr>
            </w:pPr>
            <w:r w:rsidRPr="00516381">
              <w:rPr>
                <w:rFonts w:eastAsia="Calibri"/>
              </w:rPr>
              <w:t>Major</w:t>
            </w:r>
          </w:p>
        </w:tc>
        <w:tc>
          <w:tcPr>
            <w:tcW w:w="1276" w:type="dxa"/>
            <w:tcBorders>
              <w:top w:val="single" w:sz="4" w:space="0" w:color="auto"/>
              <w:left w:val="single" w:sz="4" w:space="0" w:color="auto"/>
              <w:bottom w:val="single" w:sz="4" w:space="0" w:color="auto"/>
              <w:right w:val="single" w:sz="4" w:space="0" w:color="auto"/>
            </w:tcBorders>
            <w:shd w:val="clear" w:color="auto" w:fill="FECDBA"/>
            <w:vAlign w:val="center"/>
          </w:tcPr>
          <w:p w14:paraId="6DBC1BC1" w14:textId="77777777" w:rsidR="006120B2" w:rsidRPr="00516381" w:rsidRDefault="006120B2" w:rsidP="00F80F19">
            <w:pPr>
              <w:spacing w:line="276" w:lineRule="auto"/>
              <w:rPr>
                <w:rFonts w:eastAsia="Calibri"/>
              </w:rPr>
            </w:pPr>
            <w:r w:rsidRPr="00516381">
              <w:rPr>
                <w:rFonts w:eastAsia="Calibri"/>
              </w:rPr>
              <w:t>VART-301</w:t>
            </w:r>
          </w:p>
        </w:tc>
        <w:tc>
          <w:tcPr>
            <w:tcW w:w="3330" w:type="dxa"/>
            <w:tcBorders>
              <w:top w:val="single" w:sz="4" w:space="0" w:color="auto"/>
              <w:left w:val="single" w:sz="4" w:space="0" w:color="auto"/>
              <w:bottom w:val="single" w:sz="4" w:space="0" w:color="auto"/>
              <w:right w:val="single" w:sz="4" w:space="0" w:color="auto"/>
            </w:tcBorders>
            <w:shd w:val="clear" w:color="auto" w:fill="FECDBA"/>
            <w:vAlign w:val="center"/>
          </w:tcPr>
          <w:p w14:paraId="6481B8FE" w14:textId="77777777" w:rsidR="006120B2" w:rsidRPr="00516381" w:rsidRDefault="006120B2" w:rsidP="00F80F19">
            <w:pPr>
              <w:spacing w:line="276" w:lineRule="auto"/>
              <w:rPr>
                <w:rFonts w:eastAsia="Calibri"/>
              </w:rPr>
            </w:pPr>
            <w:r w:rsidRPr="00516381">
              <w:rPr>
                <w:rFonts w:eastAsia="Calibri"/>
              </w:rPr>
              <w:t>Life Drawing-II</w:t>
            </w:r>
          </w:p>
        </w:tc>
        <w:tc>
          <w:tcPr>
            <w:tcW w:w="1101" w:type="dxa"/>
            <w:tcBorders>
              <w:top w:val="single" w:sz="4" w:space="0" w:color="auto"/>
              <w:left w:val="single" w:sz="4" w:space="0" w:color="auto"/>
              <w:bottom w:val="single" w:sz="4" w:space="0" w:color="auto"/>
              <w:right w:val="single" w:sz="4" w:space="0" w:color="auto"/>
            </w:tcBorders>
            <w:shd w:val="clear" w:color="auto" w:fill="FECDBA"/>
            <w:vAlign w:val="center"/>
          </w:tcPr>
          <w:p w14:paraId="5FA2C81B" w14:textId="77777777" w:rsidR="006120B2" w:rsidRPr="00516381" w:rsidRDefault="006120B2" w:rsidP="00F80F19">
            <w:pPr>
              <w:spacing w:line="276" w:lineRule="auto"/>
              <w:rPr>
                <w:rFonts w:eastAsia="Calibri"/>
              </w:rPr>
            </w:pPr>
            <w:r w:rsidRPr="00516381">
              <w:rPr>
                <w:rFonts w:eastAsia="Calibri"/>
              </w:rPr>
              <w:t>3(0+3)</w:t>
            </w:r>
          </w:p>
        </w:tc>
      </w:tr>
      <w:tr w:rsidR="006120B2" w14:paraId="58B3FFC2"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FECDBA"/>
            <w:vAlign w:val="center"/>
          </w:tcPr>
          <w:p w14:paraId="709275E5" w14:textId="77777777" w:rsidR="006120B2" w:rsidRPr="00516381" w:rsidRDefault="006120B2" w:rsidP="00F80F19">
            <w:pPr>
              <w:spacing w:line="276" w:lineRule="auto"/>
              <w:rPr>
                <w:rFonts w:eastAsia="Calibri"/>
              </w:rPr>
            </w:pPr>
            <w:r w:rsidRPr="00516381">
              <w:rPr>
                <w:rFonts w:eastAsia="Calibri"/>
              </w:rPr>
              <w:t>Major</w:t>
            </w:r>
          </w:p>
        </w:tc>
        <w:tc>
          <w:tcPr>
            <w:tcW w:w="1276" w:type="dxa"/>
            <w:tcBorders>
              <w:top w:val="single" w:sz="4" w:space="0" w:color="auto"/>
              <w:left w:val="single" w:sz="4" w:space="0" w:color="auto"/>
              <w:bottom w:val="single" w:sz="4" w:space="0" w:color="auto"/>
              <w:right w:val="single" w:sz="4" w:space="0" w:color="auto"/>
            </w:tcBorders>
            <w:shd w:val="clear" w:color="auto" w:fill="FECDBA"/>
            <w:vAlign w:val="center"/>
          </w:tcPr>
          <w:p w14:paraId="3DC1BE64" w14:textId="77777777" w:rsidR="006120B2" w:rsidRPr="004E0990" w:rsidRDefault="006120B2" w:rsidP="00F80F19">
            <w:pPr>
              <w:spacing w:line="276" w:lineRule="auto"/>
              <w:rPr>
                <w:rFonts w:eastAsia="Calibri"/>
              </w:rPr>
            </w:pPr>
            <w:r w:rsidRPr="004E0990">
              <w:rPr>
                <w:rFonts w:eastAsia="Calibri"/>
              </w:rPr>
              <w:t>VART-302</w:t>
            </w:r>
          </w:p>
        </w:tc>
        <w:tc>
          <w:tcPr>
            <w:tcW w:w="3330" w:type="dxa"/>
            <w:tcBorders>
              <w:top w:val="single" w:sz="4" w:space="0" w:color="auto"/>
              <w:left w:val="single" w:sz="4" w:space="0" w:color="auto"/>
              <w:bottom w:val="single" w:sz="4" w:space="0" w:color="auto"/>
              <w:right w:val="single" w:sz="4" w:space="0" w:color="auto"/>
            </w:tcBorders>
            <w:shd w:val="clear" w:color="auto" w:fill="FECDBA"/>
            <w:vAlign w:val="center"/>
          </w:tcPr>
          <w:p w14:paraId="4CB1D7F9" w14:textId="77777777" w:rsidR="006120B2" w:rsidRPr="004E0990" w:rsidRDefault="006120B2" w:rsidP="00F80F19">
            <w:pPr>
              <w:spacing w:line="276" w:lineRule="auto"/>
              <w:rPr>
                <w:rFonts w:eastAsia="Calibri"/>
              </w:rPr>
            </w:pPr>
            <w:r w:rsidRPr="004E0990">
              <w:rPr>
                <w:rFonts w:eastAsia="Calibri"/>
              </w:rPr>
              <w:t>History of Modern Art</w:t>
            </w:r>
          </w:p>
        </w:tc>
        <w:tc>
          <w:tcPr>
            <w:tcW w:w="1101" w:type="dxa"/>
            <w:tcBorders>
              <w:top w:val="single" w:sz="4" w:space="0" w:color="auto"/>
              <w:left w:val="single" w:sz="4" w:space="0" w:color="auto"/>
              <w:bottom w:val="single" w:sz="4" w:space="0" w:color="auto"/>
              <w:right w:val="single" w:sz="4" w:space="0" w:color="auto"/>
            </w:tcBorders>
            <w:shd w:val="clear" w:color="auto" w:fill="FECDBA"/>
            <w:vAlign w:val="center"/>
          </w:tcPr>
          <w:p w14:paraId="5DB73689" w14:textId="77777777" w:rsidR="006120B2" w:rsidRPr="004E0990" w:rsidRDefault="006120B2" w:rsidP="00F80F19">
            <w:pPr>
              <w:spacing w:line="276" w:lineRule="auto"/>
              <w:rPr>
                <w:rFonts w:eastAsia="Calibri"/>
              </w:rPr>
            </w:pPr>
            <w:r w:rsidRPr="004E0990">
              <w:rPr>
                <w:rFonts w:eastAsia="Calibri"/>
              </w:rPr>
              <w:t>3(3+0)</w:t>
            </w:r>
          </w:p>
        </w:tc>
      </w:tr>
      <w:tr w:rsidR="006120B2" w14:paraId="14906DFC"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FECDBA"/>
            <w:vAlign w:val="center"/>
          </w:tcPr>
          <w:p w14:paraId="0C679517" w14:textId="77777777" w:rsidR="006120B2" w:rsidRPr="00516381" w:rsidRDefault="006120B2" w:rsidP="00F80F19">
            <w:pPr>
              <w:spacing w:line="276" w:lineRule="auto"/>
              <w:rPr>
                <w:rFonts w:eastAsia="Calibri"/>
              </w:rPr>
            </w:pPr>
            <w:r w:rsidRPr="00516381">
              <w:rPr>
                <w:rFonts w:eastAsia="Calibri"/>
              </w:rPr>
              <w:t>Major</w:t>
            </w:r>
          </w:p>
        </w:tc>
        <w:tc>
          <w:tcPr>
            <w:tcW w:w="1276" w:type="dxa"/>
            <w:tcBorders>
              <w:top w:val="single" w:sz="4" w:space="0" w:color="auto"/>
              <w:left w:val="single" w:sz="4" w:space="0" w:color="auto"/>
              <w:bottom w:val="single" w:sz="4" w:space="0" w:color="auto"/>
              <w:right w:val="single" w:sz="4" w:space="0" w:color="auto"/>
            </w:tcBorders>
            <w:shd w:val="clear" w:color="auto" w:fill="FECDBA"/>
            <w:vAlign w:val="center"/>
          </w:tcPr>
          <w:p w14:paraId="7CCF3E23" w14:textId="77777777" w:rsidR="006120B2" w:rsidRPr="00516381" w:rsidRDefault="006120B2" w:rsidP="00F80F19">
            <w:pPr>
              <w:spacing w:line="276" w:lineRule="auto"/>
              <w:rPr>
                <w:rFonts w:eastAsia="Calibri"/>
              </w:rPr>
            </w:pPr>
            <w:r w:rsidRPr="00516381">
              <w:rPr>
                <w:rFonts w:eastAsia="Calibri"/>
              </w:rPr>
              <w:t>VART-303</w:t>
            </w:r>
          </w:p>
        </w:tc>
        <w:tc>
          <w:tcPr>
            <w:tcW w:w="3330" w:type="dxa"/>
            <w:tcBorders>
              <w:top w:val="single" w:sz="4" w:space="0" w:color="auto"/>
              <w:left w:val="single" w:sz="4" w:space="0" w:color="auto"/>
              <w:bottom w:val="single" w:sz="4" w:space="0" w:color="auto"/>
              <w:right w:val="single" w:sz="4" w:space="0" w:color="auto"/>
            </w:tcBorders>
            <w:shd w:val="clear" w:color="auto" w:fill="FECDBA"/>
            <w:vAlign w:val="center"/>
          </w:tcPr>
          <w:p w14:paraId="358FBA0E" w14:textId="77777777" w:rsidR="006120B2" w:rsidRPr="00516381" w:rsidRDefault="006120B2" w:rsidP="00F80F19">
            <w:pPr>
              <w:spacing w:line="276" w:lineRule="auto"/>
              <w:rPr>
                <w:rFonts w:eastAsia="Calibri"/>
              </w:rPr>
            </w:pPr>
            <w:r w:rsidRPr="00516381">
              <w:rPr>
                <w:rFonts w:eastAsia="Calibri"/>
              </w:rPr>
              <w:t xml:space="preserve">Art Criticism </w:t>
            </w:r>
          </w:p>
        </w:tc>
        <w:tc>
          <w:tcPr>
            <w:tcW w:w="1101" w:type="dxa"/>
            <w:tcBorders>
              <w:top w:val="single" w:sz="4" w:space="0" w:color="auto"/>
              <w:left w:val="single" w:sz="4" w:space="0" w:color="auto"/>
              <w:bottom w:val="single" w:sz="4" w:space="0" w:color="auto"/>
              <w:right w:val="single" w:sz="4" w:space="0" w:color="auto"/>
            </w:tcBorders>
            <w:shd w:val="clear" w:color="auto" w:fill="FECDBA"/>
            <w:vAlign w:val="center"/>
          </w:tcPr>
          <w:p w14:paraId="65E16FF1" w14:textId="77777777" w:rsidR="006120B2" w:rsidRDefault="006120B2" w:rsidP="00F80F19">
            <w:pPr>
              <w:spacing w:line="276" w:lineRule="auto"/>
              <w:rPr>
                <w:rFonts w:eastAsia="Calibri"/>
              </w:rPr>
            </w:pPr>
            <w:r w:rsidRPr="00516381">
              <w:rPr>
                <w:rFonts w:eastAsia="Calibri"/>
              </w:rPr>
              <w:t>3(3+0)</w:t>
            </w:r>
          </w:p>
        </w:tc>
      </w:tr>
      <w:tr w:rsidR="006120B2" w14:paraId="27486825" w14:textId="77777777" w:rsidTr="00F80F19">
        <w:trPr>
          <w:trHeight w:val="432"/>
        </w:trPr>
        <w:tc>
          <w:tcPr>
            <w:tcW w:w="2589" w:type="dxa"/>
            <w:tcBorders>
              <w:top w:val="single" w:sz="4" w:space="0" w:color="auto"/>
              <w:left w:val="single" w:sz="4" w:space="0" w:color="auto"/>
              <w:right w:val="single" w:sz="4" w:space="0" w:color="auto"/>
            </w:tcBorders>
            <w:shd w:val="clear" w:color="auto" w:fill="FECDBA"/>
            <w:vAlign w:val="center"/>
          </w:tcPr>
          <w:p w14:paraId="03D81293" w14:textId="77777777" w:rsidR="006120B2" w:rsidRPr="00516381" w:rsidRDefault="006120B2" w:rsidP="00F80F19">
            <w:pPr>
              <w:spacing w:line="276" w:lineRule="auto"/>
              <w:rPr>
                <w:rFonts w:eastAsia="Calibri"/>
              </w:rPr>
            </w:pPr>
            <w:r w:rsidRPr="00516381">
              <w:rPr>
                <w:rFonts w:eastAsia="Calibri"/>
              </w:rPr>
              <w:t>Major</w:t>
            </w:r>
          </w:p>
        </w:tc>
        <w:tc>
          <w:tcPr>
            <w:tcW w:w="1276" w:type="dxa"/>
            <w:tcBorders>
              <w:top w:val="single" w:sz="4" w:space="0" w:color="auto"/>
              <w:left w:val="single" w:sz="4" w:space="0" w:color="auto"/>
              <w:bottom w:val="single" w:sz="4" w:space="0" w:color="auto"/>
              <w:right w:val="single" w:sz="4" w:space="0" w:color="auto"/>
            </w:tcBorders>
            <w:shd w:val="clear" w:color="auto" w:fill="FECDBA"/>
            <w:vAlign w:val="center"/>
          </w:tcPr>
          <w:p w14:paraId="134D4375" w14:textId="77777777" w:rsidR="006120B2" w:rsidRPr="00516381" w:rsidRDefault="006120B2" w:rsidP="00F80F19">
            <w:pPr>
              <w:spacing w:line="276" w:lineRule="auto"/>
              <w:rPr>
                <w:rFonts w:eastAsia="Calibri"/>
              </w:rPr>
            </w:pPr>
          </w:p>
        </w:tc>
        <w:tc>
          <w:tcPr>
            <w:tcW w:w="3330" w:type="dxa"/>
            <w:tcBorders>
              <w:top w:val="single" w:sz="4" w:space="0" w:color="auto"/>
              <w:left w:val="single" w:sz="4" w:space="0" w:color="auto"/>
              <w:bottom w:val="single" w:sz="4" w:space="0" w:color="auto"/>
              <w:right w:val="single" w:sz="4" w:space="0" w:color="auto"/>
            </w:tcBorders>
            <w:shd w:val="clear" w:color="auto" w:fill="FECDBA"/>
            <w:vAlign w:val="center"/>
          </w:tcPr>
          <w:p w14:paraId="16219FDF" w14:textId="77777777" w:rsidR="006120B2" w:rsidRPr="00516381" w:rsidRDefault="006120B2" w:rsidP="00F80F19">
            <w:pPr>
              <w:spacing w:line="276" w:lineRule="auto"/>
              <w:rPr>
                <w:rFonts w:eastAsia="Calibri"/>
              </w:rPr>
            </w:pPr>
            <w:r w:rsidRPr="00516381">
              <w:rPr>
                <w:rFonts w:eastAsia="Calibri"/>
              </w:rPr>
              <w:t xml:space="preserve">Choose any one Major Studio </w:t>
            </w:r>
            <w:r>
              <w:rPr>
                <w:rFonts w:eastAsia="Calibri"/>
              </w:rPr>
              <w:t xml:space="preserve">Course </w:t>
            </w:r>
            <w:r w:rsidRPr="00516381">
              <w:rPr>
                <w:rFonts w:eastAsia="Calibri"/>
              </w:rPr>
              <w:t>of Visual Arts from the list</w:t>
            </w:r>
          </w:p>
        </w:tc>
        <w:tc>
          <w:tcPr>
            <w:tcW w:w="1101" w:type="dxa"/>
            <w:tcBorders>
              <w:top w:val="single" w:sz="4" w:space="0" w:color="auto"/>
              <w:left w:val="single" w:sz="4" w:space="0" w:color="auto"/>
              <w:bottom w:val="single" w:sz="4" w:space="0" w:color="auto"/>
              <w:right w:val="single" w:sz="4" w:space="0" w:color="auto"/>
            </w:tcBorders>
            <w:shd w:val="clear" w:color="auto" w:fill="FECDBA"/>
            <w:vAlign w:val="center"/>
          </w:tcPr>
          <w:p w14:paraId="22FEE29D" w14:textId="77777777" w:rsidR="006120B2" w:rsidRPr="00516381" w:rsidRDefault="006120B2" w:rsidP="00F80F19">
            <w:pPr>
              <w:spacing w:line="276" w:lineRule="auto"/>
              <w:rPr>
                <w:rFonts w:eastAsia="Calibri"/>
              </w:rPr>
            </w:pPr>
            <w:r w:rsidRPr="00516381">
              <w:rPr>
                <w:rFonts w:eastAsia="Calibri"/>
              </w:rPr>
              <w:t>3(1+2)</w:t>
            </w:r>
          </w:p>
        </w:tc>
      </w:tr>
      <w:tr w:rsidR="006120B2" w14:paraId="3071A546"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B1F9CE"/>
            <w:vAlign w:val="center"/>
          </w:tcPr>
          <w:p w14:paraId="1FD01561" w14:textId="77777777" w:rsidR="006120B2" w:rsidRPr="00516381" w:rsidRDefault="006120B2" w:rsidP="00F80F19">
            <w:pPr>
              <w:spacing w:line="276" w:lineRule="auto"/>
              <w:rPr>
                <w:rFonts w:eastAsia="Calibri"/>
              </w:rPr>
            </w:pPr>
            <w:r w:rsidRPr="00516381">
              <w:rPr>
                <w:rFonts w:eastAsia="Calibri"/>
              </w:rPr>
              <w:t>*Allied/Interdisciplinary</w:t>
            </w:r>
          </w:p>
        </w:tc>
        <w:tc>
          <w:tcPr>
            <w:tcW w:w="1276" w:type="dxa"/>
            <w:tcBorders>
              <w:top w:val="single" w:sz="4" w:space="0" w:color="auto"/>
              <w:left w:val="single" w:sz="4" w:space="0" w:color="auto"/>
              <w:bottom w:val="single" w:sz="4" w:space="0" w:color="auto"/>
              <w:right w:val="single" w:sz="4" w:space="0" w:color="auto"/>
            </w:tcBorders>
            <w:shd w:val="clear" w:color="auto" w:fill="B1F9CE"/>
            <w:vAlign w:val="center"/>
          </w:tcPr>
          <w:p w14:paraId="0CD0FE16" w14:textId="77777777" w:rsidR="006120B2" w:rsidRPr="00516381" w:rsidRDefault="006120B2" w:rsidP="00F80F19">
            <w:pPr>
              <w:spacing w:line="276" w:lineRule="auto"/>
              <w:rPr>
                <w:rFonts w:eastAsia="Calibri"/>
              </w:rPr>
            </w:pPr>
            <w:r w:rsidRPr="00516381">
              <w:rPr>
                <w:rFonts w:eastAsia="Calibri"/>
              </w:rPr>
              <w:t>***</w:t>
            </w:r>
          </w:p>
        </w:tc>
        <w:tc>
          <w:tcPr>
            <w:tcW w:w="3330" w:type="dxa"/>
            <w:tcBorders>
              <w:top w:val="single" w:sz="4" w:space="0" w:color="auto"/>
              <w:left w:val="single" w:sz="4" w:space="0" w:color="auto"/>
              <w:bottom w:val="single" w:sz="4" w:space="0" w:color="auto"/>
              <w:right w:val="single" w:sz="4" w:space="0" w:color="auto"/>
            </w:tcBorders>
            <w:shd w:val="clear" w:color="auto" w:fill="B1F9CE"/>
            <w:vAlign w:val="center"/>
          </w:tcPr>
          <w:p w14:paraId="48B04F49" w14:textId="77777777" w:rsidR="006120B2" w:rsidRPr="00516381" w:rsidRDefault="006120B2" w:rsidP="00F80F19">
            <w:pPr>
              <w:spacing w:line="276" w:lineRule="auto"/>
              <w:rPr>
                <w:rFonts w:eastAsia="Calibri"/>
              </w:rPr>
            </w:pPr>
            <w:r w:rsidRPr="00516381">
              <w:rPr>
                <w:rFonts w:eastAsia="Calibri"/>
              </w:rPr>
              <w:t xml:space="preserve">Digital Drawing </w:t>
            </w:r>
          </w:p>
          <w:p w14:paraId="2EDE6D53" w14:textId="77777777" w:rsidR="006120B2" w:rsidRPr="00516381" w:rsidRDefault="006120B2" w:rsidP="00F80F19">
            <w:pPr>
              <w:spacing w:line="276" w:lineRule="auto"/>
              <w:rPr>
                <w:rFonts w:eastAsia="Calibri"/>
              </w:rPr>
            </w:pPr>
            <w:r w:rsidRPr="00516381">
              <w:rPr>
                <w:rFonts w:eastAsia="Calibri"/>
              </w:rPr>
              <w:t xml:space="preserve">OR </w:t>
            </w:r>
          </w:p>
          <w:p w14:paraId="2614DFC5" w14:textId="77777777" w:rsidR="006120B2" w:rsidRPr="00516381" w:rsidRDefault="006120B2" w:rsidP="00F80F19">
            <w:pPr>
              <w:spacing w:line="276" w:lineRule="auto"/>
              <w:rPr>
                <w:rFonts w:eastAsia="Calibri"/>
              </w:rPr>
            </w:pPr>
            <w:r w:rsidRPr="00516381">
              <w:rPr>
                <w:rFonts w:eastAsia="Calibri"/>
              </w:rPr>
              <w:t xml:space="preserve">Embroidery and embellishment </w:t>
            </w:r>
          </w:p>
        </w:tc>
        <w:tc>
          <w:tcPr>
            <w:tcW w:w="1101" w:type="dxa"/>
            <w:tcBorders>
              <w:top w:val="single" w:sz="4" w:space="0" w:color="auto"/>
              <w:left w:val="single" w:sz="4" w:space="0" w:color="auto"/>
              <w:bottom w:val="single" w:sz="4" w:space="0" w:color="auto"/>
              <w:right w:val="single" w:sz="4" w:space="0" w:color="auto"/>
            </w:tcBorders>
            <w:shd w:val="clear" w:color="auto" w:fill="B1F9CE"/>
            <w:vAlign w:val="center"/>
          </w:tcPr>
          <w:p w14:paraId="09D96183" w14:textId="77777777" w:rsidR="006120B2" w:rsidRPr="00516381" w:rsidRDefault="006120B2" w:rsidP="00F80F19">
            <w:pPr>
              <w:spacing w:line="276" w:lineRule="auto"/>
              <w:rPr>
                <w:rFonts w:eastAsia="Calibri"/>
              </w:rPr>
            </w:pPr>
            <w:r w:rsidRPr="00516381">
              <w:rPr>
                <w:rFonts w:eastAsia="Calibri"/>
              </w:rPr>
              <w:t>3(0+3)</w:t>
            </w:r>
          </w:p>
          <w:p w14:paraId="737E8301" w14:textId="77777777" w:rsidR="006120B2" w:rsidRPr="00516381" w:rsidRDefault="006120B2" w:rsidP="00F80F19">
            <w:pPr>
              <w:spacing w:line="276" w:lineRule="auto"/>
              <w:rPr>
                <w:rFonts w:eastAsia="Calibri"/>
              </w:rPr>
            </w:pPr>
            <w:r w:rsidRPr="00516381">
              <w:rPr>
                <w:rFonts w:eastAsia="Calibri"/>
              </w:rPr>
              <w:t>OR</w:t>
            </w:r>
          </w:p>
          <w:p w14:paraId="5774A1D7" w14:textId="77777777" w:rsidR="006120B2" w:rsidRPr="00516381" w:rsidRDefault="006120B2" w:rsidP="00F80F19">
            <w:pPr>
              <w:spacing w:line="276" w:lineRule="auto"/>
              <w:rPr>
                <w:rFonts w:eastAsia="Calibri"/>
              </w:rPr>
            </w:pPr>
            <w:r w:rsidRPr="00516381">
              <w:rPr>
                <w:rFonts w:eastAsia="Calibri"/>
              </w:rPr>
              <w:t>3(0+3)</w:t>
            </w:r>
          </w:p>
        </w:tc>
      </w:tr>
      <w:tr w:rsidR="006120B2" w14:paraId="005D72C1" w14:textId="77777777" w:rsidTr="00F80F19">
        <w:trPr>
          <w:trHeight w:val="432"/>
        </w:trPr>
        <w:tc>
          <w:tcPr>
            <w:tcW w:w="7195"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2DE450D" w14:textId="77777777" w:rsidR="006120B2" w:rsidRPr="001E1E1B" w:rsidRDefault="006120B2" w:rsidP="00F80F19">
            <w:pPr>
              <w:spacing w:line="276" w:lineRule="auto"/>
              <w:rPr>
                <w:b/>
                <w:bCs/>
              </w:rPr>
            </w:pPr>
            <w:r w:rsidRPr="001E1E1B">
              <w:rPr>
                <w:rFonts w:eastAsia="Calibri"/>
                <w:b/>
                <w:bCs/>
                <w:szCs w:val="28"/>
              </w:rPr>
              <w:t>Total Credit Hours</w:t>
            </w:r>
          </w:p>
        </w:tc>
        <w:tc>
          <w:tcPr>
            <w:tcW w:w="110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740BB64C" w14:textId="77777777" w:rsidR="006120B2" w:rsidRPr="001E1E1B" w:rsidRDefault="006120B2" w:rsidP="00F80F19">
            <w:pPr>
              <w:spacing w:line="276" w:lineRule="auto"/>
              <w:rPr>
                <w:b/>
                <w:bCs/>
              </w:rPr>
            </w:pPr>
            <w:r w:rsidRPr="0036238A">
              <w:rPr>
                <w:b/>
                <w:bCs/>
              </w:rPr>
              <w:t>1</w:t>
            </w:r>
            <w:r>
              <w:rPr>
                <w:b/>
                <w:bCs/>
              </w:rPr>
              <w:t>5</w:t>
            </w:r>
            <w:r w:rsidRPr="0036238A">
              <w:rPr>
                <w:b/>
                <w:bCs/>
              </w:rPr>
              <w:t>(</w:t>
            </w:r>
            <w:r>
              <w:rPr>
                <w:b/>
                <w:bCs/>
              </w:rPr>
              <w:t>7</w:t>
            </w:r>
            <w:r w:rsidRPr="0036238A">
              <w:rPr>
                <w:b/>
                <w:bCs/>
              </w:rPr>
              <w:t>+8)</w:t>
            </w:r>
          </w:p>
        </w:tc>
      </w:tr>
    </w:tbl>
    <w:p w14:paraId="1C081462" w14:textId="77777777" w:rsidR="006120B2" w:rsidRDefault="006120B2" w:rsidP="006120B2">
      <w:r w:rsidRPr="00CC3399">
        <w:t>* The students may opt any of the given courses as per availability of resources</w:t>
      </w:r>
      <w:r>
        <w:t>.</w:t>
      </w:r>
    </w:p>
    <w:p w14:paraId="7D02A4E7" w14:textId="77777777" w:rsidR="006120B2" w:rsidRDefault="006120B2" w:rsidP="006120B2"/>
    <w:tbl>
      <w:tblPr>
        <w:tblStyle w:val="TableGrid"/>
        <w:tblW w:w="0" w:type="auto"/>
        <w:shd w:val="clear" w:color="auto" w:fill="FE9368"/>
        <w:tblLook w:val="04A0" w:firstRow="1" w:lastRow="0" w:firstColumn="1" w:lastColumn="0" w:noHBand="0" w:noVBand="1"/>
      </w:tblPr>
      <w:tblGrid>
        <w:gridCol w:w="8296"/>
      </w:tblGrid>
      <w:tr w:rsidR="006120B2" w14:paraId="025D67FF" w14:textId="77777777" w:rsidTr="00F80F19">
        <w:trPr>
          <w:trHeight w:val="432"/>
        </w:trPr>
        <w:tc>
          <w:tcPr>
            <w:tcW w:w="8296" w:type="dxa"/>
            <w:shd w:val="clear" w:color="auto" w:fill="FE9368"/>
            <w:vAlign w:val="center"/>
          </w:tcPr>
          <w:p w14:paraId="697D2E12" w14:textId="77777777" w:rsidR="006120B2" w:rsidRDefault="006120B2" w:rsidP="00F80F19">
            <w:pPr>
              <w:rPr>
                <w:b/>
                <w:bCs/>
              </w:rPr>
            </w:pPr>
            <w:r w:rsidRPr="00CC3399">
              <w:rPr>
                <w:b/>
                <w:bCs/>
              </w:rPr>
              <w:t>LIST OF MAJOR STUDIO</w:t>
            </w:r>
            <w:r>
              <w:rPr>
                <w:b/>
                <w:bCs/>
              </w:rPr>
              <w:t xml:space="preserve"> COURSE</w:t>
            </w:r>
            <w:r w:rsidRPr="00CC3399">
              <w:rPr>
                <w:b/>
                <w:bCs/>
              </w:rPr>
              <w:t xml:space="preserve">S </w:t>
            </w:r>
            <w:r>
              <w:rPr>
                <w:b/>
                <w:bCs/>
              </w:rPr>
              <w:t>— SEMESTER -V</w:t>
            </w:r>
          </w:p>
        </w:tc>
      </w:tr>
    </w:tbl>
    <w:p w14:paraId="546B53FD" w14:textId="77777777" w:rsidR="006120B2" w:rsidRDefault="006120B2" w:rsidP="006120B2">
      <w:r>
        <w:t>Once the student will choose any one of the following major studio courses, they will continue the same major in successive semesters.</w:t>
      </w:r>
    </w:p>
    <w:tbl>
      <w:tblPr>
        <w:tblStyle w:val="TableGrid"/>
        <w:tblW w:w="0" w:type="auto"/>
        <w:tblLook w:val="04A0" w:firstRow="1" w:lastRow="0" w:firstColumn="1" w:lastColumn="0" w:noHBand="0" w:noVBand="1"/>
      </w:tblPr>
      <w:tblGrid>
        <w:gridCol w:w="1165"/>
        <w:gridCol w:w="2070"/>
        <w:gridCol w:w="3870"/>
        <w:gridCol w:w="1191"/>
      </w:tblGrid>
      <w:tr w:rsidR="006120B2" w14:paraId="7773AC49" w14:textId="77777777" w:rsidTr="00F80F19">
        <w:trPr>
          <w:trHeight w:val="432"/>
        </w:trPr>
        <w:tc>
          <w:tcPr>
            <w:tcW w:w="8296" w:type="dxa"/>
            <w:gridSpan w:val="4"/>
            <w:shd w:val="clear" w:color="auto" w:fill="FEA582"/>
            <w:vAlign w:val="center"/>
          </w:tcPr>
          <w:p w14:paraId="3481ED26" w14:textId="77777777" w:rsidR="006120B2" w:rsidRPr="00CC3399" w:rsidRDefault="006120B2" w:rsidP="006120B2">
            <w:pPr>
              <w:pStyle w:val="ListParagraph"/>
              <w:numPr>
                <w:ilvl w:val="0"/>
                <w:numId w:val="1"/>
              </w:numPr>
              <w:spacing w:line="276" w:lineRule="auto"/>
              <w:ind w:left="698"/>
              <w:rPr>
                <w:b/>
                <w:bCs/>
              </w:rPr>
            </w:pPr>
            <w:r>
              <w:rPr>
                <w:b/>
                <w:bCs/>
              </w:rPr>
              <w:t>PAINTING STUDIO COURSES</w:t>
            </w:r>
          </w:p>
        </w:tc>
      </w:tr>
      <w:tr w:rsidR="006120B2" w14:paraId="0639449B"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2BA5526C" w14:textId="77777777" w:rsidR="006120B2" w:rsidRDefault="006120B2" w:rsidP="00F80F19">
            <w:pPr>
              <w:spacing w:line="276" w:lineRule="auto"/>
            </w:pPr>
            <w:r>
              <w:rPr>
                <w:rFonts w:eastAsia="Calibri"/>
                <w:b/>
                <w:szCs w:val="28"/>
              </w:rPr>
              <w:t>Sr. No.</w:t>
            </w:r>
          </w:p>
        </w:tc>
        <w:tc>
          <w:tcPr>
            <w:tcW w:w="2070" w:type="dxa"/>
            <w:tcBorders>
              <w:top w:val="single" w:sz="4" w:space="0" w:color="auto"/>
              <w:left w:val="single" w:sz="4" w:space="0" w:color="auto"/>
              <w:bottom w:val="single" w:sz="4" w:space="0" w:color="auto"/>
              <w:right w:val="single" w:sz="4" w:space="0" w:color="auto"/>
            </w:tcBorders>
            <w:shd w:val="clear" w:color="auto" w:fill="FEC1A8"/>
            <w:vAlign w:val="center"/>
          </w:tcPr>
          <w:p w14:paraId="0057D447" w14:textId="77777777" w:rsidR="006120B2" w:rsidRDefault="006120B2" w:rsidP="00F80F19">
            <w:pPr>
              <w:spacing w:line="276" w:lineRule="auto"/>
            </w:pPr>
            <w:r w:rsidRPr="00516381">
              <w:rPr>
                <w:rFonts w:eastAsia="Calibri"/>
                <w:b/>
                <w:szCs w:val="28"/>
              </w:rPr>
              <w:t>Course Codes</w:t>
            </w:r>
          </w:p>
        </w:tc>
        <w:tc>
          <w:tcPr>
            <w:tcW w:w="3870" w:type="dxa"/>
            <w:tcBorders>
              <w:top w:val="single" w:sz="4" w:space="0" w:color="auto"/>
              <w:left w:val="single" w:sz="4" w:space="0" w:color="auto"/>
              <w:bottom w:val="single" w:sz="4" w:space="0" w:color="auto"/>
              <w:right w:val="single" w:sz="4" w:space="0" w:color="auto"/>
            </w:tcBorders>
            <w:shd w:val="clear" w:color="auto" w:fill="FEC1A8"/>
            <w:vAlign w:val="center"/>
          </w:tcPr>
          <w:p w14:paraId="44774F81" w14:textId="77777777" w:rsidR="006120B2" w:rsidRDefault="006120B2" w:rsidP="00F80F19">
            <w:pPr>
              <w:spacing w:line="276" w:lineRule="auto"/>
            </w:pPr>
            <w:r w:rsidRPr="00F90AA4">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3031EC0C" w14:textId="77777777" w:rsidR="006120B2" w:rsidRDefault="006120B2" w:rsidP="00F80F19">
            <w:pPr>
              <w:spacing w:line="276" w:lineRule="auto"/>
            </w:pPr>
            <w:r w:rsidRPr="00516381">
              <w:rPr>
                <w:rFonts w:eastAsia="Calibri"/>
                <w:b/>
                <w:szCs w:val="28"/>
              </w:rPr>
              <w:t>Credit Hours</w:t>
            </w:r>
          </w:p>
        </w:tc>
      </w:tr>
      <w:tr w:rsidR="006120B2" w14:paraId="407A162D" w14:textId="77777777" w:rsidTr="00F80F19">
        <w:trPr>
          <w:trHeight w:val="432"/>
        </w:trPr>
        <w:tc>
          <w:tcPr>
            <w:tcW w:w="1165" w:type="dxa"/>
            <w:vAlign w:val="center"/>
          </w:tcPr>
          <w:p w14:paraId="5E09A348" w14:textId="77777777" w:rsidR="006120B2" w:rsidRPr="00CC3399" w:rsidRDefault="006120B2" w:rsidP="006120B2">
            <w:pPr>
              <w:pStyle w:val="ListParagraph"/>
              <w:numPr>
                <w:ilvl w:val="0"/>
                <w:numId w:val="2"/>
              </w:numPr>
              <w:spacing w:line="276" w:lineRule="auto"/>
              <w:rPr>
                <w:rFonts w:eastAsia="Calibri"/>
              </w:rPr>
            </w:pPr>
          </w:p>
        </w:tc>
        <w:tc>
          <w:tcPr>
            <w:tcW w:w="2070" w:type="dxa"/>
            <w:vAlign w:val="center"/>
          </w:tcPr>
          <w:p w14:paraId="32C9EB1B" w14:textId="77777777" w:rsidR="006120B2" w:rsidRPr="00516381" w:rsidRDefault="006120B2" w:rsidP="00F80F19">
            <w:pPr>
              <w:spacing w:line="276" w:lineRule="auto"/>
              <w:rPr>
                <w:rFonts w:eastAsia="Calibri"/>
              </w:rPr>
            </w:pPr>
            <w:r w:rsidRPr="00516381">
              <w:rPr>
                <w:rFonts w:eastAsia="Times New Roman"/>
              </w:rPr>
              <w:t>VART-304</w:t>
            </w:r>
          </w:p>
        </w:tc>
        <w:tc>
          <w:tcPr>
            <w:tcW w:w="3870" w:type="dxa"/>
            <w:vAlign w:val="center"/>
          </w:tcPr>
          <w:p w14:paraId="074D3E82" w14:textId="77777777" w:rsidR="006120B2" w:rsidRPr="00516381" w:rsidRDefault="006120B2" w:rsidP="00F80F19">
            <w:pPr>
              <w:spacing w:line="276" w:lineRule="auto"/>
              <w:rPr>
                <w:rFonts w:eastAsia="Calibri"/>
              </w:rPr>
            </w:pPr>
            <w:r w:rsidRPr="00516381">
              <w:rPr>
                <w:rFonts w:eastAsia="Times New Roman"/>
              </w:rPr>
              <w:t xml:space="preserve">Introduction to Painting </w:t>
            </w:r>
          </w:p>
        </w:tc>
        <w:tc>
          <w:tcPr>
            <w:tcW w:w="1191" w:type="dxa"/>
            <w:vAlign w:val="center"/>
          </w:tcPr>
          <w:p w14:paraId="3963B095" w14:textId="77777777" w:rsidR="006120B2" w:rsidRPr="00516381" w:rsidRDefault="006120B2" w:rsidP="00F80F19">
            <w:pPr>
              <w:spacing w:line="276" w:lineRule="auto"/>
              <w:rPr>
                <w:rFonts w:eastAsia="Calibri"/>
              </w:rPr>
            </w:pPr>
            <w:r w:rsidRPr="00516381">
              <w:rPr>
                <w:rFonts w:eastAsia="Times New Roman"/>
              </w:rPr>
              <w:t>1(1+0)</w:t>
            </w:r>
          </w:p>
        </w:tc>
      </w:tr>
      <w:tr w:rsidR="006120B2" w14:paraId="2970A568" w14:textId="77777777" w:rsidTr="00F80F19">
        <w:trPr>
          <w:trHeight w:val="432"/>
        </w:trPr>
        <w:tc>
          <w:tcPr>
            <w:tcW w:w="1165" w:type="dxa"/>
            <w:vAlign w:val="center"/>
          </w:tcPr>
          <w:p w14:paraId="26B19238" w14:textId="77777777" w:rsidR="006120B2" w:rsidRPr="00CC3399" w:rsidRDefault="006120B2" w:rsidP="006120B2">
            <w:pPr>
              <w:pStyle w:val="ListParagraph"/>
              <w:numPr>
                <w:ilvl w:val="0"/>
                <w:numId w:val="2"/>
              </w:numPr>
              <w:spacing w:line="276" w:lineRule="auto"/>
              <w:rPr>
                <w:rFonts w:eastAsia="Calibri"/>
              </w:rPr>
            </w:pPr>
          </w:p>
        </w:tc>
        <w:tc>
          <w:tcPr>
            <w:tcW w:w="2070" w:type="dxa"/>
            <w:vAlign w:val="center"/>
          </w:tcPr>
          <w:p w14:paraId="054327F8" w14:textId="77777777" w:rsidR="006120B2" w:rsidRPr="00516381" w:rsidRDefault="006120B2" w:rsidP="00F80F19">
            <w:pPr>
              <w:spacing w:line="276" w:lineRule="auto"/>
              <w:rPr>
                <w:rFonts w:eastAsia="Calibri"/>
              </w:rPr>
            </w:pPr>
            <w:r w:rsidRPr="00516381">
              <w:rPr>
                <w:rFonts w:eastAsia="Times New Roman"/>
              </w:rPr>
              <w:t>VART-304P</w:t>
            </w:r>
          </w:p>
        </w:tc>
        <w:tc>
          <w:tcPr>
            <w:tcW w:w="3870" w:type="dxa"/>
            <w:vAlign w:val="center"/>
          </w:tcPr>
          <w:p w14:paraId="7C60FC5A" w14:textId="77777777" w:rsidR="006120B2" w:rsidRPr="00516381" w:rsidRDefault="006120B2" w:rsidP="00F80F19">
            <w:pPr>
              <w:spacing w:line="276" w:lineRule="auto"/>
              <w:rPr>
                <w:rFonts w:eastAsia="Calibri"/>
              </w:rPr>
            </w:pPr>
            <w:r w:rsidRPr="00516381">
              <w:rPr>
                <w:rFonts w:eastAsia="Times New Roman"/>
              </w:rPr>
              <w:t>Introduction to Painting (Practical)</w:t>
            </w:r>
          </w:p>
        </w:tc>
        <w:tc>
          <w:tcPr>
            <w:tcW w:w="1191" w:type="dxa"/>
            <w:vAlign w:val="center"/>
          </w:tcPr>
          <w:p w14:paraId="2FBE0FCB" w14:textId="77777777" w:rsidR="006120B2" w:rsidRPr="00516381" w:rsidRDefault="006120B2" w:rsidP="00F80F19">
            <w:pPr>
              <w:spacing w:line="276" w:lineRule="auto"/>
              <w:rPr>
                <w:rFonts w:eastAsia="Calibri"/>
              </w:rPr>
            </w:pPr>
            <w:r w:rsidRPr="00516381">
              <w:rPr>
                <w:rFonts w:eastAsia="Times New Roman"/>
              </w:rPr>
              <w:t>2(0+2)</w:t>
            </w:r>
          </w:p>
        </w:tc>
      </w:tr>
      <w:tr w:rsidR="006120B2" w14:paraId="771C54A2" w14:textId="77777777" w:rsidTr="00F80F19">
        <w:trPr>
          <w:trHeight w:val="432"/>
        </w:trPr>
        <w:tc>
          <w:tcPr>
            <w:tcW w:w="8296" w:type="dxa"/>
            <w:gridSpan w:val="4"/>
            <w:shd w:val="clear" w:color="auto" w:fill="FEA582"/>
            <w:vAlign w:val="center"/>
          </w:tcPr>
          <w:p w14:paraId="61864545" w14:textId="77777777" w:rsidR="006120B2" w:rsidRPr="006A2A6F" w:rsidRDefault="006120B2" w:rsidP="006120B2">
            <w:pPr>
              <w:pStyle w:val="ListParagraph"/>
              <w:numPr>
                <w:ilvl w:val="0"/>
                <w:numId w:val="1"/>
              </w:numPr>
              <w:spacing w:line="276" w:lineRule="auto"/>
              <w:rPr>
                <w:rFonts w:eastAsia="Calibri"/>
              </w:rPr>
            </w:pPr>
            <w:r>
              <w:rPr>
                <w:b/>
                <w:bCs/>
              </w:rPr>
              <w:t>SCULPTURE</w:t>
            </w:r>
            <w:r w:rsidRPr="006A2A6F">
              <w:rPr>
                <w:b/>
                <w:bCs/>
              </w:rPr>
              <w:t xml:space="preserve"> STUDIO</w:t>
            </w:r>
            <w:r>
              <w:rPr>
                <w:b/>
                <w:bCs/>
              </w:rPr>
              <w:t xml:space="preserve"> COURSES</w:t>
            </w:r>
          </w:p>
        </w:tc>
      </w:tr>
      <w:tr w:rsidR="006120B2" w14:paraId="4A78AF65"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14E7D2A0" w14:textId="77777777" w:rsidR="006120B2" w:rsidRPr="00516381" w:rsidRDefault="006120B2" w:rsidP="00F80F19">
            <w:pPr>
              <w:spacing w:line="276" w:lineRule="auto"/>
              <w:rPr>
                <w:rFonts w:eastAsia="Calibri"/>
              </w:rPr>
            </w:pPr>
            <w:r>
              <w:rPr>
                <w:rFonts w:eastAsia="Calibri"/>
                <w:b/>
                <w:szCs w:val="28"/>
              </w:rPr>
              <w:t>Sr. No.</w:t>
            </w:r>
          </w:p>
        </w:tc>
        <w:tc>
          <w:tcPr>
            <w:tcW w:w="2070" w:type="dxa"/>
            <w:tcBorders>
              <w:top w:val="single" w:sz="4" w:space="0" w:color="auto"/>
              <w:left w:val="single" w:sz="4" w:space="0" w:color="auto"/>
              <w:bottom w:val="single" w:sz="4" w:space="0" w:color="auto"/>
              <w:right w:val="single" w:sz="4" w:space="0" w:color="auto"/>
            </w:tcBorders>
            <w:shd w:val="clear" w:color="auto" w:fill="FEC1A8"/>
            <w:vAlign w:val="center"/>
          </w:tcPr>
          <w:p w14:paraId="1C87FCB3"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3870" w:type="dxa"/>
            <w:tcBorders>
              <w:top w:val="single" w:sz="4" w:space="0" w:color="auto"/>
              <w:left w:val="single" w:sz="4" w:space="0" w:color="auto"/>
              <w:bottom w:val="single" w:sz="4" w:space="0" w:color="auto"/>
              <w:right w:val="single" w:sz="4" w:space="0" w:color="auto"/>
            </w:tcBorders>
            <w:shd w:val="clear" w:color="auto" w:fill="FEC1A8"/>
            <w:vAlign w:val="center"/>
          </w:tcPr>
          <w:p w14:paraId="27F617D3" w14:textId="77777777" w:rsidR="006120B2" w:rsidRPr="00516381" w:rsidRDefault="006120B2" w:rsidP="00F80F19">
            <w:pPr>
              <w:spacing w:line="276" w:lineRule="auto"/>
              <w:rPr>
                <w:rFonts w:eastAsia="Calibri"/>
              </w:rPr>
            </w:pPr>
            <w:r w:rsidRPr="00F90AA4">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26FCC75B"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4BAE768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12ED9E85" w14:textId="77777777" w:rsidR="006120B2" w:rsidRPr="00E15116" w:rsidRDefault="006120B2" w:rsidP="006120B2">
            <w:pPr>
              <w:pStyle w:val="ListParagraph"/>
              <w:numPr>
                <w:ilvl w:val="0"/>
                <w:numId w:val="3"/>
              </w:numPr>
              <w:spacing w:line="276" w:lineRule="auto"/>
              <w:rPr>
                <w:rFonts w:eastAsia="Calibri"/>
              </w:rPr>
            </w:pPr>
          </w:p>
        </w:tc>
        <w:tc>
          <w:tcPr>
            <w:tcW w:w="2070" w:type="dxa"/>
            <w:vAlign w:val="center"/>
          </w:tcPr>
          <w:p w14:paraId="40E70C37" w14:textId="77777777" w:rsidR="006120B2" w:rsidRPr="00516381" w:rsidRDefault="006120B2" w:rsidP="00F80F19">
            <w:pPr>
              <w:spacing w:line="276" w:lineRule="auto"/>
              <w:rPr>
                <w:rFonts w:eastAsia="Calibri"/>
              </w:rPr>
            </w:pPr>
            <w:r w:rsidRPr="00516381">
              <w:rPr>
                <w:rFonts w:eastAsia="Times New Roman"/>
              </w:rPr>
              <w:t>VART-305</w:t>
            </w:r>
          </w:p>
        </w:tc>
        <w:tc>
          <w:tcPr>
            <w:tcW w:w="3870" w:type="dxa"/>
            <w:vAlign w:val="center"/>
          </w:tcPr>
          <w:p w14:paraId="7ACC60C9" w14:textId="77777777" w:rsidR="006120B2" w:rsidRPr="00516381" w:rsidRDefault="006120B2" w:rsidP="00F80F19">
            <w:pPr>
              <w:spacing w:line="276" w:lineRule="auto"/>
              <w:rPr>
                <w:rFonts w:eastAsia="Calibri"/>
              </w:rPr>
            </w:pPr>
            <w:r w:rsidRPr="00516381">
              <w:rPr>
                <w:rFonts w:eastAsia="Times New Roman"/>
              </w:rPr>
              <w:t xml:space="preserve">Introduction to Sculpture  </w:t>
            </w:r>
          </w:p>
        </w:tc>
        <w:tc>
          <w:tcPr>
            <w:tcW w:w="1191" w:type="dxa"/>
            <w:vAlign w:val="center"/>
          </w:tcPr>
          <w:p w14:paraId="0DA9F1D0" w14:textId="77777777" w:rsidR="006120B2" w:rsidRPr="00516381" w:rsidRDefault="006120B2" w:rsidP="00F80F19">
            <w:pPr>
              <w:spacing w:line="276" w:lineRule="auto"/>
              <w:rPr>
                <w:rFonts w:eastAsia="Calibri"/>
              </w:rPr>
            </w:pPr>
            <w:r w:rsidRPr="00516381">
              <w:rPr>
                <w:rFonts w:eastAsia="Calibri"/>
              </w:rPr>
              <w:t>1(1+0)</w:t>
            </w:r>
          </w:p>
        </w:tc>
      </w:tr>
      <w:tr w:rsidR="006120B2" w14:paraId="042C530F"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7F05FB32" w14:textId="77777777" w:rsidR="006120B2" w:rsidRPr="00E15116" w:rsidRDefault="006120B2" w:rsidP="006120B2">
            <w:pPr>
              <w:pStyle w:val="ListParagraph"/>
              <w:numPr>
                <w:ilvl w:val="0"/>
                <w:numId w:val="3"/>
              </w:numPr>
              <w:spacing w:line="276" w:lineRule="auto"/>
              <w:rPr>
                <w:rFonts w:eastAsia="Calibri"/>
              </w:rPr>
            </w:pPr>
          </w:p>
        </w:tc>
        <w:tc>
          <w:tcPr>
            <w:tcW w:w="2070" w:type="dxa"/>
            <w:vAlign w:val="center"/>
          </w:tcPr>
          <w:p w14:paraId="2382AB6C" w14:textId="77777777" w:rsidR="006120B2" w:rsidRPr="00516381" w:rsidRDefault="006120B2" w:rsidP="00F80F19">
            <w:pPr>
              <w:spacing w:line="276" w:lineRule="auto"/>
              <w:rPr>
                <w:rFonts w:eastAsia="Calibri"/>
              </w:rPr>
            </w:pPr>
            <w:r w:rsidRPr="00516381">
              <w:rPr>
                <w:rFonts w:eastAsia="Times New Roman"/>
              </w:rPr>
              <w:t>VART-305P</w:t>
            </w:r>
          </w:p>
        </w:tc>
        <w:tc>
          <w:tcPr>
            <w:tcW w:w="3870" w:type="dxa"/>
            <w:vAlign w:val="center"/>
          </w:tcPr>
          <w:p w14:paraId="66F70441" w14:textId="77777777" w:rsidR="006120B2" w:rsidRPr="00516381" w:rsidRDefault="006120B2" w:rsidP="00F80F19">
            <w:pPr>
              <w:spacing w:line="276" w:lineRule="auto"/>
              <w:rPr>
                <w:rFonts w:eastAsia="Calibri"/>
              </w:rPr>
            </w:pPr>
            <w:r w:rsidRPr="00516381">
              <w:rPr>
                <w:rFonts w:eastAsia="Times New Roman"/>
              </w:rPr>
              <w:t>Introduction to Sculpture</w:t>
            </w:r>
            <w:r>
              <w:rPr>
                <w:rFonts w:eastAsia="Times New Roman"/>
              </w:rPr>
              <w:t xml:space="preserve"> </w:t>
            </w:r>
            <w:r w:rsidRPr="00516381">
              <w:rPr>
                <w:rFonts w:eastAsia="Times New Roman"/>
              </w:rPr>
              <w:t>(Practical)</w:t>
            </w:r>
          </w:p>
        </w:tc>
        <w:tc>
          <w:tcPr>
            <w:tcW w:w="1191" w:type="dxa"/>
            <w:vAlign w:val="center"/>
          </w:tcPr>
          <w:p w14:paraId="2D6B3065" w14:textId="77777777" w:rsidR="006120B2" w:rsidRPr="00516381" w:rsidRDefault="006120B2" w:rsidP="00F80F19">
            <w:pPr>
              <w:spacing w:line="276" w:lineRule="auto"/>
              <w:rPr>
                <w:rFonts w:eastAsia="Calibri"/>
              </w:rPr>
            </w:pPr>
            <w:r w:rsidRPr="00516381">
              <w:rPr>
                <w:rFonts w:eastAsia="Calibri"/>
              </w:rPr>
              <w:t>2(0+2)</w:t>
            </w:r>
          </w:p>
        </w:tc>
      </w:tr>
      <w:tr w:rsidR="006120B2" w14:paraId="14C988D5" w14:textId="77777777" w:rsidTr="00F80F19">
        <w:trPr>
          <w:trHeight w:val="432"/>
        </w:trPr>
        <w:tc>
          <w:tcPr>
            <w:tcW w:w="8296" w:type="dxa"/>
            <w:gridSpan w:val="4"/>
            <w:shd w:val="clear" w:color="auto" w:fill="FEA582"/>
            <w:vAlign w:val="center"/>
          </w:tcPr>
          <w:p w14:paraId="337B1B0D" w14:textId="77777777" w:rsidR="006120B2" w:rsidRPr="006A2A6F" w:rsidRDefault="006120B2" w:rsidP="006120B2">
            <w:pPr>
              <w:pStyle w:val="ListParagraph"/>
              <w:numPr>
                <w:ilvl w:val="0"/>
                <w:numId w:val="1"/>
              </w:numPr>
              <w:spacing w:line="276" w:lineRule="auto"/>
              <w:rPr>
                <w:rFonts w:eastAsia="Calibri"/>
              </w:rPr>
            </w:pPr>
            <w:r>
              <w:rPr>
                <w:b/>
                <w:bCs/>
              </w:rPr>
              <w:t>CERAMICS</w:t>
            </w:r>
            <w:r w:rsidRPr="006A2A6F">
              <w:rPr>
                <w:b/>
                <w:bCs/>
              </w:rPr>
              <w:t xml:space="preserve"> STUDIO</w:t>
            </w:r>
            <w:r>
              <w:rPr>
                <w:b/>
                <w:bCs/>
              </w:rPr>
              <w:t xml:space="preserve"> COURSES</w:t>
            </w:r>
          </w:p>
        </w:tc>
      </w:tr>
      <w:tr w:rsidR="006120B2" w14:paraId="424162C8"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12931552" w14:textId="77777777" w:rsidR="006120B2" w:rsidRPr="00516381" w:rsidRDefault="006120B2" w:rsidP="00F80F19">
            <w:pPr>
              <w:spacing w:line="276" w:lineRule="auto"/>
              <w:rPr>
                <w:rFonts w:eastAsia="Calibri"/>
              </w:rPr>
            </w:pPr>
            <w:r>
              <w:rPr>
                <w:rFonts w:eastAsia="Calibri"/>
                <w:b/>
                <w:szCs w:val="28"/>
              </w:rPr>
              <w:t>Sr. No.</w:t>
            </w:r>
          </w:p>
        </w:tc>
        <w:tc>
          <w:tcPr>
            <w:tcW w:w="2070" w:type="dxa"/>
            <w:tcBorders>
              <w:top w:val="single" w:sz="4" w:space="0" w:color="auto"/>
              <w:left w:val="single" w:sz="4" w:space="0" w:color="auto"/>
              <w:bottom w:val="single" w:sz="4" w:space="0" w:color="auto"/>
              <w:right w:val="single" w:sz="4" w:space="0" w:color="auto"/>
            </w:tcBorders>
            <w:shd w:val="clear" w:color="auto" w:fill="FEC1A8"/>
            <w:vAlign w:val="center"/>
          </w:tcPr>
          <w:p w14:paraId="2FA59846"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3870" w:type="dxa"/>
            <w:tcBorders>
              <w:top w:val="single" w:sz="4" w:space="0" w:color="auto"/>
              <w:left w:val="single" w:sz="4" w:space="0" w:color="auto"/>
              <w:bottom w:val="single" w:sz="4" w:space="0" w:color="auto"/>
              <w:right w:val="single" w:sz="4" w:space="0" w:color="auto"/>
            </w:tcBorders>
            <w:shd w:val="clear" w:color="auto" w:fill="FEC1A8"/>
            <w:vAlign w:val="center"/>
          </w:tcPr>
          <w:p w14:paraId="7ECF72B8"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7770ED02"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165FF7A4"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617772A3" w14:textId="77777777" w:rsidR="006120B2" w:rsidRPr="00E15116" w:rsidRDefault="006120B2" w:rsidP="006120B2">
            <w:pPr>
              <w:pStyle w:val="ListParagraph"/>
              <w:numPr>
                <w:ilvl w:val="0"/>
                <w:numId w:val="4"/>
              </w:numPr>
              <w:spacing w:line="276" w:lineRule="auto"/>
              <w:rPr>
                <w:rFonts w:eastAsia="Calibri"/>
              </w:rPr>
            </w:pPr>
          </w:p>
        </w:tc>
        <w:tc>
          <w:tcPr>
            <w:tcW w:w="2070" w:type="dxa"/>
            <w:vAlign w:val="center"/>
          </w:tcPr>
          <w:p w14:paraId="3E75CB34" w14:textId="77777777" w:rsidR="006120B2" w:rsidRPr="00516381" w:rsidRDefault="006120B2" w:rsidP="00F80F19">
            <w:pPr>
              <w:spacing w:line="276" w:lineRule="auto"/>
              <w:rPr>
                <w:rFonts w:eastAsia="Calibri"/>
              </w:rPr>
            </w:pPr>
            <w:r w:rsidRPr="00516381">
              <w:rPr>
                <w:rFonts w:eastAsia="Times New Roman"/>
              </w:rPr>
              <w:t>VART-306</w:t>
            </w:r>
          </w:p>
        </w:tc>
        <w:tc>
          <w:tcPr>
            <w:tcW w:w="3870" w:type="dxa"/>
            <w:vAlign w:val="center"/>
          </w:tcPr>
          <w:p w14:paraId="48016A9F" w14:textId="77777777" w:rsidR="006120B2" w:rsidRPr="00516381" w:rsidRDefault="006120B2" w:rsidP="00F80F19">
            <w:pPr>
              <w:spacing w:line="276" w:lineRule="auto"/>
              <w:rPr>
                <w:rFonts w:eastAsia="Calibri"/>
              </w:rPr>
            </w:pPr>
            <w:r w:rsidRPr="00516381">
              <w:rPr>
                <w:rFonts w:eastAsia="Times New Roman"/>
              </w:rPr>
              <w:t xml:space="preserve">Introduction to Ceramics  </w:t>
            </w:r>
          </w:p>
        </w:tc>
        <w:tc>
          <w:tcPr>
            <w:tcW w:w="1191" w:type="dxa"/>
            <w:vAlign w:val="center"/>
          </w:tcPr>
          <w:p w14:paraId="796442B4" w14:textId="77777777" w:rsidR="006120B2" w:rsidRPr="00516381" w:rsidRDefault="006120B2" w:rsidP="00F80F19">
            <w:pPr>
              <w:spacing w:line="276" w:lineRule="auto"/>
              <w:rPr>
                <w:rFonts w:eastAsia="Calibri"/>
              </w:rPr>
            </w:pPr>
            <w:r w:rsidRPr="00516381">
              <w:rPr>
                <w:rFonts w:eastAsia="Calibri"/>
              </w:rPr>
              <w:t>1(1+0)</w:t>
            </w:r>
          </w:p>
        </w:tc>
      </w:tr>
      <w:tr w:rsidR="006120B2" w14:paraId="00970D0B"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7AAC18FB" w14:textId="77777777" w:rsidR="006120B2" w:rsidRPr="00E15116" w:rsidRDefault="006120B2" w:rsidP="006120B2">
            <w:pPr>
              <w:pStyle w:val="ListParagraph"/>
              <w:numPr>
                <w:ilvl w:val="0"/>
                <w:numId w:val="4"/>
              </w:numPr>
              <w:spacing w:line="276" w:lineRule="auto"/>
              <w:rPr>
                <w:rFonts w:eastAsia="Calibri"/>
              </w:rPr>
            </w:pPr>
          </w:p>
        </w:tc>
        <w:tc>
          <w:tcPr>
            <w:tcW w:w="2070" w:type="dxa"/>
            <w:vAlign w:val="center"/>
          </w:tcPr>
          <w:p w14:paraId="37473D2F" w14:textId="77777777" w:rsidR="006120B2" w:rsidRPr="00516381" w:rsidRDefault="006120B2" w:rsidP="00F80F19">
            <w:pPr>
              <w:spacing w:line="276" w:lineRule="auto"/>
              <w:rPr>
                <w:rFonts w:eastAsia="Calibri"/>
              </w:rPr>
            </w:pPr>
            <w:r w:rsidRPr="00516381">
              <w:rPr>
                <w:rFonts w:eastAsia="Times New Roman"/>
              </w:rPr>
              <w:t>VART-306P</w:t>
            </w:r>
          </w:p>
        </w:tc>
        <w:tc>
          <w:tcPr>
            <w:tcW w:w="3870" w:type="dxa"/>
            <w:vAlign w:val="center"/>
          </w:tcPr>
          <w:p w14:paraId="43031269" w14:textId="77777777" w:rsidR="006120B2" w:rsidRPr="00516381" w:rsidRDefault="006120B2" w:rsidP="00F80F19">
            <w:pPr>
              <w:spacing w:line="276" w:lineRule="auto"/>
              <w:rPr>
                <w:rFonts w:eastAsia="Calibri"/>
              </w:rPr>
            </w:pPr>
            <w:r w:rsidRPr="00516381">
              <w:rPr>
                <w:rFonts w:eastAsia="Times New Roman"/>
              </w:rPr>
              <w:t>Introduction to Ceramics (Practical)</w:t>
            </w:r>
          </w:p>
        </w:tc>
        <w:tc>
          <w:tcPr>
            <w:tcW w:w="1191" w:type="dxa"/>
            <w:vAlign w:val="center"/>
          </w:tcPr>
          <w:p w14:paraId="67E613EB" w14:textId="77777777" w:rsidR="006120B2" w:rsidRPr="00516381" w:rsidRDefault="006120B2" w:rsidP="00F80F19">
            <w:pPr>
              <w:spacing w:line="276" w:lineRule="auto"/>
              <w:rPr>
                <w:rFonts w:eastAsia="Calibri"/>
              </w:rPr>
            </w:pPr>
            <w:r w:rsidRPr="00516381">
              <w:rPr>
                <w:rFonts w:eastAsia="Calibri"/>
              </w:rPr>
              <w:t>2(0+2)</w:t>
            </w:r>
          </w:p>
        </w:tc>
      </w:tr>
      <w:tr w:rsidR="006120B2" w14:paraId="405E4AE1" w14:textId="77777777" w:rsidTr="00F80F19">
        <w:trPr>
          <w:trHeight w:val="432"/>
        </w:trPr>
        <w:tc>
          <w:tcPr>
            <w:tcW w:w="8296" w:type="dxa"/>
            <w:gridSpan w:val="4"/>
            <w:shd w:val="clear" w:color="auto" w:fill="FEA582"/>
            <w:vAlign w:val="center"/>
          </w:tcPr>
          <w:p w14:paraId="3DDC1D56" w14:textId="77777777" w:rsidR="006120B2" w:rsidRPr="006A2A6F" w:rsidRDefault="006120B2" w:rsidP="006120B2">
            <w:pPr>
              <w:pStyle w:val="ListParagraph"/>
              <w:numPr>
                <w:ilvl w:val="0"/>
                <w:numId w:val="1"/>
              </w:numPr>
              <w:spacing w:line="276" w:lineRule="auto"/>
              <w:rPr>
                <w:rFonts w:eastAsia="Calibri"/>
              </w:rPr>
            </w:pPr>
            <w:r>
              <w:rPr>
                <w:b/>
                <w:bCs/>
              </w:rPr>
              <w:lastRenderedPageBreak/>
              <w:t xml:space="preserve">MINIATURE </w:t>
            </w:r>
            <w:r w:rsidRPr="006A2A6F">
              <w:rPr>
                <w:b/>
                <w:bCs/>
              </w:rPr>
              <w:t>PAINTING STUDIO</w:t>
            </w:r>
            <w:r>
              <w:rPr>
                <w:b/>
                <w:bCs/>
              </w:rPr>
              <w:t xml:space="preserve"> COURSES</w:t>
            </w:r>
          </w:p>
        </w:tc>
      </w:tr>
      <w:tr w:rsidR="006120B2" w14:paraId="139E87B3"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7C6B687C" w14:textId="77777777" w:rsidR="006120B2" w:rsidRPr="00516381" w:rsidRDefault="006120B2" w:rsidP="00F80F19">
            <w:pPr>
              <w:spacing w:line="276" w:lineRule="auto"/>
              <w:rPr>
                <w:rFonts w:eastAsia="Calibri"/>
              </w:rPr>
            </w:pPr>
            <w:r>
              <w:rPr>
                <w:rFonts w:eastAsia="Calibri"/>
                <w:b/>
                <w:szCs w:val="28"/>
              </w:rPr>
              <w:t>Sr. No.</w:t>
            </w:r>
          </w:p>
        </w:tc>
        <w:tc>
          <w:tcPr>
            <w:tcW w:w="2070" w:type="dxa"/>
            <w:tcBorders>
              <w:top w:val="single" w:sz="4" w:space="0" w:color="auto"/>
              <w:left w:val="single" w:sz="4" w:space="0" w:color="auto"/>
              <w:bottom w:val="single" w:sz="4" w:space="0" w:color="auto"/>
              <w:right w:val="single" w:sz="4" w:space="0" w:color="auto"/>
            </w:tcBorders>
            <w:shd w:val="clear" w:color="auto" w:fill="FEC1A8"/>
            <w:vAlign w:val="center"/>
          </w:tcPr>
          <w:p w14:paraId="3F945994"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3870" w:type="dxa"/>
            <w:tcBorders>
              <w:top w:val="single" w:sz="4" w:space="0" w:color="auto"/>
              <w:left w:val="single" w:sz="4" w:space="0" w:color="auto"/>
              <w:bottom w:val="single" w:sz="4" w:space="0" w:color="auto"/>
              <w:right w:val="single" w:sz="4" w:space="0" w:color="auto"/>
            </w:tcBorders>
            <w:shd w:val="clear" w:color="auto" w:fill="FEC1A8"/>
            <w:vAlign w:val="center"/>
          </w:tcPr>
          <w:p w14:paraId="393D5869"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01757F3A"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22041EF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43C89746" w14:textId="77777777" w:rsidR="006120B2" w:rsidRPr="00E15116" w:rsidRDefault="006120B2" w:rsidP="006120B2">
            <w:pPr>
              <w:pStyle w:val="ListParagraph"/>
              <w:numPr>
                <w:ilvl w:val="0"/>
                <w:numId w:val="5"/>
              </w:numPr>
              <w:spacing w:line="276" w:lineRule="auto"/>
              <w:rPr>
                <w:rFonts w:eastAsia="Calibri"/>
              </w:rPr>
            </w:pPr>
          </w:p>
        </w:tc>
        <w:tc>
          <w:tcPr>
            <w:tcW w:w="2070" w:type="dxa"/>
            <w:vAlign w:val="center"/>
          </w:tcPr>
          <w:p w14:paraId="01603515" w14:textId="77777777" w:rsidR="006120B2" w:rsidRPr="00516381" w:rsidRDefault="006120B2" w:rsidP="00F80F19">
            <w:pPr>
              <w:spacing w:line="276" w:lineRule="auto"/>
              <w:rPr>
                <w:rFonts w:eastAsia="Calibri"/>
              </w:rPr>
            </w:pPr>
            <w:r w:rsidRPr="00516381">
              <w:rPr>
                <w:rFonts w:eastAsia="Times New Roman"/>
              </w:rPr>
              <w:t>VART-307</w:t>
            </w:r>
          </w:p>
        </w:tc>
        <w:tc>
          <w:tcPr>
            <w:tcW w:w="3870" w:type="dxa"/>
            <w:vAlign w:val="center"/>
          </w:tcPr>
          <w:p w14:paraId="62E11DED" w14:textId="77777777" w:rsidR="006120B2" w:rsidRPr="00516381" w:rsidRDefault="006120B2" w:rsidP="00F80F19">
            <w:pPr>
              <w:spacing w:line="276" w:lineRule="auto"/>
              <w:rPr>
                <w:rFonts w:eastAsia="Calibri"/>
              </w:rPr>
            </w:pPr>
            <w:r w:rsidRPr="00516381">
              <w:rPr>
                <w:rFonts w:eastAsia="Times New Roman"/>
              </w:rPr>
              <w:t xml:space="preserve">Introduction to Miniature Painting </w:t>
            </w:r>
          </w:p>
        </w:tc>
        <w:tc>
          <w:tcPr>
            <w:tcW w:w="1191" w:type="dxa"/>
            <w:vAlign w:val="center"/>
          </w:tcPr>
          <w:p w14:paraId="7145E8E2" w14:textId="77777777" w:rsidR="006120B2" w:rsidRPr="00516381" w:rsidRDefault="006120B2" w:rsidP="00F80F19">
            <w:pPr>
              <w:spacing w:line="276" w:lineRule="auto"/>
              <w:rPr>
                <w:rFonts w:eastAsia="Calibri"/>
              </w:rPr>
            </w:pPr>
            <w:r w:rsidRPr="00516381">
              <w:rPr>
                <w:rFonts w:eastAsia="Calibri"/>
              </w:rPr>
              <w:t>1(1+0)</w:t>
            </w:r>
          </w:p>
        </w:tc>
      </w:tr>
      <w:tr w:rsidR="006120B2" w14:paraId="0DD6CDA1"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13249CC2" w14:textId="77777777" w:rsidR="006120B2" w:rsidRPr="00E15116" w:rsidRDefault="006120B2" w:rsidP="006120B2">
            <w:pPr>
              <w:pStyle w:val="ListParagraph"/>
              <w:numPr>
                <w:ilvl w:val="0"/>
                <w:numId w:val="5"/>
              </w:numPr>
              <w:spacing w:line="276" w:lineRule="auto"/>
              <w:rPr>
                <w:rFonts w:eastAsia="Calibri"/>
              </w:rPr>
            </w:pPr>
          </w:p>
        </w:tc>
        <w:tc>
          <w:tcPr>
            <w:tcW w:w="2070" w:type="dxa"/>
            <w:vAlign w:val="center"/>
          </w:tcPr>
          <w:p w14:paraId="7E9E8CB3" w14:textId="77777777" w:rsidR="006120B2" w:rsidRPr="00516381" w:rsidRDefault="006120B2" w:rsidP="00F80F19">
            <w:pPr>
              <w:spacing w:line="276" w:lineRule="auto"/>
              <w:rPr>
                <w:rFonts w:eastAsia="Calibri"/>
              </w:rPr>
            </w:pPr>
            <w:r w:rsidRPr="00516381">
              <w:rPr>
                <w:rFonts w:eastAsia="Times New Roman"/>
              </w:rPr>
              <w:t>VART-307P</w:t>
            </w:r>
          </w:p>
        </w:tc>
        <w:tc>
          <w:tcPr>
            <w:tcW w:w="3870" w:type="dxa"/>
            <w:vAlign w:val="center"/>
          </w:tcPr>
          <w:p w14:paraId="2388A125" w14:textId="77777777" w:rsidR="006120B2" w:rsidRPr="00516381" w:rsidRDefault="006120B2" w:rsidP="00F80F19">
            <w:pPr>
              <w:spacing w:line="276" w:lineRule="auto"/>
              <w:rPr>
                <w:rFonts w:eastAsia="Calibri"/>
              </w:rPr>
            </w:pPr>
            <w:r w:rsidRPr="00516381">
              <w:rPr>
                <w:rFonts w:eastAsia="Times New Roman"/>
              </w:rPr>
              <w:t>Introduction to Miniature Painting (Practical)</w:t>
            </w:r>
          </w:p>
        </w:tc>
        <w:tc>
          <w:tcPr>
            <w:tcW w:w="1191" w:type="dxa"/>
            <w:vAlign w:val="center"/>
          </w:tcPr>
          <w:p w14:paraId="4B9AD47E" w14:textId="77777777" w:rsidR="006120B2" w:rsidRPr="00516381" w:rsidRDefault="006120B2" w:rsidP="00F80F19">
            <w:pPr>
              <w:spacing w:line="276" w:lineRule="auto"/>
              <w:rPr>
                <w:rFonts w:eastAsia="Calibri"/>
              </w:rPr>
            </w:pPr>
            <w:r w:rsidRPr="00516381">
              <w:rPr>
                <w:rFonts w:eastAsia="Calibri"/>
              </w:rPr>
              <w:t>2(0+2)</w:t>
            </w:r>
          </w:p>
        </w:tc>
      </w:tr>
      <w:tr w:rsidR="006120B2" w14:paraId="537A41B2" w14:textId="77777777" w:rsidTr="00F80F19">
        <w:trPr>
          <w:trHeight w:val="432"/>
        </w:trPr>
        <w:tc>
          <w:tcPr>
            <w:tcW w:w="8296" w:type="dxa"/>
            <w:gridSpan w:val="4"/>
            <w:shd w:val="clear" w:color="auto" w:fill="FEA582"/>
            <w:vAlign w:val="center"/>
          </w:tcPr>
          <w:p w14:paraId="049B4387" w14:textId="77777777" w:rsidR="006120B2" w:rsidRPr="006A2A6F" w:rsidRDefault="006120B2" w:rsidP="006120B2">
            <w:pPr>
              <w:pStyle w:val="ListParagraph"/>
              <w:numPr>
                <w:ilvl w:val="0"/>
                <w:numId w:val="1"/>
              </w:numPr>
              <w:spacing w:line="276" w:lineRule="auto"/>
              <w:rPr>
                <w:rFonts w:eastAsia="Calibri"/>
              </w:rPr>
            </w:pPr>
            <w:r>
              <w:rPr>
                <w:b/>
                <w:bCs/>
              </w:rPr>
              <w:t>PRINT MAKING</w:t>
            </w:r>
            <w:r w:rsidRPr="006A2A6F">
              <w:rPr>
                <w:b/>
                <w:bCs/>
              </w:rPr>
              <w:t xml:space="preserve"> STUDIO</w:t>
            </w:r>
            <w:r>
              <w:rPr>
                <w:b/>
                <w:bCs/>
              </w:rPr>
              <w:t xml:space="preserve"> COURSES</w:t>
            </w:r>
          </w:p>
        </w:tc>
      </w:tr>
      <w:tr w:rsidR="006120B2" w14:paraId="09A2A8E9"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14373796" w14:textId="77777777" w:rsidR="006120B2" w:rsidRPr="00516381" w:rsidRDefault="006120B2" w:rsidP="00F80F19">
            <w:pPr>
              <w:spacing w:line="276" w:lineRule="auto"/>
              <w:rPr>
                <w:rFonts w:eastAsia="Calibri"/>
              </w:rPr>
            </w:pPr>
            <w:r>
              <w:rPr>
                <w:rFonts w:eastAsia="Calibri"/>
                <w:b/>
                <w:szCs w:val="28"/>
              </w:rPr>
              <w:t>Sr. No.</w:t>
            </w:r>
          </w:p>
        </w:tc>
        <w:tc>
          <w:tcPr>
            <w:tcW w:w="2070" w:type="dxa"/>
            <w:tcBorders>
              <w:top w:val="single" w:sz="4" w:space="0" w:color="auto"/>
              <w:left w:val="single" w:sz="4" w:space="0" w:color="auto"/>
              <w:bottom w:val="single" w:sz="4" w:space="0" w:color="auto"/>
              <w:right w:val="single" w:sz="4" w:space="0" w:color="auto"/>
            </w:tcBorders>
            <w:shd w:val="clear" w:color="auto" w:fill="FEC1A8"/>
            <w:vAlign w:val="center"/>
          </w:tcPr>
          <w:p w14:paraId="255C3AE1"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3870" w:type="dxa"/>
            <w:tcBorders>
              <w:top w:val="single" w:sz="4" w:space="0" w:color="auto"/>
              <w:left w:val="single" w:sz="4" w:space="0" w:color="auto"/>
              <w:bottom w:val="single" w:sz="4" w:space="0" w:color="auto"/>
              <w:right w:val="single" w:sz="4" w:space="0" w:color="auto"/>
            </w:tcBorders>
            <w:shd w:val="clear" w:color="auto" w:fill="FEC1A8"/>
            <w:vAlign w:val="center"/>
          </w:tcPr>
          <w:p w14:paraId="5E4B84DB"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1234AB77"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34845213"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40369A5B" w14:textId="77777777" w:rsidR="006120B2" w:rsidRPr="00E15116" w:rsidRDefault="006120B2" w:rsidP="006120B2">
            <w:pPr>
              <w:pStyle w:val="ListParagraph"/>
              <w:numPr>
                <w:ilvl w:val="0"/>
                <w:numId w:val="6"/>
              </w:numPr>
              <w:spacing w:line="276" w:lineRule="auto"/>
              <w:rPr>
                <w:rFonts w:eastAsia="Calibri"/>
              </w:rPr>
            </w:pPr>
          </w:p>
        </w:tc>
        <w:tc>
          <w:tcPr>
            <w:tcW w:w="2070" w:type="dxa"/>
            <w:vAlign w:val="center"/>
          </w:tcPr>
          <w:p w14:paraId="09CC793E" w14:textId="77777777" w:rsidR="006120B2" w:rsidRPr="00516381" w:rsidRDefault="006120B2" w:rsidP="00F80F19">
            <w:pPr>
              <w:spacing w:line="276" w:lineRule="auto"/>
              <w:rPr>
                <w:rFonts w:eastAsia="Calibri"/>
              </w:rPr>
            </w:pPr>
            <w:r w:rsidRPr="00516381">
              <w:rPr>
                <w:rFonts w:eastAsia="Times New Roman"/>
              </w:rPr>
              <w:t>VART-308</w:t>
            </w:r>
          </w:p>
        </w:tc>
        <w:tc>
          <w:tcPr>
            <w:tcW w:w="3870" w:type="dxa"/>
            <w:vAlign w:val="center"/>
          </w:tcPr>
          <w:p w14:paraId="0453ED62" w14:textId="77777777" w:rsidR="006120B2" w:rsidRPr="00516381" w:rsidRDefault="006120B2" w:rsidP="00F80F19">
            <w:pPr>
              <w:spacing w:line="276" w:lineRule="auto"/>
              <w:rPr>
                <w:rFonts w:eastAsia="Calibri"/>
              </w:rPr>
            </w:pPr>
            <w:r w:rsidRPr="00516381">
              <w:rPr>
                <w:rFonts w:eastAsia="Times New Roman"/>
              </w:rPr>
              <w:t xml:space="preserve">Introduction to Print Making  </w:t>
            </w:r>
          </w:p>
        </w:tc>
        <w:tc>
          <w:tcPr>
            <w:tcW w:w="1191" w:type="dxa"/>
            <w:vAlign w:val="center"/>
          </w:tcPr>
          <w:p w14:paraId="22C68260" w14:textId="77777777" w:rsidR="006120B2" w:rsidRPr="00516381" w:rsidRDefault="006120B2" w:rsidP="00F80F19">
            <w:pPr>
              <w:spacing w:line="276" w:lineRule="auto"/>
              <w:rPr>
                <w:rFonts w:eastAsia="Calibri"/>
              </w:rPr>
            </w:pPr>
            <w:r w:rsidRPr="00516381">
              <w:rPr>
                <w:rFonts w:eastAsia="Calibri"/>
              </w:rPr>
              <w:t>1(1+0)</w:t>
            </w:r>
          </w:p>
        </w:tc>
      </w:tr>
      <w:tr w:rsidR="006120B2" w14:paraId="1F387353"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534D7B64" w14:textId="77777777" w:rsidR="006120B2" w:rsidRPr="00E15116" w:rsidRDefault="006120B2" w:rsidP="006120B2">
            <w:pPr>
              <w:pStyle w:val="ListParagraph"/>
              <w:numPr>
                <w:ilvl w:val="0"/>
                <w:numId w:val="6"/>
              </w:numPr>
              <w:spacing w:line="276" w:lineRule="auto"/>
              <w:rPr>
                <w:rFonts w:eastAsia="Calibri"/>
              </w:rPr>
            </w:pPr>
          </w:p>
        </w:tc>
        <w:tc>
          <w:tcPr>
            <w:tcW w:w="2070" w:type="dxa"/>
            <w:vAlign w:val="center"/>
          </w:tcPr>
          <w:p w14:paraId="5E839906" w14:textId="77777777" w:rsidR="006120B2" w:rsidRPr="00516381" w:rsidRDefault="006120B2" w:rsidP="00F80F19">
            <w:pPr>
              <w:spacing w:line="276" w:lineRule="auto"/>
              <w:rPr>
                <w:rFonts w:eastAsia="Calibri"/>
              </w:rPr>
            </w:pPr>
            <w:r w:rsidRPr="00516381">
              <w:rPr>
                <w:rFonts w:eastAsia="Times New Roman"/>
              </w:rPr>
              <w:t>VART-308P</w:t>
            </w:r>
          </w:p>
        </w:tc>
        <w:tc>
          <w:tcPr>
            <w:tcW w:w="3870" w:type="dxa"/>
            <w:vAlign w:val="center"/>
          </w:tcPr>
          <w:p w14:paraId="79925205" w14:textId="77777777" w:rsidR="006120B2" w:rsidRPr="00516381" w:rsidRDefault="006120B2" w:rsidP="00F80F19">
            <w:pPr>
              <w:spacing w:line="276" w:lineRule="auto"/>
              <w:rPr>
                <w:rFonts w:eastAsia="Calibri"/>
              </w:rPr>
            </w:pPr>
            <w:r w:rsidRPr="00516381">
              <w:rPr>
                <w:rFonts w:eastAsia="Times New Roman"/>
              </w:rPr>
              <w:t>Introduction to Print Making (Practical)</w:t>
            </w:r>
          </w:p>
        </w:tc>
        <w:tc>
          <w:tcPr>
            <w:tcW w:w="1191" w:type="dxa"/>
            <w:vAlign w:val="center"/>
          </w:tcPr>
          <w:p w14:paraId="7D6177A8" w14:textId="77777777" w:rsidR="006120B2" w:rsidRPr="00516381" w:rsidRDefault="006120B2" w:rsidP="00F80F19">
            <w:pPr>
              <w:spacing w:line="276" w:lineRule="auto"/>
              <w:rPr>
                <w:rFonts w:eastAsia="Calibri"/>
              </w:rPr>
            </w:pPr>
            <w:r w:rsidRPr="00516381">
              <w:rPr>
                <w:rFonts w:eastAsia="Calibri"/>
              </w:rPr>
              <w:t>2(0+2)</w:t>
            </w:r>
          </w:p>
        </w:tc>
      </w:tr>
      <w:tr w:rsidR="006120B2" w14:paraId="2F8EC7AC" w14:textId="77777777" w:rsidTr="00F80F19">
        <w:trPr>
          <w:trHeight w:val="432"/>
        </w:trPr>
        <w:tc>
          <w:tcPr>
            <w:tcW w:w="8296" w:type="dxa"/>
            <w:gridSpan w:val="4"/>
            <w:shd w:val="clear" w:color="auto" w:fill="FEA582"/>
            <w:vAlign w:val="center"/>
          </w:tcPr>
          <w:p w14:paraId="53AD0467" w14:textId="77777777" w:rsidR="006120B2" w:rsidRPr="006A2A6F" w:rsidRDefault="006120B2" w:rsidP="006120B2">
            <w:pPr>
              <w:pStyle w:val="ListParagraph"/>
              <w:numPr>
                <w:ilvl w:val="0"/>
                <w:numId w:val="1"/>
              </w:numPr>
              <w:spacing w:line="276" w:lineRule="auto"/>
              <w:rPr>
                <w:rFonts w:eastAsia="Calibri"/>
              </w:rPr>
            </w:pPr>
            <w:r>
              <w:rPr>
                <w:b/>
                <w:bCs/>
              </w:rPr>
              <w:t>CALLIGRAPHY</w:t>
            </w:r>
            <w:r w:rsidRPr="006A2A6F">
              <w:rPr>
                <w:b/>
                <w:bCs/>
              </w:rPr>
              <w:t xml:space="preserve"> STUDIO</w:t>
            </w:r>
            <w:r>
              <w:rPr>
                <w:b/>
                <w:bCs/>
              </w:rPr>
              <w:t xml:space="preserve"> COURSES</w:t>
            </w:r>
          </w:p>
        </w:tc>
      </w:tr>
      <w:tr w:rsidR="006120B2" w14:paraId="6BE2D6F8"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138EECAD" w14:textId="77777777" w:rsidR="006120B2" w:rsidRPr="00516381" w:rsidRDefault="006120B2" w:rsidP="00F80F19">
            <w:pPr>
              <w:spacing w:line="276" w:lineRule="auto"/>
              <w:rPr>
                <w:rFonts w:eastAsia="Calibri"/>
              </w:rPr>
            </w:pPr>
            <w:r>
              <w:rPr>
                <w:rFonts w:eastAsia="Calibri"/>
                <w:b/>
                <w:szCs w:val="28"/>
              </w:rPr>
              <w:t>Sr. No.</w:t>
            </w:r>
          </w:p>
        </w:tc>
        <w:tc>
          <w:tcPr>
            <w:tcW w:w="2070" w:type="dxa"/>
            <w:tcBorders>
              <w:top w:val="single" w:sz="4" w:space="0" w:color="auto"/>
              <w:left w:val="single" w:sz="4" w:space="0" w:color="auto"/>
              <w:bottom w:val="single" w:sz="4" w:space="0" w:color="auto"/>
              <w:right w:val="single" w:sz="4" w:space="0" w:color="auto"/>
            </w:tcBorders>
            <w:shd w:val="clear" w:color="auto" w:fill="FEC1A8"/>
            <w:vAlign w:val="center"/>
          </w:tcPr>
          <w:p w14:paraId="6D1A5E7E"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3870" w:type="dxa"/>
            <w:tcBorders>
              <w:top w:val="single" w:sz="4" w:space="0" w:color="auto"/>
              <w:left w:val="single" w:sz="4" w:space="0" w:color="auto"/>
              <w:bottom w:val="single" w:sz="4" w:space="0" w:color="auto"/>
              <w:right w:val="single" w:sz="4" w:space="0" w:color="auto"/>
            </w:tcBorders>
            <w:shd w:val="clear" w:color="auto" w:fill="FEC1A8"/>
            <w:vAlign w:val="center"/>
          </w:tcPr>
          <w:p w14:paraId="27A80A13"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74974FF1"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2BCF0DBF"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785DE333" w14:textId="77777777" w:rsidR="006120B2" w:rsidRPr="00E15116" w:rsidRDefault="006120B2" w:rsidP="006120B2">
            <w:pPr>
              <w:pStyle w:val="ListParagraph"/>
              <w:numPr>
                <w:ilvl w:val="0"/>
                <w:numId w:val="7"/>
              </w:numPr>
              <w:spacing w:line="276" w:lineRule="auto"/>
              <w:rPr>
                <w:rFonts w:eastAsia="Calibri"/>
              </w:rPr>
            </w:pPr>
          </w:p>
        </w:tc>
        <w:tc>
          <w:tcPr>
            <w:tcW w:w="2070" w:type="dxa"/>
            <w:vAlign w:val="center"/>
          </w:tcPr>
          <w:p w14:paraId="44E20626" w14:textId="77777777" w:rsidR="006120B2" w:rsidRPr="00516381" w:rsidRDefault="006120B2" w:rsidP="00F80F19">
            <w:pPr>
              <w:spacing w:line="276" w:lineRule="auto"/>
              <w:rPr>
                <w:rFonts w:eastAsia="Calibri"/>
              </w:rPr>
            </w:pPr>
            <w:r w:rsidRPr="00516381">
              <w:rPr>
                <w:rFonts w:eastAsia="Times New Roman"/>
              </w:rPr>
              <w:t>VART-309</w:t>
            </w:r>
          </w:p>
        </w:tc>
        <w:tc>
          <w:tcPr>
            <w:tcW w:w="3870" w:type="dxa"/>
            <w:vAlign w:val="center"/>
          </w:tcPr>
          <w:p w14:paraId="2E12CBED" w14:textId="77777777" w:rsidR="006120B2" w:rsidRPr="00516381" w:rsidRDefault="006120B2" w:rsidP="00F80F19">
            <w:pPr>
              <w:spacing w:line="276" w:lineRule="auto"/>
              <w:rPr>
                <w:rFonts w:eastAsia="Calibri"/>
              </w:rPr>
            </w:pPr>
            <w:r w:rsidRPr="00516381">
              <w:rPr>
                <w:rFonts w:eastAsia="Times New Roman"/>
              </w:rPr>
              <w:t xml:space="preserve">Introduction to Calligraphy   </w:t>
            </w:r>
          </w:p>
        </w:tc>
        <w:tc>
          <w:tcPr>
            <w:tcW w:w="1191" w:type="dxa"/>
            <w:vAlign w:val="center"/>
          </w:tcPr>
          <w:p w14:paraId="2226210F" w14:textId="77777777" w:rsidR="006120B2" w:rsidRPr="00516381" w:rsidRDefault="006120B2" w:rsidP="00F80F19">
            <w:pPr>
              <w:spacing w:line="276" w:lineRule="auto"/>
              <w:rPr>
                <w:rFonts w:eastAsia="Calibri"/>
              </w:rPr>
            </w:pPr>
            <w:r w:rsidRPr="00516381">
              <w:rPr>
                <w:rFonts w:eastAsia="Calibri"/>
              </w:rPr>
              <w:t>1(1+0)</w:t>
            </w:r>
          </w:p>
        </w:tc>
      </w:tr>
      <w:tr w:rsidR="006120B2" w14:paraId="3334242E"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414F354C" w14:textId="77777777" w:rsidR="006120B2" w:rsidRPr="00E15116" w:rsidRDefault="006120B2" w:rsidP="006120B2">
            <w:pPr>
              <w:pStyle w:val="ListParagraph"/>
              <w:numPr>
                <w:ilvl w:val="0"/>
                <w:numId w:val="7"/>
              </w:numPr>
              <w:spacing w:line="276" w:lineRule="auto"/>
              <w:rPr>
                <w:rFonts w:eastAsia="Calibri"/>
              </w:rPr>
            </w:pPr>
          </w:p>
        </w:tc>
        <w:tc>
          <w:tcPr>
            <w:tcW w:w="2070" w:type="dxa"/>
            <w:vAlign w:val="center"/>
          </w:tcPr>
          <w:p w14:paraId="16BC8771" w14:textId="77777777" w:rsidR="006120B2" w:rsidRPr="00516381" w:rsidRDefault="006120B2" w:rsidP="00F80F19">
            <w:pPr>
              <w:spacing w:line="276" w:lineRule="auto"/>
              <w:rPr>
                <w:rFonts w:eastAsia="Calibri"/>
              </w:rPr>
            </w:pPr>
            <w:r w:rsidRPr="00516381">
              <w:rPr>
                <w:rFonts w:eastAsia="Times New Roman"/>
              </w:rPr>
              <w:t>VART-309P</w:t>
            </w:r>
          </w:p>
        </w:tc>
        <w:tc>
          <w:tcPr>
            <w:tcW w:w="3870" w:type="dxa"/>
            <w:vAlign w:val="center"/>
          </w:tcPr>
          <w:p w14:paraId="59A4C3EE" w14:textId="77777777" w:rsidR="006120B2" w:rsidRPr="00516381" w:rsidRDefault="006120B2" w:rsidP="00F80F19">
            <w:pPr>
              <w:spacing w:line="276" w:lineRule="auto"/>
              <w:rPr>
                <w:rFonts w:eastAsia="Calibri"/>
              </w:rPr>
            </w:pPr>
            <w:r w:rsidRPr="00516381">
              <w:rPr>
                <w:rFonts w:eastAsia="Times New Roman"/>
              </w:rPr>
              <w:t>Introduction to Calligraphy (Practical)</w:t>
            </w:r>
          </w:p>
        </w:tc>
        <w:tc>
          <w:tcPr>
            <w:tcW w:w="1191" w:type="dxa"/>
            <w:vAlign w:val="center"/>
          </w:tcPr>
          <w:p w14:paraId="20FD5F0C" w14:textId="77777777" w:rsidR="006120B2" w:rsidRPr="00516381" w:rsidRDefault="006120B2" w:rsidP="00F80F19">
            <w:pPr>
              <w:spacing w:line="276" w:lineRule="auto"/>
              <w:rPr>
                <w:rFonts w:eastAsia="Calibri"/>
              </w:rPr>
            </w:pPr>
            <w:r w:rsidRPr="00516381">
              <w:rPr>
                <w:rFonts w:eastAsia="Calibri"/>
              </w:rPr>
              <w:t>2(0+2)</w:t>
            </w:r>
          </w:p>
        </w:tc>
      </w:tr>
    </w:tbl>
    <w:p w14:paraId="725CC3DC" w14:textId="77777777" w:rsidR="006120B2" w:rsidRDefault="006120B2" w:rsidP="006120B2"/>
    <w:p w14:paraId="6BD2D63D" w14:textId="77777777" w:rsidR="006120B2" w:rsidRDefault="006120B2" w:rsidP="006120B2"/>
    <w:p w14:paraId="1271E42A" w14:textId="77777777" w:rsidR="006120B2" w:rsidRDefault="006120B2" w:rsidP="006120B2"/>
    <w:p w14:paraId="364AD86E" w14:textId="77777777" w:rsidR="006120B2" w:rsidRDefault="006120B2" w:rsidP="006120B2"/>
    <w:p w14:paraId="705DBE23" w14:textId="77777777" w:rsidR="006120B2" w:rsidRDefault="006120B2" w:rsidP="006120B2"/>
    <w:p w14:paraId="57543E2C" w14:textId="77777777" w:rsidR="006120B2" w:rsidRDefault="006120B2" w:rsidP="006120B2"/>
    <w:p w14:paraId="55E208C2" w14:textId="77777777" w:rsidR="006120B2" w:rsidRDefault="006120B2" w:rsidP="006120B2">
      <w:r>
        <w:br w:type="page"/>
      </w:r>
    </w:p>
    <w:p w14:paraId="5B76CE18" w14:textId="77777777" w:rsidR="006120B2" w:rsidRDefault="006120B2" w:rsidP="006120B2"/>
    <w:tbl>
      <w:tblPr>
        <w:tblStyle w:val="TableGrid"/>
        <w:tblW w:w="0" w:type="auto"/>
        <w:tblLook w:val="04A0" w:firstRow="1" w:lastRow="0" w:firstColumn="1" w:lastColumn="0" w:noHBand="0" w:noVBand="1"/>
      </w:tblPr>
      <w:tblGrid>
        <w:gridCol w:w="2589"/>
        <w:gridCol w:w="1366"/>
        <w:gridCol w:w="2970"/>
        <w:gridCol w:w="1371"/>
      </w:tblGrid>
      <w:tr w:rsidR="006120B2" w14:paraId="1D7BB88D" w14:textId="77777777" w:rsidTr="00F80F19">
        <w:trPr>
          <w:trHeight w:val="432"/>
        </w:trPr>
        <w:tc>
          <w:tcPr>
            <w:tcW w:w="8296" w:type="dxa"/>
            <w:gridSpan w:val="4"/>
            <w:shd w:val="clear" w:color="auto" w:fill="9CC2E5" w:themeFill="accent5" w:themeFillTint="99"/>
            <w:vAlign w:val="center"/>
          </w:tcPr>
          <w:p w14:paraId="77CD63D4" w14:textId="77777777" w:rsidR="006120B2" w:rsidRPr="001E1E1B" w:rsidRDefault="006120B2" w:rsidP="00F80F19">
            <w:pPr>
              <w:spacing w:line="276" w:lineRule="auto"/>
              <w:rPr>
                <w:b/>
                <w:bCs/>
              </w:rPr>
            </w:pPr>
            <w:r>
              <w:rPr>
                <w:b/>
                <w:bCs/>
              </w:rPr>
              <w:t>SEMESTER – VI</w:t>
            </w:r>
          </w:p>
        </w:tc>
      </w:tr>
      <w:tr w:rsidR="006120B2" w14:paraId="5EE1352B"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BDD6EE"/>
            <w:vAlign w:val="center"/>
          </w:tcPr>
          <w:p w14:paraId="2E63A881" w14:textId="77777777" w:rsidR="006120B2" w:rsidRDefault="006120B2" w:rsidP="00F80F19">
            <w:pPr>
              <w:spacing w:line="276" w:lineRule="auto"/>
            </w:pPr>
            <w:r w:rsidRPr="00516381">
              <w:rPr>
                <w:rFonts w:eastAsia="Calibri"/>
                <w:b/>
                <w:szCs w:val="28"/>
              </w:rPr>
              <w:t>Course Type</w:t>
            </w:r>
          </w:p>
        </w:tc>
        <w:tc>
          <w:tcPr>
            <w:tcW w:w="1366" w:type="dxa"/>
            <w:tcBorders>
              <w:top w:val="single" w:sz="4" w:space="0" w:color="auto"/>
              <w:left w:val="single" w:sz="4" w:space="0" w:color="auto"/>
              <w:bottom w:val="single" w:sz="4" w:space="0" w:color="auto"/>
              <w:right w:val="single" w:sz="4" w:space="0" w:color="auto"/>
            </w:tcBorders>
            <w:shd w:val="clear" w:color="auto" w:fill="BDD6EE"/>
            <w:vAlign w:val="center"/>
          </w:tcPr>
          <w:p w14:paraId="404427F1" w14:textId="77777777" w:rsidR="006120B2" w:rsidRDefault="006120B2" w:rsidP="00F80F19">
            <w:pPr>
              <w:spacing w:line="276" w:lineRule="auto"/>
            </w:pPr>
            <w:r w:rsidRPr="00516381">
              <w:rPr>
                <w:rFonts w:eastAsia="Calibri"/>
                <w:b/>
                <w:szCs w:val="28"/>
              </w:rPr>
              <w:t>Course Codes</w:t>
            </w:r>
          </w:p>
        </w:tc>
        <w:tc>
          <w:tcPr>
            <w:tcW w:w="2970" w:type="dxa"/>
            <w:tcBorders>
              <w:top w:val="single" w:sz="4" w:space="0" w:color="auto"/>
              <w:left w:val="single" w:sz="4" w:space="0" w:color="auto"/>
              <w:bottom w:val="single" w:sz="4" w:space="0" w:color="auto"/>
              <w:right w:val="single" w:sz="4" w:space="0" w:color="auto"/>
            </w:tcBorders>
            <w:shd w:val="clear" w:color="auto" w:fill="BDD6EE"/>
            <w:vAlign w:val="center"/>
          </w:tcPr>
          <w:p w14:paraId="11BD228B" w14:textId="77777777" w:rsidR="006120B2" w:rsidRDefault="006120B2" w:rsidP="00F80F19">
            <w:pPr>
              <w:spacing w:line="276" w:lineRule="auto"/>
            </w:pPr>
            <w:r w:rsidRPr="00516381">
              <w:rPr>
                <w:rFonts w:eastAsia="Calibri"/>
                <w:b/>
                <w:szCs w:val="28"/>
              </w:rPr>
              <w:t>Course</w:t>
            </w:r>
            <w:r>
              <w:rPr>
                <w:rFonts w:eastAsia="Calibri"/>
                <w:b/>
                <w:szCs w:val="28"/>
              </w:rPr>
              <w:t xml:space="preserve"> Titles</w:t>
            </w:r>
          </w:p>
        </w:tc>
        <w:tc>
          <w:tcPr>
            <w:tcW w:w="1371" w:type="dxa"/>
            <w:tcBorders>
              <w:top w:val="single" w:sz="4" w:space="0" w:color="auto"/>
              <w:left w:val="single" w:sz="4" w:space="0" w:color="auto"/>
              <w:bottom w:val="single" w:sz="4" w:space="0" w:color="auto"/>
              <w:right w:val="single" w:sz="4" w:space="0" w:color="auto"/>
            </w:tcBorders>
            <w:shd w:val="clear" w:color="auto" w:fill="BDD6EE"/>
            <w:vAlign w:val="center"/>
          </w:tcPr>
          <w:p w14:paraId="1FE2E7BE" w14:textId="77777777" w:rsidR="006120B2" w:rsidRDefault="006120B2" w:rsidP="00F80F19">
            <w:pPr>
              <w:spacing w:line="276" w:lineRule="auto"/>
            </w:pPr>
            <w:r w:rsidRPr="00516381">
              <w:rPr>
                <w:rFonts w:eastAsia="Calibri"/>
                <w:b/>
                <w:szCs w:val="28"/>
              </w:rPr>
              <w:t>Credit Hours</w:t>
            </w:r>
          </w:p>
        </w:tc>
      </w:tr>
      <w:tr w:rsidR="006120B2" w14:paraId="79E9719A"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FECDBA"/>
            <w:vAlign w:val="center"/>
          </w:tcPr>
          <w:p w14:paraId="00C1A7F7" w14:textId="77777777" w:rsidR="006120B2" w:rsidRPr="00516381" w:rsidRDefault="006120B2" w:rsidP="00F80F19">
            <w:pPr>
              <w:spacing w:line="276" w:lineRule="auto"/>
              <w:rPr>
                <w:rFonts w:eastAsia="Calibri"/>
              </w:rPr>
            </w:pPr>
            <w:r w:rsidRPr="00516381">
              <w:rPr>
                <w:rFonts w:eastAsia="Calibri"/>
              </w:rPr>
              <w:t>Major</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20554D14" w14:textId="77777777" w:rsidR="006120B2" w:rsidRPr="00516381" w:rsidRDefault="006120B2" w:rsidP="00F80F19">
            <w:pPr>
              <w:spacing w:line="276" w:lineRule="auto"/>
              <w:rPr>
                <w:rFonts w:eastAsia="Calibri"/>
              </w:rPr>
            </w:pPr>
            <w:r w:rsidRPr="00516381">
              <w:rPr>
                <w:rFonts w:eastAsia="Calibri"/>
              </w:rPr>
              <w:t>VART-351</w:t>
            </w:r>
          </w:p>
        </w:tc>
        <w:tc>
          <w:tcPr>
            <w:tcW w:w="2970" w:type="dxa"/>
            <w:tcBorders>
              <w:top w:val="single" w:sz="4" w:space="0" w:color="auto"/>
              <w:left w:val="single" w:sz="4" w:space="0" w:color="auto"/>
              <w:bottom w:val="single" w:sz="4" w:space="0" w:color="auto"/>
              <w:right w:val="single" w:sz="4" w:space="0" w:color="auto"/>
            </w:tcBorders>
            <w:shd w:val="clear" w:color="auto" w:fill="FECDBA"/>
            <w:vAlign w:val="center"/>
          </w:tcPr>
          <w:p w14:paraId="037AC167" w14:textId="77777777" w:rsidR="006120B2" w:rsidRPr="00516381" w:rsidRDefault="006120B2" w:rsidP="00F80F19">
            <w:pPr>
              <w:spacing w:line="276" w:lineRule="auto"/>
              <w:rPr>
                <w:rFonts w:eastAsia="Calibri"/>
              </w:rPr>
            </w:pPr>
            <w:r w:rsidRPr="00516381">
              <w:rPr>
                <w:rFonts w:eastAsia="Calibri"/>
              </w:rPr>
              <w:t>Life Drawing-III</w:t>
            </w:r>
          </w:p>
        </w:tc>
        <w:tc>
          <w:tcPr>
            <w:tcW w:w="1371" w:type="dxa"/>
            <w:tcBorders>
              <w:top w:val="single" w:sz="4" w:space="0" w:color="auto"/>
              <w:left w:val="single" w:sz="4" w:space="0" w:color="auto"/>
              <w:bottom w:val="single" w:sz="4" w:space="0" w:color="auto"/>
              <w:right w:val="single" w:sz="4" w:space="0" w:color="auto"/>
            </w:tcBorders>
            <w:shd w:val="clear" w:color="auto" w:fill="FECDBA"/>
            <w:vAlign w:val="center"/>
          </w:tcPr>
          <w:p w14:paraId="175A2FD3" w14:textId="77777777" w:rsidR="006120B2" w:rsidRDefault="006120B2" w:rsidP="00F80F19">
            <w:pPr>
              <w:spacing w:line="276" w:lineRule="auto"/>
              <w:rPr>
                <w:rFonts w:eastAsia="Calibri"/>
              </w:rPr>
            </w:pPr>
            <w:r w:rsidRPr="00516381">
              <w:rPr>
                <w:rFonts w:eastAsia="Calibri"/>
              </w:rPr>
              <w:t>3(0+3)</w:t>
            </w:r>
          </w:p>
        </w:tc>
      </w:tr>
      <w:tr w:rsidR="006120B2" w14:paraId="1995CCC9" w14:textId="77777777" w:rsidTr="00F80F19">
        <w:trPr>
          <w:trHeight w:val="432"/>
        </w:trPr>
        <w:tc>
          <w:tcPr>
            <w:tcW w:w="2589" w:type="dxa"/>
            <w:tcBorders>
              <w:top w:val="single" w:sz="4" w:space="0" w:color="auto"/>
              <w:left w:val="single" w:sz="4" w:space="0" w:color="auto"/>
              <w:right w:val="single" w:sz="4" w:space="0" w:color="auto"/>
            </w:tcBorders>
            <w:shd w:val="clear" w:color="auto" w:fill="FECDBA"/>
            <w:vAlign w:val="center"/>
          </w:tcPr>
          <w:p w14:paraId="0BB80F22" w14:textId="77777777" w:rsidR="006120B2" w:rsidRPr="00516381" w:rsidRDefault="006120B2" w:rsidP="00F80F19">
            <w:pPr>
              <w:spacing w:line="276" w:lineRule="auto"/>
              <w:rPr>
                <w:rFonts w:eastAsia="Calibri"/>
              </w:rPr>
            </w:pPr>
            <w:r w:rsidRPr="00516381">
              <w:rPr>
                <w:rFonts w:eastAsia="Calibri"/>
              </w:rPr>
              <w:t>Major</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2F292FB1" w14:textId="77777777" w:rsidR="006120B2" w:rsidRPr="004E0990" w:rsidRDefault="006120B2" w:rsidP="00F80F19">
            <w:pPr>
              <w:spacing w:line="276" w:lineRule="auto"/>
              <w:rPr>
                <w:rFonts w:eastAsia="Calibri"/>
              </w:rPr>
            </w:pPr>
            <w:r w:rsidRPr="004E0990">
              <w:rPr>
                <w:rFonts w:eastAsia="Calibri"/>
              </w:rPr>
              <w:t>VART-352</w:t>
            </w:r>
          </w:p>
        </w:tc>
        <w:tc>
          <w:tcPr>
            <w:tcW w:w="2970" w:type="dxa"/>
            <w:tcBorders>
              <w:top w:val="single" w:sz="4" w:space="0" w:color="auto"/>
              <w:left w:val="single" w:sz="4" w:space="0" w:color="auto"/>
              <w:bottom w:val="single" w:sz="4" w:space="0" w:color="auto"/>
              <w:right w:val="single" w:sz="4" w:space="0" w:color="auto"/>
            </w:tcBorders>
            <w:shd w:val="clear" w:color="auto" w:fill="FECDBA"/>
            <w:vAlign w:val="center"/>
          </w:tcPr>
          <w:p w14:paraId="5A1776CF" w14:textId="77777777" w:rsidR="006120B2" w:rsidRPr="004E0990" w:rsidRDefault="006120B2" w:rsidP="00F80F19">
            <w:pPr>
              <w:spacing w:line="276" w:lineRule="auto"/>
              <w:rPr>
                <w:rFonts w:eastAsia="Calibri"/>
              </w:rPr>
            </w:pPr>
            <w:r w:rsidRPr="004E0990">
              <w:rPr>
                <w:rFonts w:eastAsia="Calibri"/>
              </w:rPr>
              <w:t xml:space="preserve">History of Indian Art and Architecture </w:t>
            </w:r>
          </w:p>
        </w:tc>
        <w:tc>
          <w:tcPr>
            <w:tcW w:w="1371" w:type="dxa"/>
            <w:tcBorders>
              <w:top w:val="single" w:sz="4" w:space="0" w:color="auto"/>
              <w:left w:val="single" w:sz="4" w:space="0" w:color="auto"/>
              <w:bottom w:val="single" w:sz="4" w:space="0" w:color="auto"/>
              <w:right w:val="single" w:sz="4" w:space="0" w:color="auto"/>
            </w:tcBorders>
            <w:shd w:val="clear" w:color="auto" w:fill="FECDBA"/>
            <w:vAlign w:val="center"/>
          </w:tcPr>
          <w:p w14:paraId="5135D76A" w14:textId="77777777" w:rsidR="006120B2" w:rsidRPr="004E0990" w:rsidRDefault="006120B2" w:rsidP="00F80F19">
            <w:pPr>
              <w:spacing w:line="276" w:lineRule="auto"/>
              <w:rPr>
                <w:rFonts w:eastAsia="Calibri"/>
              </w:rPr>
            </w:pPr>
            <w:r w:rsidRPr="004E0990">
              <w:rPr>
                <w:rFonts w:eastAsia="Calibri"/>
              </w:rPr>
              <w:t>3(3+0)</w:t>
            </w:r>
          </w:p>
        </w:tc>
      </w:tr>
      <w:tr w:rsidR="006120B2" w14:paraId="2E64D498" w14:textId="77777777" w:rsidTr="00F80F19">
        <w:trPr>
          <w:trHeight w:val="432"/>
        </w:trPr>
        <w:tc>
          <w:tcPr>
            <w:tcW w:w="2589" w:type="dxa"/>
            <w:tcBorders>
              <w:top w:val="single" w:sz="4" w:space="0" w:color="auto"/>
              <w:left w:val="single" w:sz="4" w:space="0" w:color="auto"/>
              <w:right w:val="single" w:sz="4" w:space="0" w:color="auto"/>
            </w:tcBorders>
            <w:shd w:val="clear" w:color="auto" w:fill="FECDBA"/>
            <w:vAlign w:val="center"/>
          </w:tcPr>
          <w:p w14:paraId="22DDF53E" w14:textId="77777777" w:rsidR="006120B2" w:rsidRPr="00516381" w:rsidRDefault="006120B2" w:rsidP="00F80F19">
            <w:pPr>
              <w:spacing w:line="276" w:lineRule="auto"/>
              <w:rPr>
                <w:rFonts w:eastAsia="Calibri"/>
              </w:rPr>
            </w:pPr>
            <w:r w:rsidRPr="00516381">
              <w:rPr>
                <w:rFonts w:eastAsia="Calibri"/>
              </w:rPr>
              <w:t>Major</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3816042C" w14:textId="77777777" w:rsidR="006120B2" w:rsidRPr="00516381" w:rsidRDefault="006120B2" w:rsidP="00F80F19">
            <w:pPr>
              <w:spacing w:line="276" w:lineRule="auto"/>
              <w:rPr>
                <w:rFonts w:eastAsia="Calibri"/>
              </w:rPr>
            </w:pPr>
            <w:r w:rsidRPr="00516381">
              <w:rPr>
                <w:rFonts w:eastAsia="Calibri"/>
              </w:rPr>
              <w:t>VART-353</w:t>
            </w:r>
          </w:p>
        </w:tc>
        <w:tc>
          <w:tcPr>
            <w:tcW w:w="2970" w:type="dxa"/>
            <w:tcBorders>
              <w:top w:val="single" w:sz="4" w:space="0" w:color="auto"/>
              <w:left w:val="single" w:sz="4" w:space="0" w:color="auto"/>
              <w:bottom w:val="single" w:sz="4" w:space="0" w:color="auto"/>
              <w:right w:val="single" w:sz="4" w:space="0" w:color="auto"/>
            </w:tcBorders>
            <w:shd w:val="clear" w:color="auto" w:fill="FECDBA"/>
            <w:vAlign w:val="center"/>
          </w:tcPr>
          <w:p w14:paraId="3FAACBC0" w14:textId="77777777" w:rsidR="006120B2" w:rsidRPr="00516381" w:rsidRDefault="006120B2" w:rsidP="00F80F19">
            <w:pPr>
              <w:spacing w:line="276" w:lineRule="auto"/>
              <w:rPr>
                <w:rFonts w:eastAsia="Calibri"/>
              </w:rPr>
            </w:pPr>
            <w:r w:rsidRPr="00516381">
              <w:rPr>
                <w:rFonts w:eastAsia="Calibri"/>
              </w:rPr>
              <w:t xml:space="preserve">Materials and Processes </w:t>
            </w:r>
          </w:p>
        </w:tc>
        <w:tc>
          <w:tcPr>
            <w:tcW w:w="1371" w:type="dxa"/>
            <w:tcBorders>
              <w:top w:val="single" w:sz="4" w:space="0" w:color="auto"/>
              <w:left w:val="single" w:sz="4" w:space="0" w:color="auto"/>
              <w:bottom w:val="single" w:sz="4" w:space="0" w:color="auto"/>
              <w:right w:val="single" w:sz="4" w:space="0" w:color="auto"/>
            </w:tcBorders>
            <w:shd w:val="clear" w:color="auto" w:fill="FECDBA"/>
            <w:vAlign w:val="center"/>
          </w:tcPr>
          <w:p w14:paraId="16574E55" w14:textId="77777777" w:rsidR="006120B2" w:rsidRDefault="006120B2" w:rsidP="00F80F19">
            <w:pPr>
              <w:spacing w:line="276" w:lineRule="auto"/>
              <w:rPr>
                <w:rFonts w:eastAsia="Calibri"/>
              </w:rPr>
            </w:pPr>
            <w:r w:rsidRPr="00516381">
              <w:rPr>
                <w:rFonts w:eastAsia="Calibri"/>
              </w:rPr>
              <w:t>2(0+2)</w:t>
            </w:r>
          </w:p>
        </w:tc>
      </w:tr>
      <w:tr w:rsidR="006120B2" w14:paraId="69587D5D" w14:textId="77777777" w:rsidTr="00F80F19">
        <w:trPr>
          <w:trHeight w:val="432"/>
        </w:trPr>
        <w:tc>
          <w:tcPr>
            <w:tcW w:w="2589" w:type="dxa"/>
            <w:tcBorders>
              <w:top w:val="single" w:sz="4" w:space="0" w:color="auto"/>
              <w:left w:val="single" w:sz="4" w:space="0" w:color="auto"/>
              <w:right w:val="single" w:sz="4" w:space="0" w:color="auto"/>
            </w:tcBorders>
            <w:shd w:val="clear" w:color="auto" w:fill="FECDBA"/>
            <w:vAlign w:val="center"/>
          </w:tcPr>
          <w:p w14:paraId="6D3C8A28" w14:textId="77777777" w:rsidR="006120B2" w:rsidRPr="00516381" w:rsidRDefault="006120B2" w:rsidP="00F80F19">
            <w:pPr>
              <w:spacing w:line="276" w:lineRule="auto"/>
              <w:rPr>
                <w:rFonts w:eastAsia="Calibri"/>
              </w:rPr>
            </w:pPr>
            <w:r w:rsidRPr="00516381">
              <w:rPr>
                <w:rFonts w:eastAsia="Calibri"/>
              </w:rPr>
              <w:t>Major</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468D108D" w14:textId="77777777" w:rsidR="006120B2" w:rsidRPr="00516381" w:rsidRDefault="006120B2" w:rsidP="00F80F19">
            <w:pPr>
              <w:spacing w:line="276" w:lineRule="auto"/>
              <w:rPr>
                <w:rFonts w:eastAsia="Calibri"/>
              </w:rPr>
            </w:pPr>
          </w:p>
        </w:tc>
        <w:tc>
          <w:tcPr>
            <w:tcW w:w="2970" w:type="dxa"/>
            <w:tcBorders>
              <w:top w:val="single" w:sz="4" w:space="0" w:color="auto"/>
              <w:left w:val="single" w:sz="4" w:space="0" w:color="auto"/>
              <w:bottom w:val="single" w:sz="4" w:space="0" w:color="auto"/>
              <w:right w:val="single" w:sz="4" w:space="0" w:color="auto"/>
            </w:tcBorders>
            <w:shd w:val="clear" w:color="auto" w:fill="FECDBA"/>
            <w:vAlign w:val="center"/>
          </w:tcPr>
          <w:p w14:paraId="2CC0B9FB" w14:textId="77777777" w:rsidR="006120B2" w:rsidRPr="00516381" w:rsidRDefault="006120B2" w:rsidP="00F80F19">
            <w:pPr>
              <w:spacing w:line="276" w:lineRule="auto"/>
              <w:rPr>
                <w:rFonts w:eastAsia="Calibri"/>
              </w:rPr>
            </w:pPr>
            <w:r w:rsidRPr="00516381">
              <w:rPr>
                <w:rFonts w:eastAsia="Calibri"/>
              </w:rPr>
              <w:t>Courses of selected Major Studio of Visual Arts</w:t>
            </w:r>
          </w:p>
        </w:tc>
        <w:tc>
          <w:tcPr>
            <w:tcW w:w="1371" w:type="dxa"/>
            <w:tcBorders>
              <w:top w:val="single" w:sz="4" w:space="0" w:color="auto"/>
              <w:left w:val="single" w:sz="4" w:space="0" w:color="auto"/>
              <w:bottom w:val="single" w:sz="4" w:space="0" w:color="auto"/>
              <w:right w:val="single" w:sz="4" w:space="0" w:color="auto"/>
            </w:tcBorders>
            <w:shd w:val="clear" w:color="auto" w:fill="FECDBA"/>
            <w:vAlign w:val="center"/>
          </w:tcPr>
          <w:p w14:paraId="78AB93F8" w14:textId="77777777" w:rsidR="006120B2" w:rsidRPr="00516381" w:rsidRDefault="006120B2" w:rsidP="00F80F19">
            <w:pPr>
              <w:spacing w:line="276" w:lineRule="auto"/>
              <w:rPr>
                <w:rFonts w:eastAsia="Calibri"/>
              </w:rPr>
            </w:pPr>
            <w:r w:rsidRPr="00516381">
              <w:rPr>
                <w:rFonts w:eastAsia="Calibri"/>
              </w:rPr>
              <w:t xml:space="preserve">6(1+5) </w:t>
            </w:r>
          </w:p>
        </w:tc>
      </w:tr>
      <w:tr w:rsidR="006120B2" w14:paraId="00831268"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B1F9CE"/>
            <w:vAlign w:val="center"/>
          </w:tcPr>
          <w:p w14:paraId="02CE44C3" w14:textId="77777777" w:rsidR="006120B2" w:rsidRPr="00516381" w:rsidRDefault="006120B2" w:rsidP="00F80F19">
            <w:pPr>
              <w:spacing w:line="276" w:lineRule="auto"/>
              <w:rPr>
                <w:rFonts w:eastAsia="Calibri"/>
              </w:rPr>
            </w:pPr>
            <w:r w:rsidRPr="00516381">
              <w:rPr>
                <w:rFonts w:eastAsia="Calibri"/>
              </w:rPr>
              <w:t>*Allied/Interdisciplinary</w:t>
            </w:r>
          </w:p>
        </w:tc>
        <w:tc>
          <w:tcPr>
            <w:tcW w:w="1366" w:type="dxa"/>
            <w:tcBorders>
              <w:top w:val="single" w:sz="4" w:space="0" w:color="auto"/>
              <w:left w:val="single" w:sz="4" w:space="0" w:color="auto"/>
              <w:bottom w:val="single" w:sz="4" w:space="0" w:color="auto"/>
              <w:right w:val="single" w:sz="4" w:space="0" w:color="auto"/>
            </w:tcBorders>
            <w:shd w:val="clear" w:color="auto" w:fill="B1F9CE"/>
            <w:vAlign w:val="center"/>
          </w:tcPr>
          <w:p w14:paraId="3E309680" w14:textId="77777777" w:rsidR="006120B2" w:rsidRPr="00516381" w:rsidRDefault="006120B2" w:rsidP="00F80F19">
            <w:pPr>
              <w:spacing w:line="276" w:lineRule="auto"/>
              <w:rPr>
                <w:rFonts w:eastAsia="Calibri"/>
              </w:rPr>
            </w:pPr>
            <w:r w:rsidRPr="00516381">
              <w:rPr>
                <w:rFonts w:eastAsia="Calibri"/>
              </w:rPr>
              <w:t>***</w:t>
            </w:r>
          </w:p>
        </w:tc>
        <w:tc>
          <w:tcPr>
            <w:tcW w:w="2970" w:type="dxa"/>
            <w:tcBorders>
              <w:top w:val="single" w:sz="4" w:space="0" w:color="auto"/>
              <w:left w:val="single" w:sz="4" w:space="0" w:color="auto"/>
              <w:bottom w:val="single" w:sz="4" w:space="0" w:color="auto"/>
              <w:right w:val="single" w:sz="4" w:space="0" w:color="auto"/>
            </w:tcBorders>
            <w:shd w:val="clear" w:color="auto" w:fill="B1F9CE"/>
            <w:vAlign w:val="center"/>
          </w:tcPr>
          <w:p w14:paraId="690A860A" w14:textId="77777777" w:rsidR="006120B2" w:rsidRPr="00516381" w:rsidRDefault="006120B2" w:rsidP="00F80F19">
            <w:pPr>
              <w:spacing w:line="276" w:lineRule="auto"/>
              <w:rPr>
                <w:rFonts w:eastAsia="Calibri"/>
              </w:rPr>
            </w:pPr>
            <w:r w:rsidRPr="00516381">
              <w:rPr>
                <w:rFonts w:eastAsia="Calibri"/>
              </w:rPr>
              <w:t xml:space="preserve">Interactive Design </w:t>
            </w:r>
          </w:p>
          <w:p w14:paraId="53C520CC" w14:textId="77777777" w:rsidR="006120B2" w:rsidRPr="00516381" w:rsidRDefault="006120B2" w:rsidP="00F80F19">
            <w:pPr>
              <w:spacing w:line="276" w:lineRule="auto"/>
              <w:rPr>
                <w:rFonts w:eastAsia="Calibri"/>
              </w:rPr>
            </w:pPr>
            <w:r w:rsidRPr="00516381">
              <w:rPr>
                <w:rFonts w:eastAsia="Calibri"/>
              </w:rPr>
              <w:t xml:space="preserve">OR </w:t>
            </w:r>
          </w:p>
          <w:p w14:paraId="4C8812EB" w14:textId="77777777" w:rsidR="006120B2" w:rsidRPr="00516381" w:rsidRDefault="006120B2" w:rsidP="00F80F19">
            <w:pPr>
              <w:spacing w:line="276" w:lineRule="auto"/>
              <w:rPr>
                <w:rFonts w:eastAsia="Calibri"/>
              </w:rPr>
            </w:pPr>
            <w:r w:rsidRPr="00516381">
              <w:rPr>
                <w:rFonts w:eastAsia="Calibri"/>
              </w:rPr>
              <w:t xml:space="preserve">Psychological Management and Life Skills </w:t>
            </w:r>
          </w:p>
        </w:tc>
        <w:tc>
          <w:tcPr>
            <w:tcW w:w="1371" w:type="dxa"/>
            <w:tcBorders>
              <w:top w:val="single" w:sz="4" w:space="0" w:color="auto"/>
              <w:left w:val="single" w:sz="4" w:space="0" w:color="auto"/>
              <w:bottom w:val="single" w:sz="4" w:space="0" w:color="auto"/>
              <w:right w:val="single" w:sz="4" w:space="0" w:color="auto"/>
            </w:tcBorders>
            <w:shd w:val="clear" w:color="auto" w:fill="B1F9CE"/>
            <w:vAlign w:val="center"/>
          </w:tcPr>
          <w:p w14:paraId="1B4A8EED" w14:textId="77777777" w:rsidR="006120B2" w:rsidRPr="00516381" w:rsidRDefault="006120B2" w:rsidP="00F80F19">
            <w:pPr>
              <w:spacing w:line="360" w:lineRule="auto"/>
              <w:rPr>
                <w:rFonts w:eastAsia="Calibri"/>
              </w:rPr>
            </w:pPr>
            <w:r w:rsidRPr="00516381">
              <w:rPr>
                <w:rFonts w:eastAsia="Calibri"/>
              </w:rPr>
              <w:t>3(0+3)</w:t>
            </w:r>
          </w:p>
          <w:p w14:paraId="1659CD80" w14:textId="77777777" w:rsidR="006120B2" w:rsidRPr="00516381" w:rsidRDefault="006120B2" w:rsidP="00F80F19">
            <w:pPr>
              <w:spacing w:line="360" w:lineRule="auto"/>
              <w:rPr>
                <w:rFonts w:eastAsia="Calibri"/>
              </w:rPr>
            </w:pPr>
            <w:r w:rsidRPr="00516381">
              <w:rPr>
                <w:rFonts w:eastAsia="Calibri"/>
              </w:rPr>
              <w:t>OR</w:t>
            </w:r>
          </w:p>
          <w:p w14:paraId="0E2D7235" w14:textId="77777777" w:rsidR="006120B2" w:rsidRDefault="006120B2" w:rsidP="00F80F19">
            <w:pPr>
              <w:spacing w:line="276" w:lineRule="auto"/>
              <w:rPr>
                <w:rFonts w:eastAsia="Calibri"/>
              </w:rPr>
            </w:pPr>
            <w:r w:rsidRPr="00516381">
              <w:rPr>
                <w:rFonts w:eastAsia="Calibri"/>
              </w:rPr>
              <w:t>3(3+0)</w:t>
            </w:r>
          </w:p>
        </w:tc>
      </w:tr>
      <w:tr w:rsidR="006120B2" w14:paraId="574403D0" w14:textId="77777777" w:rsidTr="00F80F19">
        <w:trPr>
          <w:trHeight w:val="432"/>
        </w:trPr>
        <w:tc>
          <w:tcPr>
            <w:tcW w:w="6925"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F65C745" w14:textId="77777777" w:rsidR="006120B2" w:rsidRPr="001E1E1B" w:rsidRDefault="006120B2" w:rsidP="00F80F19">
            <w:pPr>
              <w:spacing w:line="276" w:lineRule="auto"/>
              <w:rPr>
                <w:b/>
                <w:bCs/>
              </w:rPr>
            </w:pPr>
            <w:r w:rsidRPr="001E1E1B">
              <w:rPr>
                <w:rFonts w:eastAsia="Calibri"/>
                <w:b/>
                <w:bCs/>
                <w:szCs w:val="28"/>
              </w:rPr>
              <w:t>Total Credit Hours</w:t>
            </w:r>
          </w:p>
        </w:tc>
        <w:tc>
          <w:tcPr>
            <w:tcW w:w="137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E9A7158" w14:textId="77777777" w:rsidR="006120B2" w:rsidRDefault="006120B2" w:rsidP="00F80F19">
            <w:pPr>
              <w:spacing w:line="276" w:lineRule="auto"/>
              <w:rPr>
                <w:b/>
                <w:bCs/>
              </w:rPr>
            </w:pPr>
            <w:r>
              <w:rPr>
                <w:b/>
                <w:bCs/>
              </w:rPr>
              <w:t>17(4+13)</w:t>
            </w:r>
          </w:p>
          <w:p w14:paraId="45FB02A7" w14:textId="77777777" w:rsidR="006120B2" w:rsidRDefault="006120B2" w:rsidP="00F80F19">
            <w:pPr>
              <w:spacing w:line="276" w:lineRule="auto"/>
              <w:rPr>
                <w:b/>
                <w:bCs/>
              </w:rPr>
            </w:pPr>
            <w:r>
              <w:rPr>
                <w:b/>
                <w:bCs/>
              </w:rPr>
              <w:t>OR</w:t>
            </w:r>
          </w:p>
          <w:p w14:paraId="49A197A9" w14:textId="77777777" w:rsidR="006120B2" w:rsidRPr="001E1E1B" w:rsidRDefault="006120B2" w:rsidP="00F80F19">
            <w:pPr>
              <w:spacing w:line="276" w:lineRule="auto"/>
              <w:rPr>
                <w:b/>
                <w:bCs/>
              </w:rPr>
            </w:pPr>
            <w:r>
              <w:rPr>
                <w:b/>
                <w:bCs/>
              </w:rPr>
              <w:t>17(7+10)</w:t>
            </w:r>
          </w:p>
        </w:tc>
      </w:tr>
    </w:tbl>
    <w:p w14:paraId="67531F19" w14:textId="77777777" w:rsidR="006120B2" w:rsidRDefault="006120B2" w:rsidP="006120B2">
      <w:r w:rsidRPr="00CC3399">
        <w:t xml:space="preserve">* </w:t>
      </w:r>
      <w:r w:rsidRPr="006A22F7">
        <w:t>The students may opt any of the given courses as per availability of resources.</w:t>
      </w:r>
    </w:p>
    <w:p w14:paraId="7ADCE86E" w14:textId="77777777" w:rsidR="006120B2" w:rsidRDefault="006120B2" w:rsidP="006120B2"/>
    <w:p w14:paraId="07CDC8D0" w14:textId="77777777" w:rsidR="006120B2" w:rsidRDefault="006120B2" w:rsidP="006120B2"/>
    <w:p w14:paraId="7C9D88FC" w14:textId="77777777" w:rsidR="006120B2" w:rsidRDefault="006120B2" w:rsidP="006120B2"/>
    <w:tbl>
      <w:tblPr>
        <w:tblStyle w:val="TableGrid"/>
        <w:tblW w:w="0" w:type="auto"/>
        <w:shd w:val="clear" w:color="auto" w:fill="FE9368"/>
        <w:tblLook w:val="04A0" w:firstRow="1" w:lastRow="0" w:firstColumn="1" w:lastColumn="0" w:noHBand="0" w:noVBand="1"/>
      </w:tblPr>
      <w:tblGrid>
        <w:gridCol w:w="8296"/>
      </w:tblGrid>
      <w:tr w:rsidR="006120B2" w14:paraId="1FD2B6E3" w14:textId="77777777" w:rsidTr="00F80F19">
        <w:trPr>
          <w:trHeight w:val="432"/>
        </w:trPr>
        <w:tc>
          <w:tcPr>
            <w:tcW w:w="8296" w:type="dxa"/>
            <w:shd w:val="clear" w:color="auto" w:fill="FE9368"/>
            <w:vAlign w:val="center"/>
          </w:tcPr>
          <w:p w14:paraId="429D18F1" w14:textId="5D1F1824" w:rsidR="006120B2" w:rsidRDefault="006120B2" w:rsidP="00F80F19">
            <w:pPr>
              <w:rPr>
                <w:b/>
                <w:bCs/>
              </w:rPr>
            </w:pPr>
            <w:r w:rsidRPr="00CC3399">
              <w:rPr>
                <w:b/>
                <w:bCs/>
              </w:rPr>
              <w:t>LIST OF MAJORS STUDIO</w:t>
            </w:r>
            <w:r>
              <w:rPr>
                <w:b/>
                <w:bCs/>
              </w:rPr>
              <w:t xml:space="preserve"> COURSES</w:t>
            </w:r>
            <w:r w:rsidRPr="00CC3399">
              <w:rPr>
                <w:b/>
                <w:bCs/>
              </w:rPr>
              <w:t xml:space="preserve"> </w:t>
            </w:r>
            <w:r>
              <w:rPr>
                <w:b/>
                <w:bCs/>
              </w:rPr>
              <w:t xml:space="preserve">— SEMESTER </w:t>
            </w:r>
            <w:r w:rsidR="00027A5A">
              <w:rPr>
                <w:b/>
                <w:bCs/>
              </w:rPr>
              <w:t>–</w:t>
            </w:r>
            <w:r>
              <w:rPr>
                <w:b/>
                <w:bCs/>
              </w:rPr>
              <w:t>VI</w:t>
            </w:r>
          </w:p>
        </w:tc>
      </w:tr>
    </w:tbl>
    <w:p w14:paraId="71BED411" w14:textId="77777777" w:rsidR="006120B2" w:rsidRDefault="006120B2" w:rsidP="006120B2"/>
    <w:tbl>
      <w:tblPr>
        <w:tblStyle w:val="TableGrid"/>
        <w:tblW w:w="0" w:type="auto"/>
        <w:tblLook w:val="04A0" w:firstRow="1" w:lastRow="0" w:firstColumn="1" w:lastColumn="0" w:noHBand="0" w:noVBand="1"/>
      </w:tblPr>
      <w:tblGrid>
        <w:gridCol w:w="1165"/>
        <w:gridCol w:w="1800"/>
        <w:gridCol w:w="4140"/>
        <w:gridCol w:w="1191"/>
      </w:tblGrid>
      <w:tr w:rsidR="006120B2" w14:paraId="178C1CE8" w14:textId="77777777" w:rsidTr="00F80F19">
        <w:trPr>
          <w:trHeight w:val="432"/>
        </w:trPr>
        <w:tc>
          <w:tcPr>
            <w:tcW w:w="8296" w:type="dxa"/>
            <w:gridSpan w:val="4"/>
            <w:shd w:val="clear" w:color="auto" w:fill="FEA582"/>
            <w:vAlign w:val="center"/>
          </w:tcPr>
          <w:p w14:paraId="40DA7375" w14:textId="77777777" w:rsidR="006120B2" w:rsidRPr="00CC3399" w:rsidRDefault="006120B2" w:rsidP="006120B2">
            <w:pPr>
              <w:pStyle w:val="ListParagraph"/>
              <w:numPr>
                <w:ilvl w:val="0"/>
                <w:numId w:val="8"/>
              </w:numPr>
              <w:spacing w:line="276" w:lineRule="auto"/>
              <w:rPr>
                <w:b/>
                <w:bCs/>
              </w:rPr>
            </w:pPr>
            <w:r>
              <w:rPr>
                <w:b/>
                <w:bCs/>
              </w:rPr>
              <w:t>PAINTING STUDIO COURSES</w:t>
            </w:r>
          </w:p>
        </w:tc>
      </w:tr>
      <w:tr w:rsidR="006120B2" w14:paraId="0641E2E6"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753DBC1B" w14:textId="77777777" w:rsidR="006120B2" w:rsidRDefault="006120B2" w:rsidP="00F80F19">
            <w:pPr>
              <w:spacing w:line="276" w:lineRule="auto"/>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5C66511E" w14:textId="77777777" w:rsidR="006120B2" w:rsidRDefault="006120B2" w:rsidP="00F80F19">
            <w:pPr>
              <w:spacing w:line="276" w:lineRule="auto"/>
            </w:pPr>
            <w:r w:rsidRPr="00516381">
              <w:rPr>
                <w:rFonts w:eastAsia="Calibri"/>
                <w:b/>
                <w:szCs w:val="28"/>
              </w:rPr>
              <w:t>Course Codes</w:t>
            </w:r>
          </w:p>
        </w:tc>
        <w:tc>
          <w:tcPr>
            <w:tcW w:w="4140" w:type="dxa"/>
            <w:tcBorders>
              <w:top w:val="single" w:sz="4" w:space="0" w:color="auto"/>
              <w:left w:val="single" w:sz="4" w:space="0" w:color="auto"/>
              <w:bottom w:val="single" w:sz="4" w:space="0" w:color="auto"/>
              <w:right w:val="single" w:sz="4" w:space="0" w:color="auto"/>
            </w:tcBorders>
            <w:shd w:val="clear" w:color="auto" w:fill="FEC1A8"/>
            <w:vAlign w:val="center"/>
          </w:tcPr>
          <w:p w14:paraId="5C42C8BC" w14:textId="77777777" w:rsidR="006120B2" w:rsidRDefault="006120B2" w:rsidP="00F80F19">
            <w:pPr>
              <w:spacing w:line="276" w:lineRule="auto"/>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091BB02A" w14:textId="77777777" w:rsidR="006120B2" w:rsidRDefault="006120B2" w:rsidP="00F80F19">
            <w:pPr>
              <w:spacing w:line="276" w:lineRule="auto"/>
            </w:pPr>
            <w:r w:rsidRPr="00516381">
              <w:rPr>
                <w:rFonts w:eastAsia="Calibri"/>
                <w:b/>
                <w:szCs w:val="28"/>
              </w:rPr>
              <w:t>Credit Hours</w:t>
            </w:r>
          </w:p>
        </w:tc>
      </w:tr>
      <w:tr w:rsidR="006120B2" w14:paraId="6462BDD5" w14:textId="77777777" w:rsidTr="00F80F19">
        <w:trPr>
          <w:trHeight w:val="432"/>
        </w:trPr>
        <w:tc>
          <w:tcPr>
            <w:tcW w:w="1165" w:type="dxa"/>
            <w:vAlign w:val="center"/>
          </w:tcPr>
          <w:p w14:paraId="28AA4867" w14:textId="77777777" w:rsidR="006120B2" w:rsidRPr="00CC3399" w:rsidRDefault="006120B2" w:rsidP="006120B2">
            <w:pPr>
              <w:pStyle w:val="ListParagraph"/>
              <w:numPr>
                <w:ilvl w:val="0"/>
                <w:numId w:val="9"/>
              </w:numPr>
              <w:spacing w:line="276" w:lineRule="auto"/>
              <w:rPr>
                <w:rFonts w:eastAsia="Calibri"/>
              </w:rPr>
            </w:pPr>
          </w:p>
        </w:tc>
        <w:tc>
          <w:tcPr>
            <w:tcW w:w="1800" w:type="dxa"/>
            <w:vAlign w:val="center"/>
          </w:tcPr>
          <w:p w14:paraId="27A86FC3" w14:textId="77777777" w:rsidR="006120B2" w:rsidRPr="00516381" w:rsidRDefault="006120B2" w:rsidP="00F80F19">
            <w:pPr>
              <w:spacing w:line="276" w:lineRule="auto"/>
              <w:rPr>
                <w:rFonts w:eastAsia="Calibri"/>
              </w:rPr>
            </w:pPr>
            <w:r w:rsidRPr="00516381">
              <w:rPr>
                <w:rFonts w:eastAsia="Times New Roman"/>
              </w:rPr>
              <w:t>VART-354</w:t>
            </w:r>
          </w:p>
        </w:tc>
        <w:tc>
          <w:tcPr>
            <w:tcW w:w="4140" w:type="dxa"/>
            <w:vAlign w:val="center"/>
          </w:tcPr>
          <w:p w14:paraId="03D4453D" w14:textId="77777777" w:rsidR="006120B2" w:rsidRPr="00516381" w:rsidRDefault="006120B2" w:rsidP="00F80F19">
            <w:pPr>
              <w:spacing w:line="276" w:lineRule="auto"/>
              <w:rPr>
                <w:rFonts w:eastAsia="Calibri"/>
              </w:rPr>
            </w:pPr>
            <w:r w:rsidRPr="00516381">
              <w:rPr>
                <w:rFonts w:eastAsia="Times New Roman"/>
              </w:rPr>
              <w:t xml:space="preserve">Painting: Visual Vocabulary </w:t>
            </w:r>
          </w:p>
        </w:tc>
        <w:tc>
          <w:tcPr>
            <w:tcW w:w="1191" w:type="dxa"/>
            <w:vAlign w:val="center"/>
          </w:tcPr>
          <w:p w14:paraId="0170EDE3" w14:textId="77777777" w:rsidR="006120B2" w:rsidRPr="00516381" w:rsidRDefault="006120B2" w:rsidP="00F80F19">
            <w:pPr>
              <w:spacing w:line="276" w:lineRule="auto"/>
              <w:rPr>
                <w:rFonts w:eastAsia="Calibri"/>
              </w:rPr>
            </w:pPr>
            <w:r w:rsidRPr="00516381">
              <w:rPr>
                <w:rFonts w:eastAsia="Calibri"/>
              </w:rPr>
              <w:t>1(1+0)</w:t>
            </w:r>
          </w:p>
        </w:tc>
      </w:tr>
      <w:tr w:rsidR="006120B2" w14:paraId="38E78FDA" w14:textId="77777777" w:rsidTr="00F80F19">
        <w:trPr>
          <w:trHeight w:val="432"/>
        </w:trPr>
        <w:tc>
          <w:tcPr>
            <w:tcW w:w="1165" w:type="dxa"/>
            <w:vAlign w:val="center"/>
          </w:tcPr>
          <w:p w14:paraId="3B198034" w14:textId="77777777" w:rsidR="006120B2" w:rsidRPr="00CC3399" w:rsidRDefault="006120B2" w:rsidP="006120B2">
            <w:pPr>
              <w:pStyle w:val="ListParagraph"/>
              <w:numPr>
                <w:ilvl w:val="0"/>
                <w:numId w:val="9"/>
              </w:numPr>
              <w:spacing w:line="276" w:lineRule="auto"/>
              <w:rPr>
                <w:rFonts w:eastAsia="Calibri"/>
              </w:rPr>
            </w:pPr>
          </w:p>
        </w:tc>
        <w:tc>
          <w:tcPr>
            <w:tcW w:w="1800" w:type="dxa"/>
            <w:vAlign w:val="center"/>
          </w:tcPr>
          <w:p w14:paraId="5C581871" w14:textId="77777777" w:rsidR="006120B2" w:rsidRPr="00516381" w:rsidRDefault="006120B2" w:rsidP="00F80F19">
            <w:pPr>
              <w:spacing w:line="276" w:lineRule="auto"/>
              <w:rPr>
                <w:rFonts w:eastAsia="Calibri"/>
              </w:rPr>
            </w:pPr>
            <w:r w:rsidRPr="00516381">
              <w:rPr>
                <w:rFonts w:eastAsia="Times New Roman"/>
              </w:rPr>
              <w:t>VART-354P</w:t>
            </w:r>
          </w:p>
        </w:tc>
        <w:tc>
          <w:tcPr>
            <w:tcW w:w="4140" w:type="dxa"/>
            <w:vAlign w:val="center"/>
          </w:tcPr>
          <w:p w14:paraId="3AAE80D1" w14:textId="77777777" w:rsidR="006120B2" w:rsidRDefault="006120B2" w:rsidP="00F80F19">
            <w:pPr>
              <w:spacing w:line="276" w:lineRule="auto"/>
              <w:rPr>
                <w:rFonts w:eastAsia="Times New Roman"/>
              </w:rPr>
            </w:pPr>
            <w:r w:rsidRPr="00516381">
              <w:rPr>
                <w:rFonts w:eastAsia="Times New Roman"/>
              </w:rPr>
              <w:t>Painting: Visual Vocabulary</w:t>
            </w:r>
          </w:p>
          <w:p w14:paraId="53909CA1" w14:textId="77777777" w:rsidR="006120B2" w:rsidRPr="00516381" w:rsidRDefault="006120B2" w:rsidP="00F80F19">
            <w:pPr>
              <w:spacing w:line="276" w:lineRule="auto"/>
              <w:rPr>
                <w:rFonts w:eastAsia="Calibri"/>
              </w:rPr>
            </w:pPr>
            <w:r w:rsidRPr="00516381">
              <w:rPr>
                <w:rFonts w:eastAsia="Times New Roman"/>
              </w:rPr>
              <w:t>(Practical)</w:t>
            </w:r>
          </w:p>
        </w:tc>
        <w:tc>
          <w:tcPr>
            <w:tcW w:w="1191" w:type="dxa"/>
            <w:vAlign w:val="center"/>
          </w:tcPr>
          <w:p w14:paraId="6DD5A9FF" w14:textId="77777777" w:rsidR="006120B2" w:rsidRPr="00516381" w:rsidRDefault="006120B2" w:rsidP="00F80F19">
            <w:pPr>
              <w:spacing w:line="276" w:lineRule="auto"/>
              <w:rPr>
                <w:rFonts w:eastAsia="Calibri"/>
              </w:rPr>
            </w:pPr>
            <w:r w:rsidRPr="00516381">
              <w:rPr>
                <w:rFonts w:eastAsia="Calibri"/>
              </w:rPr>
              <w:t>2(0+2)</w:t>
            </w:r>
          </w:p>
        </w:tc>
      </w:tr>
      <w:tr w:rsidR="006120B2" w14:paraId="6C122562" w14:textId="77777777" w:rsidTr="00F80F19">
        <w:trPr>
          <w:trHeight w:val="432"/>
        </w:trPr>
        <w:tc>
          <w:tcPr>
            <w:tcW w:w="1165" w:type="dxa"/>
            <w:vAlign w:val="center"/>
          </w:tcPr>
          <w:p w14:paraId="26866D8C" w14:textId="77777777" w:rsidR="006120B2" w:rsidRPr="00CC3399" w:rsidRDefault="006120B2" w:rsidP="006120B2">
            <w:pPr>
              <w:pStyle w:val="ListParagraph"/>
              <w:numPr>
                <w:ilvl w:val="0"/>
                <w:numId w:val="9"/>
              </w:numPr>
              <w:spacing w:line="276" w:lineRule="auto"/>
              <w:rPr>
                <w:rFonts w:eastAsia="Calibri"/>
              </w:rPr>
            </w:pPr>
          </w:p>
        </w:tc>
        <w:tc>
          <w:tcPr>
            <w:tcW w:w="1800" w:type="dxa"/>
            <w:vAlign w:val="center"/>
          </w:tcPr>
          <w:p w14:paraId="0E25550D" w14:textId="77777777" w:rsidR="006120B2" w:rsidRPr="00516381" w:rsidRDefault="006120B2" w:rsidP="00F80F19">
            <w:pPr>
              <w:spacing w:line="276" w:lineRule="auto"/>
              <w:rPr>
                <w:rFonts w:eastAsia="Times New Roman"/>
              </w:rPr>
            </w:pPr>
            <w:r w:rsidRPr="00516381">
              <w:rPr>
                <w:rFonts w:eastAsia="Times New Roman"/>
              </w:rPr>
              <w:t>VART-355</w:t>
            </w:r>
          </w:p>
        </w:tc>
        <w:tc>
          <w:tcPr>
            <w:tcW w:w="4140" w:type="dxa"/>
            <w:vAlign w:val="center"/>
          </w:tcPr>
          <w:p w14:paraId="493C883F" w14:textId="77777777" w:rsidR="006120B2" w:rsidRPr="00516381" w:rsidRDefault="006120B2" w:rsidP="00F80F19">
            <w:pPr>
              <w:spacing w:line="276" w:lineRule="auto"/>
              <w:rPr>
                <w:rFonts w:eastAsia="Times New Roman"/>
              </w:rPr>
            </w:pPr>
            <w:r w:rsidRPr="00516381">
              <w:rPr>
                <w:rFonts w:eastAsia="Times New Roman"/>
              </w:rPr>
              <w:t>Painting Process</w:t>
            </w:r>
          </w:p>
        </w:tc>
        <w:tc>
          <w:tcPr>
            <w:tcW w:w="1191" w:type="dxa"/>
            <w:vAlign w:val="center"/>
          </w:tcPr>
          <w:p w14:paraId="3243BF64" w14:textId="77777777" w:rsidR="006120B2" w:rsidRPr="00516381" w:rsidRDefault="006120B2" w:rsidP="00F80F19">
            <w:pPr>
              <w:spacing w:line="276" w:lineRule="auto"/>
              <w:rPr>
                <w:rFonts w:eastAsia="Times New Roman"/>
              </w:rPr>
            </w:pPr>
            <w:r w:rsidRPr="00516381">
              <w:rPr>
                <w:rFonts w:eastAsia="Times New Roman"/>
              </w:rPr>
              <w:t>3(0+3)</w:t>
            </w:r>
          </w:p>
        </w:tc>
      </w:tr>
      <w:tr w:rsidR="006120B2" w14:paraId="69CFFBA6" w14:textId="77777777" w:rsidTr="00F80F19">
        <w:trPr>
          <w:trHeight w:val="432"/>
        </w:trPr>
        <w:tc>
          <w:tcPr>
            <w:tcW w:w="8296" w:type="dxa"/>
            <w:gridSpan w:val="4"/>
            <w:shd w:val="clear" w:color="auto" w:fill="FEA582"/>
            <w:vAlign w:val="center"/>
          </w:tcPr>
          <w:p w14:paraId="0F311A70" w14:textId="77777777" w:rsidR="006120B2" w:rsidRPr="006A2A6F" w:rsidRDefault="006120B2" w:rsidP="006120B2">
            <w:pPr>
              <w:pStyle w:val="ListParagraph"/>
              <w:numPr>
                <w:ilvl w:val="0"/>
                <w:numId w:val="8"/>
              </w:numPr>
              <w:spacing w:line="276" w:lineRule="auto"/>
              <w:rPr>
                <w:rFonts w:eastAsia="Calibri"/>
              </w:rPr>
            </w:pPr>
            <w:r>
              <w:rPr>
                <w:b/>
                <w:bCs/>
              </w:rPr>
              <w:t>SCULPTURE</w:t>
            </w:r>
            <w:r w:rsidRPr="006A2A6F">
              <w:rPr>
                <w:b/>
                <w:bCs/>
              </w:rPr>
              <w:t xml:space="preserve"> STUDIO</w:t>
            </w:r>
            <w:r>
              <w:rPr>
                <w:b/>
                <w:bCs/>
              </w:rPr>
              <w:t xml:space="preserve"> COURSES</w:t>
            </w:r>
          </w:p>
        </w:tc>
      </w:tr>
      <w:tr w:rsidR="006120B2" w14:paraId="667E9EE2"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6AF5FBA6"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79C4022B"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140" w:type="dxa"/>
            <w:tcBorders>
              <w:top w:val="single" w:sz="4" w:space="0" w:color="auto"/>
              <w:left w:val="single" w:sz="4" w:space="0" w:color="auto"/>
              <w:bottom w:val="single" w:sz="4" w:space="0" w:color="auto"/>
              <w:right w:val="single" w:sz="4" w:space="0" w:color="auto"/>
            </w:tcBorders>
            <w:shd w:val="clear" w:color="auto" w:fill="FEC1A8"/>
            <w:vAlign w:val="center"/>
          </w:tcPr>
          <w:p w14:paraId="6F9416FE"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1F42F35B"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2F931D2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22A2201E" w14:textId="77777777" w:rsidR="006120B2" w:rsidRPr="00E15116" w:rsidRDefault="006120B2" w:rsidP="006120B2">
            <w:pPr>
              <w:pStyle w:val="ListParagraph"/>
              <w:numPr>
                <w:ilvl w:val="0"/>
                <w:numId w:val="10"/>
              </w:numPr>
              <w:spacing w:line="276" w:lineRule="auto"/>
              <w:rPr>
                <w:rFonts w:eastAsia="Calibri"/>
              </w:rPr>
            </w:pPr>
          </w:p>
        </w:tc>
        <w:tc>
          <w:tcPr>
            <w:tcW w:w="1800" w:type="dxa"/>
            <w:vAlign w:val="center"/>
          </w:tcPr>
          <w:p w14:paraId="40B6D479" w14:textId="77777777" w:rsidR="006120B2" w:rsidRPr="00516381" w:rsidRDefault="006120B2" w:rsidP="00F80F19">
            <w:pPr>
              <w:spacing w:line="276" w:lineRule="auto"/>
              <w:rPr>
                <w:rFonts w:eastAsia="Calibri"/>
              </w:rPr>
            </w:pPr>
            <w:r w:rsidRPr="00516381">
              <w:rPr>
                <w:rFonts w:eastAsia="Times New Roman"/>
              </w:rPr>
              <w:t>VART-356</w:t>
            </w:r>
          </w:p>
        </w:tc>
        <w:tc>
          <w:tcPr>
            <w:tcW w:w="4140" w:type="dxa"/>
            <w:vAlign w:val="center"/>
          </w:tcPr>
          <w:p w14:paraId="4101FAED" w14:textId="77777777" w:rsidR="006120B2" w:rsidRPr="00516381" w:rsidRDefault="006120B2" w:rsidP="00F80F19">
            <w:pPr>
              <w:spacing w:line="276" w:lineRule="auto"/>
              <w:rPr>
                <w:rFonts w:eastAsia="Calibri"/>
              </w:rPr>
            </w:pPr>
            <w:r w:rsidRPr="00516381">
              <w:rPr>
                <w:rFonts w:eastAsia="Times New Roman"/>
              </w:rPr>
              <w:t xml:space="preserve">Sculpture: Visual Vocabulary </w:t>
            </w:r>
          </w:p>
        </w:tc>
        <w:tc>
          <w:tcPr>
            <w:tcW w:w="1191" w:type="dxa"/>
            <w:vAlign w:val="center"/>
          </w:tcPr>
          <w:p w14:paraId="04042F31" w14:textId="77777777" w:rsidR="006120B2" w:rsidRPr="00516381" w:rsidRDefault="006120B2" w:rsidP="00F80F19">
            <w:pPr>
              <w:spacing w:line="276" w:lineRule="auto"/>
              <w:rPr>
                <w:rFonts w:eastAsia="Calibri"/>
              </w:rPr>
            </w:pPr>
            <w:r w:rsidRPr="00516381">
              <w:rPr>
                <w:rFonts w:eastAsia="Calibri"/>
              </w:rPr>
              <w:t>1(1+0)</w:t>
            </w:r>
          </w:p>
        </w:tc>
      </w:tr>
      <w:tr w:rsidR="006120B2" w14:paraId="72766ADC"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39D23D68" w14:textId="77777777" w:rsidR="006120B2" w:rsidRPr="00E15116" w:rsidRDefault="006120B2" w:rsidP="006120B2">
            <w:pPr>
              <w:pStyle w:val="ListParagraph"/>
              <w:numPr>
                <w:ilvl w:val="0"/>
                <w:numId w:val="10"/>
              </w:numPr>
              <w:spacing w:line="276" w:lineRule="auto"/>
              <w:rPr>
                <w:rFonts w:eastAsia="Calibri"/>
              </w:rPr>
            </w:pPr>
          </w:p>
        </w:tc>
        <w:tc>
          <w:tcPr>
            <w:tcW w:w="1800" w:type="dxa"/>
            <w:vAlign w:val="center"/>
          </w:tcPr>
          <w:p w14:paraId="518A8942" w14:textId="77777777" w:rsidR="006120B2" w:rsidRPr="00516381" w:rsidRDefault="006120B2" w:rsidP="00F80F19">
            <w:pPr>
              <w:spacing w:line="276" w:lineRule="auto"/>
              <w:rPr>
                <w:rFonts w:eastAsia="Calibri"/>
              </w:rPr>
            </w:pPr>
            <w:r w:rsidRPr="00516381">
              <w:rPr>
                <w:rFonts w:eastAsia="Times New Roman"/>
              </w:rPr>
              <w:t>VART-356P</w:t>
            </w:r>
          </w:p>
        </w:tc>
        <w:tc>
          <w:tcPr>
            <w:tcW w:w="4140" w:type="dxa"/>
            <w:vAlign w:val="center"/>
          </w:tcPr>
          <w:p w14:paraId="4AC097F2" w14:textId="77777777" w:rsidR="006120B2" w:rsidRDefault="006120B2" w:rsidP="00F80F19">
            <w:pPr>
              <w:spacing w:line="276" w:lineRule="auto"/>
              <w:rPr>
                <w:rFonts w:eastAsia="Times New Roman"/>
              </w:rPr>
            </w:pPr>
            <w:r w:rsidRPr="00516381">
              <w:rPr>
                <w:rFonts w:eastAsia="Times New Roman"/>
              </w:rPr>
              <w:t>Sculpture: Visual Vocabulary</w:t>
            </w:r>
          </w:p>
          <w:p w14:paraId="5991F920" w14:textId="77777777" w:rsidR="006120B2" w:rsidRPr="00516381" w:rsidRDefault="006120B2" w:rsidP="00F80F19">
            <w:pPr>
              <w:spacing w:line="276" w:lineRule="auto"/>
              <w:rPr>
                <w:rFonts w:eastAsia="Calibri"/>
              </w:rPr>
            </w:pPr>
            <w:r w:rsidRPr="00516381">
              <w:rPr>
                <w:rFonts w:eastAsia="Times New Roman"/>
              </w:rPr>
              <w:t>(Practical)</w:t>
            </w:r>
          </w:p>
        </w:tc>
        <w:tc>
          <w:tcPr>
            <w:tcW w:w="1191" w:type="dxa"/>
            <w:vAlign w:val="center"/>
          </w:tcPr>
          <w:p w14:paraId="500F3523" w14:textId="77777777" w:rsidR="006120B2" w:rsidRPr="00516381" w:rsidRDefault="006120B2" w:rsidP="00F80F19">
            <w:pPr>
              <w:spacing w:line="276" w:lineRule="auto"/>
              <w:rPr>
                <w:rFonts w:eastAsia="Calibri"/>
              </w:rPr>
            </w:pPr>
            <w:r w:rsidRPr="00516381">
              <w:rPr>
                <w:rFonts w:eastAsia="Calibri"/>
              </w:rPr>
              <w:t>2(0+2)</w:t>
            </w:r>
          </w:p>
        </w:tc>
      </w:tr>
      <w:tr w:rsidR="006120B2" w14:paraId="02C7D523"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43EE7062" w14:textId="77777777" w:rsidR="006120B2" w:rsidRPr="00E15116" w:rsidRDefault="006120B2" w:rsidP="006120B2">
            <w:pPr>
              <w:pStyle w:val="ListParagraph"/>
              <w:numPr>
                <w:ilvl w:val="0"/>
                <w:numId w:val="10"/>
              </w:numPr>
              <w:spacing w:line="276" w:lineRule="auto"/>
              <w:rPr>
                <w:rFonts w:eastAsia="Calibri"/>
              </w:rPr>
            </w:pPr>
          </w:p>
        </w:tc>
        <w:tc>
          <w:tcPr>
            <w:tcW w:w="1800" w:type="dxa"/>
            <w:vAlign w:val="center"/>
          </w:tcPr>
          <w:p w14:paraId="2D5A4030" w14:textId="77777777" w:rsidR="006120B2" w:rsidRPr="00516381" w:rsidRDefault="006120B2" w:rsidP="00F80F19">
            <w:pPr>
              <w:spacing w:line="276" w:lineRule="auto"/>
              <w:rPr>
                <w:rFonts w:eastAsia="Times New Roman"/>
              </w:rPr>
            </w:pPr>
            <w:r w:rsidRPr="00516381">
              <w:rPr>
                <w:rFonts w:eastAsia="Times New Roman"/>
              </w:rPr>
              <w:t>VART-357</w:t>
            </w:r>
          </w:p>
        </w:tc>
        <w:tc>
          <w:tcPr>
            <w:tcW w:w="4140" w:type="dxa"/>
            <w:vAlign w:val="center"/>
          </w:tcPr>
          <w:p w14:paraId="7A5D2A14" w14:textId="77777777" w:rsidR="006120B2" w:rsidRPr="00516381" w:rsidRDefault="006120B2" w:rsidP="00F80F19">
            <w:pPr>
              <w:spacing w:line="276" w:lineRule="auto"/>
              <w:rPr>
                <w:rFonts w:eastAsia="Times New Roman"/>
              </w:rPr>
            </w:pPr>
            <w:r w:rsidRPr="00516381">
              <w:rPr>
                <w:rFonts w:eastAsia="Times New Roman"/>
              </w:rPr>
              <w:t>Sculpture Process</w:t>
            </w:r>
          </w:p>
        </w:tc>
        <w:tc>
          <w:tcPr>
            <w:tcW w:w="1191" w:type="dxa"/>
            <w:vAlign w:val="center"/>
          </w:tcPr>
          <w:p w14:paraId="63244DC1" w14:textId="77777777" w:rsidR="006120B2" w:rsidRPr="00516381" w:rsidRDefault="006120B2" w:rsidP="00F80F19">
            <w:pPr>
              <w:spacing w:line="276" w:lineRule="auto"/>
              <w:rPr>
                <w:rFonts w:eastAsia="Calibri"/>
              </w:rPr>
            </w:pPr>
            <w:r w:rsidRPr="00516381">
              <w:rPr>
                <w:rFonts w:eastAsia="Times New Roman"/>
              </w:rPr>
              <w:t>3(0+3)</w:t>
            </w:r>
          </w:p>
        </w:tc>
      </w:tr>
      <w:tr w:rsidR="006120B2" w14:paraId="3A1A0E17" w14:textId="77777777" w:rsidTr="00F80F19">
        <w:trPr>
          <w:trHeight w:val="432"/>
        </w:trPr>
        <w:tc>
          <w:tcPr>
            <w:tcW w:w="8296" w:type="dxa"/>
            <w:gridSpan w:val="4"/>
            <w:shd w:val="clear" w:color="auto" w:fill="FEA582"/>
            <w:vAlign w:val="center"/>
          </w:tcPr>
          <w:p w14:paraId="47484208" w14:textId="77777777" w:rsidR="006120B2" w:rsidRPr="006A2A6F" w:rsidRDefault="006120B2" w:rsidP="006120B2">
            <w:pPr>
              <w:pStyle w:val="ListParagraph"/>
              <w:numPr>
                <w:ilvl w:val="0"/>
                <w:numId w:val="8"/>
              </w:numPr>
              <w:spacing w:line="276" w:lineRule="auto"/>
              <w:rPr>
                <w:rFonts w:eastAsia="Calibri"/>
              </w:rPr>
            </w:pPr>
            <w:r>
              <w:rPr>
                <w:b/>
                <w:bCs/>
              </w:rPr>
              <w:lastRenderedPageBreak/>
              <w:t>CERAMICS</w:t>
            </w:r>
            <w:r w:rsidRPr="006A2A6F">
              <w:rPr>
                <w:b/>
                <w:bCs/>
              </w:rPr>
              <w:t xml:space="preserve"> STUDIO</w:t>
            </w:r>
            <w:r>
              <w:rPr>
                <w:b/>
                <w:bCs/>
              </w:rPr>
              <w:t xml:space="preserve"> COURSES</w:t>
            </w:r>
          </w:p>
        </w:tc>
      </w:tr>
      <w:tr w:rsidR="006120B2" w14:paraId="03425AF2"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149B6964"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2926DD6C"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140" w:type="dxa"/>
            <w:tcBorders>
              <w:top w:val="single" w:sz="4" w:space="0" w:color="auto"/>
              <w:left w:val="single" w:sz="4" w:space="0" w:color="auto"/>
              <w:bottom w:val="single" w:sz="4" w:space="0" w:color="auto"/>
              <w:right w:val="single" w:sz="4" w:space="0" w:color="auto"/>
            </w:tcBorders>
            <w:shd w:val="clear" w:color="auto" w:fill="FEC1A8"/>
            <w:vAlign w:val="center"/>
          </w:tcPr>
          <w:p w14:paraId="530945A2"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25C14A0B"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30D18109"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23A7AC50" w14:textId="77777777" w:rsidR="006120B2" w:rsidRPr="00E15116" w:rsidRDefault="006120B2" w:rsidP="006120B2">
            <w:pPr>
              <w:pStyle w:val="ListParagraph"/>
              <w:numPr>
                <w:ilvl w:val="0"/>
                <w:numId w:val="11"/>
              </w:numPr>
              <w:spacing w:line="276" w:lineRule="auto"/>
              <w:rPr>
                <w:rFonts w:eastAsia="Calibri"/>
              </w:rPr>
            </w:pPr>
          </w:p>
        </w:tc>
        <w:tc>
          <w:tcPr>
            <w:tcW w:w="1800" w:type="dxa"/>
            <w:vAlign w:val="center"/>
          </w:tcPr>
          <w:p w14:paraId="728A4DF5" w14:textId="77777777" w:rsidR="006120B2" w:rsidRPr="00516381" w:rsidRDefault="006120B2" w:rsidP="00F80F19">
            <w:pPr>
              <w:spacing w:line="276" w:lineRule="auto"/>
              <w:rPr>
                <w:rFonts w:eastAsia="Calibri"/>
              </w:rPr>
            </w:pPr>
            <w:r w:rsidRPr="00516381">
              <w:rPr>
                <w:rFonts w:eastAsia="Times New Roman"/>
              </w:rPr>
              <w:t>VART-358</w:t>
            </w:r>
          </w:p>
        </w:tc>
        <w:tc>
          <w:tcPr>
            <w:tcW w:w="4140" w:type="dxa"/>
            <w:vAlign w:val="center"/>
          </w:tcPr>
          <w:p w14:paraId="3EDD9921" w14:textId="77777777" w:rsidR="006120B2" w:rsidRPr="00516381" w:rsidRDefault="006120B2" w:rsidP="00F80F19">
            <w:pPr>
              <w:spacing w:line="276" w:lineRule="auto"/>
              <w:rPr>
                <w:rFonts w:eastAsia="Calibri"/>
              </w:rPr>
            </w:pPr>
            <w:r w:rsidRPr="00516381">
              <w:rPr>
                <w:rFonts w:eastAsia="Times New Roman"/>
              </w:rPr>
              <w:t xml:space="preserve">Ceramic: Visual Vocabulary </w:t>
            </w:r>
          </w:p>
        </w:tc>
        <w:tc>
          <w:tcPr>
            <w:tcW w:w="1191" w:type="dxa"/>
            <w:vAlign w:val="center"/>
          </w:tcPr>
          <w:p w14:paraId="56485AD5" w14:textId="77777777" w:rsidR="006120B2" w:rsidRPr="00516381" w:rsidRDefault="006120B2" w:rsidP="00F80F19">
            <w:pPr>
              <w:spacing w:line="276" w:lineRule="auto"/>
              <w:rPr>
                <w:rFonts w:eastAsia="Calibri"/>
              </w:rPr>
            </w:pPr>
            <w:r w:rsidRPr="00516381">
              <w:rPr>
                <w:rFonts w:eastAsia="Calibri"/>
              </w:rPr>
              <w:t>1(1+0)</w:t>
            </w:r>
          </w:p>
        </w:tc>
      </w:tr>
      <w:tr w:rsidR="006120B2" w14:paraId="2CDB97F4"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70500012" w14:textId="77777777" w:rsidR="006120B2" w:rsidRPr="00E15116" w:rsidRDefault="006120B2" w:rsidP="006120B2">
            <w:pPr>
              <w:pStyle w:val="ListParagraph"/>
              <w:numPr>
                <w:ilvl w:val="0"/>
                <w:numId w:val="11"/>
              </w:numPr>
              <w:spacing w:line="276" w:lineRule="auto"/>
              <w:rPr>
                <w:rFonts w:eastAsia="Calibri"/>
              </w:rPr>
            </w:pPr>
          </w:p>
        </w:tc>
        <w:tc>
          <w:tcPr>
            <w:tcW w:w="1800" w:type="dxa"/>
            <w:vAlign w:val="center"/>
          </w:tcPr>
          <w:p w14:paraId="481FAF85" w14:textId="77777777" w:rsidR="006120B2" w:rsidRPr="00516381" w:rsidRDefault="006120B2" w:rsidP="00F80F19">
            <w:pPr>
              <w:spacing w:line="276" w:lineRule="auto"/>
              <w:rPr>
                <w:rFonts w:eastAsia="Calibri"/>
              </w:rPr>
            </w:pPr>
            <w:r w:rsidRPr="00516381">
              <w:rPr>
                <w:rFonts w:eastAsia="Times New Roman"/>
              </w:rPr>
              <w:t>VART-358P</w:t>
            </w:r>
          </w:p>
        </w:tc>
        <w:tc>
          <w:tcPr>
            <w:tcW w:w="4140" w:type="dxa"/>
            <w:vAlign w:val="center"/>
          </w:tcPr>
          <w:p w14:paraId="029D5A43" w14:textId="77777777" w:rsidR="006120B2" w:rsidRDefault="006120B2" w:rsidP="00F80F19">
            <w:pPr>
              <w:spacing w:line="276" w:lineRule="auto"/>
              <w:rPr>
                <w:rFonts w:eastAsia="Times New Roman"/>
              </w:rPr>
            </w:pPr>
            <w:r w:rsidRPr="00516381">
              <w:rPr>
                <w:rFonts w:eastAsia="Times New Roman"/>
              </w:rPr>
              <w:t xml:space="preserve">Ceramic: Visual Vocabulary </w:t>
            </w:r>
          </w:p>
          <w:p w14:paraId="699C60C1" w14:textId="77777777" w:rsidR="006120B2" w:rsidRPr="00516381" w:rsidRDefault="006120B2" w:rsidP="00F80F19">
            <w:pPr>
              <w:spacing w:line="276" w:lineRule="auto"/>
              <w:rPr>
                <w:rFonts w:eastAsia="Calibri"/>
              </w:rPr>
            </w:pPr>
            <w:r w:rsidRPr="00516381">
              <w:rPr>
                <w:rFonts w:eastAsia="Times New Roman"/>
              </w:rPr>
              <w:t>(Practical)</w:t>
            </w:r>
          </w:p>
        </w:tc>
        <w:tc>
          <w:tcPr>
            <w:tcW w:w="1191" w:type="dxa"/>
            <w:vAlign w:val="center"/>
          </w:tcPr>
          <w:p w14:paraId="2F38B099" w14:textId="77777777" w:rsidR="006120B2" w:rsidRPr="00516381" w:rsidRDefault="006120B2" w:rsidP="00F80F19">
            <w:pPr>
              <w:spacing w:line="276" w:lineRule="auto"/>
              <w:rPr>
                <w:rFonts w:eastAsia="Calibri"/>
              </w:rPr>
            </w:pPr>
            <w:r w:rsidRPr="00516381">
              <w:rPr>
                <w:rFonts w:eastAsia="Calibri"/>
              </w:rPr>
              <w:t>2(0+2)</w:t>
            </w:r>
          </w:p>
        </w:tc>
      </w:tr>
      <w:tr w:rsidR="006120B2" w14:paraId="7D60B92C"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7F613238" w14:textId="77777777" w:rsidR="006120B2" w:rsidRPr="00E15116" w:rsidRDefault="006120B2" w:rsidP="006120B2">
            <w:pPr>
              <w:pStyle w:val="ListParagraph"/>
              <w:numPr>
                <w:ilvl w:val="0"/>
                <w:numId w:val="11"/>
              </w:numPr>
              <w:spacing w:line="276" w:lineRule="auto"/>
              <w:rPr>
                <w:rFonts w:eastAsia="Calibri"/>
              </w:rPr>
            </w:pPr>
          </w:p>
        </w:tc>
        <w:tc>
          <w:tcPr>
            <w:tcW w:w="1800" w:type="dxa"/>
            <w:vAlign w:val="center"/>
          </w:tcPr>
          <w:p w14:paraId="4ED09297" w14:textId="77777777" w:rsidR="006120B2" w:rsidRPr="00516381" w:rsidRDefault="006120B2" w:rsidP="00F80F19">
            <w:pPr>
              <w:spacing w:line="276" w:lineRule="auto"/>
              <w:rPr>
                <w:rFonts w:eastAsia="Times New Roman"/>
              </w:rPr>
            </w:pPr>
            <w:r w:rsidRPr="00516381">
              <w:rPr>
                <w:rFonts w:eastAsia="Times New Roman"/>
              </w:rPr>
              <w:t>VART-359</w:t>
            </w:r>
          </w:p>
        </w:tc>
        <w:tc>
          <w:tcPr>
            <w:tcW w:w="4140" w:type="dxa"/>
            <w:vAlign w:val="center"/>
          </w:tcPr>
          <w:p w14:paraId="32949BA0" w14:textId="77777777" w:rsidR="006120B2" w:rsidRPr="00516381" w:rsidRDefault="006120B2" w:rsidP="00F80F19">
            <w:pPr>
              <w:spacing w:line="276" w:lineRule="auto"/>
              <w:rPr>
                <w:rFonts w:eastAsia="Times New Roman"/>
              </w:rPr>
            </w:pPr>
            <w:r w:rsidRPr="00516381">
              <w:rPr>
                <w:rFonts w:eastAsia="Times New Roman"/>
              </w:rPr>
              <w:t>Ceramic Process</w:t>
            </w:r>
          </w:p>
        </w:tc>
        <w:tc>
          <w:tcPr>
            <w:tcW w:w="1191" w:type="dxa"/>
            <w:vAlign w:val="center"/>
          </w:tcPr>
          <w:p w14:paraId="0A230AC4" w14:textId="77777777" w:rsidR="006120B2" w:rsidRPr="00516381" w:rsidRDefault="006120B2" w:rsidP="00F80F19">
            <w:pPr>
              <w:spacing w:line="276" w:lineRule="auto"/>
              <w:rPr>
                <w:rFonts w:eastAsia="Calibri"/>
              </w:rPr>
            </w:pPr>
            <w:r w:rsidRPr="00516381">
              <w:rPr>
                <w:rFonts w:eastAsia="Times New Roman"/>
              </w:rPr>
              <w:t>3(0+3)</w:t>
            </w:r>
          </w:p>
        </w:tc>
      </w:tr>
      <w:tr w:rsidR="006120B2" w14:paraId="3879B115" w14:textId="77777777" w:rsidTr="00F80F19">
        <w:trPr>
          <w:trHeight w:val="432"/>
        </w:trPr>
        <w:tc>
          <w:tcPr>
            <w:tcW w:w="8296" w:type="dxa"/>
            <w:gridSpan w:val="4"/>
            <w:shd w:val="clear" w:color="auto" w:fill="FEA582"/>
            <w:vAlign w:val="center"/>
          </w:tcPr>
          <w:p w14:paraId="02ACC121" w14:textId="77777777" w:rsidR="006120B2" w:rsidRPr="006A2A6F" w:rsidRDefault="006120B2" w:rsidP="006120B2">
            <w:pPr>
              <w:pStyle w:val="ListParagraph"/>
              <w:numPr>
                <w:ilvl w:val="0"/>
                <w:numId w:val="8"/>
              </w:numPr>
              <w:spacing w:line="276" w:lineRule="auto"/>
              <w:rPr>
                <w:rFonts w:eastAsia="Calibri"/>
              </w:rPr>
            </w:pPr>
            <w:r>
              <w:rPr>
                <w:b/>
                <w:bCs/>
              </w:rPr>
              <w:t xml:space="preserve">MINIATURE </w:t>
            </w:r>
            <w:r w:rsidRPr="006A2A6F">
              <w:rPr>
                <w:b/>
                <w:bCs/>
              </w:rPr>
              <w:t>PAINTING STUDIO</w:t>
            </w:r>
            <w:r>
              <w:rPr>
                <w:b/>
                <w:bCs/>
              </w:rPr>
              <w:t xml:space="preserve"> COURSES</w:t>
            </w:r>
          </w:p>
        </w:tc>
      </w:tr>
      <w:tr w:rsidR="006120B2" w14:paraId="4C9DED4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2F8B3EE9"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0BF937AE"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140" w:type="dxa"/>
            <w:tcBorders>
              <w:top w:val="single" w:sz="4" w:space="0" w:color="auto"/>
              <w:left w:val="single" w:sz="4" w:space="0" w:color="auto"/>
              <w:bottom w:val="single" w:sz="4" w:space="0" w:color="auto"/>
              <w:right w:val="single" w:sz="4" w:space="0" w:color="auto"/>
            </w:tcBorders>
            <w:shd w:val="clear" w:color="auto" w:fill="FEC1A8"/>
            <w:vAlign w:val="center"/>
          </w:tcPr>
          <w:p w14:paraId="72D9C92D"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2807C1AE"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637E89F8"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61A4980E" w14:textId="77777777" w:rsidR="006120B2" w:rsidRPr="00E15116" w:rsidRDefault="006120B2" w:rsidP="006120B2">
            <w:pPr>
              <w:pStyle w:val="ListParagraph"/>
              <w:numPr>
                <w:ilvl w:val="0"/>
                <w:numId w:val="12"/>
              </w:numPr>
              <w:spacing w:line="276" w:lineRule="auto"/>
              <w:rPr>
                <w:rFonts w:eastAsia="Calibri"/>
              </w:rPr>
            </w:pPr>
          </w:p>
        </w:tc>
        <w:tc>
          <w:tcPr>
            <w:tcW w:w="1800" w:type="dxa"/>
            <w:vAlign w:val="center"/>
          </w:tcPr>
          <w:p w14:paraId="026A3412" w14:textId="77777777" w:rsidR="006120B2" w:rsidRPr="00516381" w:rsidRDefault="006120B2" w:rsidP="00F80F19">
            <w:pPr>
              <w:spacing w:line="276" w:lineRule="auto"/>
              <w:rPr>
                <w:rFonts w:eastAsia="Calibri"/>
              </w:rPr>
            </w:pPr>
            <w:r w:rsidRPr="00516381">
              <w:rPr>
                <w:rFonts w:eastAsia="Times New Roman"/>
              </w:rPr>
              <w:t>VART-360</w:t>
            </w:r>
          </w:p>
        </w:tc>
        <w:tc>
          <w:tcPr>
            <w:tcW w:w="4140" w:type="dxa"/>
            <w:vAlign w:val="center"/>
          </w:tcPr>
          <w:p w14:paraId="3F5C47FE" w14:textId="77777777" w:rsidR="006120B2" w:rsidRPr="00516381" w:rsidRDefault="006120B2" w:rsidP="00F80F19">
            <w:pPr>
              <w:spacing w:line="276" w:lineRule="auto"/>
              <w:rPr>
                <w:rFonts w:eastAsia="Calibri"/>
              </w:rPr>
            </w:pPr>
            <w:r w:rsidRPr="00516381">
              <w:rPr>
                <w:rFonts w:eastAsia="Times New Roman"/>
              </w:rPr>
              <w:t xml:space="preserve">Miniature Painting: Visual Vocabulary </w:t>
            </w:r>
          </w:p>
        </w:tc>
        <w:tc>
          <w:tcPr>
            <w:tcW w:w="1191" w:type="dxa"/>
            <w:vAlign w:val="center"/>
          </w:tcPr>
          <w:p w14:paraId="5242B09E" w14:textId="77777777" w:rsidR="006120B2" w:rsidRPr="00516381" w:rsidRDefault="006120B2" w:rsidP="00F80F19">
            <w:pPr>
              <w:spacing w:line="276" w:lineRule="auto"/>
              <w:rPr>
                <w:rFonts w:eastAsia="Calibri"/>
              </w:rPr>
            </w:pPr>
            <w:r w:rsidRPr="00516381">
              <w:rPr>
                <w:rFonts w:eastAsia="Calibri"/>
              </w:rPr>
              <w:t>1(1+0)</w:t>
            </w:r>
          </w:p>
        </w:tc>
      </w:tr>
      <w:tr w:rsidR="006120B2" w14:paraId="6505C3C3"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087FD081" w14:textId="77777777" w:rsidR="006120B2" w:rsidRPr="00E15116" w:rsidRDefault="006120B2" w:rsidP="006120B2">
            <w:pPr>
              <w:pStyle w:val="ListParagraph"/>
              <w:numPr>
                <w:ilvl w:val="0"/>
                <w:numId w:val="12"/>
              </w:numPr>
              <w:spacing w:line="276" w:lineRule="auto"/>
              <w:rPr>
                <w:rFonts w:eastAsia="Calibri"/>
              </w:rPr>
            </w:pPr>
          </w:p>
        </w:tc>
        <w:tc>
          <w:tcPr>
            <w:tcW w:w="1800" w:type="dxa"/>
            <w:vAlign w:val="center"/>
          </w:tcPr>
          <w:p w14:paraId="2A6E9D70" w14:textId="77777777" w:rsidR="006120B2" w:rsidRPr="00516381" w:rsidRDefault="006120B2" w:rsidP="00F80F19">
            <w:pPr>
              <w:spacing w:line="276" w:lineRule="auto"/>
              <w:rPr>
                <w:rFonts w:eastAsia="Calibri"/>
              </w:rPr>
            </w:pPr>
            <w:r w:rsidRPr="00516381">
              <w:rPr>
                <w:rFonts w:eastAsia="Times New Roman"/>
              </w:rPr>
              <w:t>VART-360P</w:t>
            </w:r>
          </w:p>
        </w:tc>
        <w:tc>
          <w:tcPr>
            <w:tcW w:w="4140" w:type="dxa"/>
            <w:vAlign w:val="center"/>
          </w:tcPr>
          <w:p w14:paraId="709A8A7B" w14:textId="77777777" w:rsidR="006120B2" w:rsidRDefault="006120B2" w:rsidP="00F80F19">
            <w:pPr>
              <w:spacing w:line="276" w:lineRule="auto"/>
              <w:rPr>
                <w:rFonts w:eastAsia="Times New Roman"/>
              </w:rPr>
            </w:pPr>
            <w:r w:rsidRPr="00516381">
              <w:rPr>
                <w:rFonts w:eastAsia="Times New Roman"/>
              </w:rPr>
              <w:t xml:space="preserve">Miniature Painting: Visual Vocabulary </w:t>
            </w:r>
          </w:p>
          <w:p w14:paraId="73BF84BF" w14:textId="77777777" w:rsidR="006120B2" w:rsidRPr="00516381" w:rsidRDefault="006120B2" w:rsidP="00F80F19">
            <w:pPr>
              <w:spacing w:line="276" w:lineRule="auto"/>
              <w:rPr>
                <w:rFonts w:eastAsia="Calibri"/>
              </w:rPr>
            </w:pPr>
            <w:r w:rsidRPr="00516381">
              <w:rPr>
                <w:rFonts w:eastAsia="Times New Roman"/>
              </w:rPr>
              <w:t xml:space="preserve">(Practical)  </w:t>
            </w:r>
          </w:p>
        </w:tc>
        <w:tc>
          <w:tcPr>
            <w:tcW w:w="1191" w:type="dxa"/>
            <w:vAlign w:val="center"/>
          </w:tcPr>
          <w:p w14:paraId="15547B2A" w14:textId="77777777" w:rsidR="006120B2" w:rsidRPr="00516381" w:rsidRDefault="006120B2" w:rsidP="00F80F19">
            <w:pPr>
              <w:spacing w:line="276" w:lineRule="auto"/>
              <w:rPr>
                <w:rFonts w:eastAsia="Calibri"/>
              </w:rPr>
            </w:pPr>
            <w:r w:rsidRPr="00516381">
              <w:rPr>
                <w:rFonts w:eastAsia="Calibri"/>
              </w:rPr>
              <w:t>2(0+2)</w:t>
            </w:r>
          </w:p>
        </w:tc>
      </w:tr>
      <w:tr w:rsidR="006120B2" w14:paraId="066CB28D"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2933F0F3" w14:textId="77777777" w:rsidR="006120B2" w:rsidRPr="00E15116" w:rsidRDefault="006120B2" w:rsidP="006120B2">
            <w:pPr>
              <w:pStyle w:val="ListParagraph"/>
              <w:numPr>
                <w:ilvl w:val="0"/>
                <w:numId w:val="12"/>
              </w:numPr>
              <w:spacing w:line="276" w:lineRule="auto"/>
              <w:rPr>
                <w:rFonts w:eastAsia="Calibri"/>
              </w:rPr>
            </w:pPr>
          </w:p>
        </w:tc>
        <w:tc>
          <w:tcPr>
            <w:tcW w:w="1800" w:type="dxa"/>
            <w:vAlign w:val="center"/>
          </w:tcPr>
          <w:p w14:paraId="48AF5D57" w14:textId="77777777" w:rsidR="006120B2" w:rsidRPr="00516381" w:rsidRDefault="006120B2" w:rsidP="00F80F19">
            <w:pPr>
              <w:spacing w:line="276" w:lineRule="auto"/>
              <w:rPr>
                <w:rFonts w:eastAsia="Times New Roman"/>
              </w:rPr>
            </w:pPr>
            <w:r w:rsidRPr="00516381">
              <w:rPr>
                <w:rFonts w:eastAsia="Times New Roman"/>
              </w:rPr>
              <w:t>VART-361</w:t>
            </w:r>
          </w:p>
        </w:tc>
        <w:tc>
          <w:tcPr>
            <w:tcW w:w="4140" w:type="dxa"/>
            <w:vAlign w:val="center"/>
          </w:tcPr>
          <w:p w14:paraId="0A9C9BE4" w14:textId="77777777" w:rsidR="006120B2" w:rsidRPr="00516381" w:rsidRDefault="006120B2" w:rsidP="00F80F19">
            <w:pPr>
              <w:spacing w:line="276" w:lineRule="auto"/>
              <w:rPr>
                <w:rFonts w:eastAsia="Times New Roman"/>
              </w:rPr>
            </w:pPr>
            <w:r w:rsidRPr="00516381">
              <w:rPr>
                <w:rFonts w:eastAsia="Times New Roman"/>
              </w:rPr>
              <w:t>Miniature Painting Process</w:t>
            </w:r>
          </w:p>
        </w:tc>
        <w:tc>
          <w:tcPr>
            <w:tcW w:w="1191" w:type="dxa"/>
            <w:vAlign w:val="center"/>
          </w:tcPr>
          <w:p w14:paraId="35151FAB" w14:textId="77777777" w:rsidR="006120B2" w:rsidRPr="00516381" w:rsidRDefault="006120B2" w:rsidP="00F80F19">
            <w:pPr>
              <w:spacing w:line="276" w:lineRule="auto"/>
              <w:rPr>
                <w:rFonts w:eastAsia="Calibri"/>
              </w:rPr>
            </w:pPr>
            <w:r w:rsidRPr="00516381">
              <w:rPr>
                <w:rFonts w:eastAsia="Times New Roman"/>
              </w:rPr>
              <w:t>3(0+3)</w:t>
            </w:r>
          </w:p>
        </w:tc>
      </w:tr>
      <w:tr w:rsidR="006120B2" w14:paraId="12050939" w14:textId="77777777" w:rsidTr="00F80F19">
        <w:trPr>
          <w:trHeight w:val="432"/>
        </w:trPr>
        <w:tc>
          <w:tcPr>
            <w:tcW w:w="8296" w:type="dxa"/>
            <w:gridSpan w:val="4"/>
            <w:shd w:val="clear" w:color="auto" w:fill="FEA582"/>
            <w:vAlign w:val="center"/>
          </w:tcPr>
          <w:p w14:paraId="130A6D05" w14:textId="77777777" w:rsidR="006120B2" w:rsidRPr="006A2A6F" w:rsidRDefault="006120B2" w:rsidP="006120B2">
            <w:pPr>
              <w:pStyle w:val="ListParagraph"/>
              <w:numPr>
                <w:ilvl w:val="0"/>
                <w:numId w:val="8"/>
              </w:numPr>
              <w:spacing w:line="276" w:lineRule="auto"/>
              <w:rPr>
                <w:rFonts w:eastAsia="Calibri"/>
              </w:rPr>
            </w:pPr>
            <w:r>
              <w:rPr>
                <w:b/>
                <w:bCs/>
              </w:rPr>
              <w:t>PRINT MAKING</w:t>
            </w:r>
            <w:r w:rsidRPr="006A2A6F">
              <w:rPr>
                <w:b/>
                <w:bCs/>
              </w:rPr>
              <w:t xml:space="preserve"> STUDIO</w:t>
            </w:r>
            <w:r>
              <w:rPr>
                <w:b/>
                <w:bCs/>
              </w:rPr>
              <w:t xml:space="preserve"> COURSES</w:t>
            </w:r>
          </w:p>
        </w:tc>
      </w:tr>
      <w:tr w:rsidR="006120B2" w14:paraId="0EA8B34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663F9038"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2F8C9D3F"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140" w:type="dxa"/>
            <w:tcBorders>
              <w:top w:val="single" w:sz="4" w:space="0" w:color="auto"/>
              <w:left w:val="single" w:sz="4" w:space="0" w:color="auto"/>
              <w:bottom w:val="single" w:sz="4" w:space="0" w:color="auto"/>
              <w:right w:val="single" w:sz="4" w:space="0" w:color="auto"/>
            </w:tcBorders>
            <w:shd w:val="clear" w:color="auto" w:fill="FEC1A8"/>
            <w:vAlign w:val="center"/>
          </w:tcPr>
          <w:p w14:paraId="407938C0"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058306CE"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1BF5AF64"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78F2653C" w14:textId="77777777" w:rsidR="006120B2" w:rsidRPr="00E15116" w:rsidRDefault="006120B2" w:rsidP="006120B2">
            <w:pPr>
              <w:pStyle w:val="ListParagraph"/>
              <w:numPr>
                <w:ilvl w:val="0"/>
                <w:numId w:val="13"/>
              </w:numPr>
              <w:spacing w:line="276" w:lineRule="auto"/>
              <w:rPr>
                <w:rFonts w:eastAsia="Calibri"/>
              </w:rPr>
            </w:pPr>
          </w:p>
        </w:tc>
        <w:tc>
          <w:tcPr>
            <w:tcW w:w="1800" w:type="dxa"/>
            <w:vAlign w:val="center"/>
          </w:tcPr>
          <w:p w14:paraId="0622A2B7" w14:textId="77777777" w:rsidR="006120B2" w:rsidRPr="00516381" w:rsidRDefault="006120B2" w:rsidP="00F80F19">
            <w:pPr>
              <w:spacing w:line="276" w:lineRule="auto"/>
              <w:rPr>
                <w:rFonts w:eastAsia="Calibri"/>
              </w:rPr>
            </w:pPr>
            <w:r w:rsidRPr="00516381">
              <w:rPr>
                <w:rFonts w:eastAsia="Times New Roman"/>
              </w:rPr>
              <w:t>VART-362</w:t>
            </w:r>
          </w:p>
        </w:tc>
        <w:tc>
          <w:tcPr>
            <w:tcW w:w="4140" w:type="dxa"/>
            <w:vAlign w:val="center"/>
          </w:tcPr>
          <w:p w14:paraId="79C8F9F4" w14:textId="77777777" w:rsidR="006120B2" w:rsidRPr="00516381" w:rsidRDefault="006120B2" w:rsidP="00F80F19">
            <w:pPr>
              <w:spacing w:line="276" w:lineRule="auto"/>
              <w:rPr>
                <w:rFonts w:eastAsia="Calibri"/>
              </w:rPr>
            </w:pPr>
            <w:r w:rsidRPr="00516381">
              <w:rPr>
                <w:rFonts w:eastAsia="Times New Roman"/>
              </w:rPr>
              <w:t xml:space="preserve">Print Making: Visual Vocabulary </w:t>
            </w:r>
          </w:p>
        </w:tc>
        <w:tc>
          <w:tcPr>
            <w:tcW w:w="1191" w:type="dxa"/>
            <w:vAlign w:val="center"/>
          </w:tcPr>
          <w:p w14:paraId="2E29FDAD" w14:textId="77777777" w:rsidR="006120B2" w:rsidRPr="00516381" w:rsidRDefault="006120B2" w:rsidP="00F80F19">
            <w:pPr>
              <w:spacing w:line="276" w:lineRule="auto"/>
              <w:rPr>
                <w:rFonts w:eastAsia="Calibri"/>
              </w:rPr>
            </w:pPr>
            <w:r w:rsidRPr="00516381">
              <w:rPr>
                <w:rFonts w:eastAsia="Calibri"/>
              </w:rPr>
              <w:t>1(1+0)</w:t>
            </w:r>
          </w:p>
        </w:tc>
      </w:tr>
      <w:tr w:rsidR="006120B2" w14:paraId="1FAD2FD2"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3B564521" w14:textId="77777777" w:rsidR="006120B2" w:rsidRPr="00E15116" w:rsidRDefault="006120B2" w:rsidP="006120B2">
            <w:pPr>
              <w:pStyle w:val="ListParagraph"/>
              <w:numPr>
                <w:ilvl w:val="0"/>
                <w:numId w:val="13"/>
              </w:numPr>
              <w:spacing w:line="276" w:lineRule="auto"/>
              <w:rPr>
                <w:rFonts w:eastAsia="Calibri"/>
              </w:rPr>
            </w:pPr>
          </w:p>
        </w:tc>
        <w:tc>
          <w:tcPr>
            <w:tcW w:w="1800" w:type="dxa"/>
            <w:vAlign w:val="center"/>
          </w:tcPr>
          <w:p w14:paraId="77A6C67F" w14:textId="77777777" w:rsidR="006120B2" w:rsidRPr="00516381" w:rsidRDefault="006120B2" w:rsidP="00F80F19">
            <w:pPr>
              <w:spacing w:line="276" w:lineRule="auto"/>
              <w:rPr>
                <w:rFonts w:eastAsia="Calibri"/>
              </w:rPr>
            </w:pPr>
            <w:r w:rsidRPr="00516381">
              <w:rPr>
                <w:rFonts w:eastAsia="Times New Roman"/>
              </w:rPr>
              <w:t>VART-362P</w:t>
            </w:r>
          </w:p>
        </w:tc>
        <w:tc>
          <w:tcPr>
            <w:tcW w:w="4140" w:type="dxa"/>
            <w:vAlign w:val="center"/>
          </w:tcPr>
          <w:p w14:paraId="5419E93A" w14:textId="77777777" w:rsidR="006120B2" w:rsidRDefault="006120B2" w:rsidP="00F80F19">
            <w:pPr>
              <w:spacing w:line="276" w:lineRule="auto"/>
              <w:rPr>
                <w:rFonts w:eastAsia="Times New Roman"/>
              </w:rPr>
            </w:pPr>
            <w:r w:rsidRPr="00516381">
              <w:rPr>
                <w:rFonts w:eastAsia="Times New Roman"/>
              </w:rPr>
              <w:t xml:space="preserve">Print Making: Visual Vocabulary </w:t>
            </w:r>
          </w:p>
          <w:p w14:paraId="01152FEA" w14:textId="77777777" w:rsidR="006120B2" w:rsidRPr="00516381" w:rsidRDefault="006120B2" w:rsidP="00F80F19">
            <w:pPr>
              <w:spacing w:line="276" w:lineRule="auto"/>
              <w:rPr>
                <w:rFonts w:eastAsia="Calibri"/>
              </w:rPr>
            </w:pPr>
            <w:r w:rsidRPr="00516381">
              <w:rPr>
                <w:rFonts w:eastAsia="Times New Roman"/>
              </w:rPr>
              <w:t>(Practical)</w:t>
            </w:r>
          </w:p>
        </w:tc>
        <w:tc>
          <w:tcPr>
            <w:tcW w:w="1191" w:type="dxa"/>
            <w:vAlign w:val="center"/>
          </w:tcPr>
          <w:p w14:paraId="24DBCF51" w14:textId="77777777" w:rsidR="006120B2" w:rsidRPr="00516381" w:rsidRDefault="006120B2" w:rsidP="00F80F19">
            <w:pPr>
              <w:spacing w:line="276" w:lineRule="auto"/>
              <w:rPr>
                <w:rFonts w:eastAsia="Calibri"/>
              </w:rPr>
            </w:pPr>
            <w:r w:rsidRPr="00516381">
              <w:rPr>
                <w:rFonts w:eastAsia="Calibri"/>
              </w:rPr>
              <w:t>2(0+2)</w:t>
            </w:r>
          </w:p>
        </w:tc>
      </w:tr>
      <w:tr w:rsidR="006120B2" w14:paraId="708A5A9A"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52103EA7" w14:textId="77777777" w:rsidR="006120B2" w:rsidRPr="00E15116" w:rsidRDefault="006120B2" w:rsidP="006120B2">
            <w:pPr>
              <w:pStyle w:val="ListParagraph"/>
              <w:numPr>
                <w:ilvl w:val="0"/>
                <w:numId w:val="13"/>
              </w:numPr>
              <w:spacing w:line="276" w:lineRule="auto"/>
              <w:rPr>
                <w:rFonts w:eastAsia="Calibri"/>
              </w:rPr>
            </w:pPr>
          </w:p>
        </w:tc>
        <w:tc>
          <w:tcPr>
            <w:tcW w:w="1800" w:type="dxa"/>
            <w:vAlign w:val="center"/>
          </w:tcPr>
          <w:p w14:paraId="54406711" w14:textId="77777777" w:rsidR="006120B2" w:rsidRPr="00516381" w:rsidRDefault="006120B2" w:rsidP="00F80F19">
            <w:pPr>
              <w:spacing w:line="276" w:lineRule="auto"/>
              <w:rPr>
                <w:rFonts w:eastAsia="Times New Roman"/>
              </w:rPr>
            </w:pPr>
            <w:r w:rsidRPr="00516381">
              <w:rPr>
                <w:rFonts w:eastAsia="Times New Roman"/>
              </w:rPr>
              <w:t>VART-363</w:t>
            </w:r>
          </w:p>
        </w:tc>
        <w:tc>
          <w:tcPr>
            <w:tcW w:w="4140" w:type="dxa"/>
            <w:vAlign w:val="center"/>
          </w:tcPr>
          <w:p w14:paraId="45BEE9F7" w14:textId="77777777" w:rsidR="006120B2" w:rsidRPr="00516381" w:rsidRDefault="006120B2" w:rsidP="00F80F19">
            <w:pPr>
              <w:spacing w:line="276" w:lineRule="auto"/>
              <w:rPr>
                <w:rFonts w:eastAsia="Times New Roman"/>
              </w:rPr>
            </w:pPr>
            <w:r w:rsidRPr="00516381">
              <w:rPr>
                <w:rFonts w:eastAsia="Times New Roman"/>
              </w:rPr>
              <w:t>Print Making Process</w:t>
            </w:r>
          </w:p>
        </w:tc>
        <w:tc>
          <w:tcPr>
            <w:tcW w:w="1191" w:type="dxa"/>
            <w:vAlign w:val="center"/>
          </w:tcPr>
          <w:p w14:paraId="48228D0F" w14:textId="77777777" w:rsidR="006120B2" w:rsidRPr="00516381" w:rsidRDefault="006120B2" w:rsidP="00F80F19">
            <w:pPr>
              <w:spacing w:line="276" w:lineRule="auto"/>
              <w:rPr>
                <w:rFonts w:eastAsia="Calibri"/>
              </w:rPr>
            </w:pPr>
            <w:r w:rsidRPr="00516381">
              <w:rPr>
                <w:rFonts w:eastAsia="Times New Roman"/>
              </w:rPr>
              <w:t>3(0+3)</w:t>
            </w:r>
          </w:p>
        </w:tc>
      </w:tr>
      <w:tr w:rsidR="006120B2" w14:paraId="78EDB4E9" w14:textId="77777777" w:rsidTr="00F80F19">
        <w:trPr>
          <w:trHeight w:val="432"/>
        </w:trPr>
        <w:tc>
          <w:tcPr>
            <w:tcW w:w="8296" w:type="dxa"/>
            <w:gridSpan w:val="4"/>
            <w:shd w:val="clear" w:color="auto" w:fill="FEA582"/>
            <w:vAlign w:val="center"/>
          </w:tcPr>
          <w:p w14:paraId="06C2C434" w14:textId="77777777" w:rsidR="006120B2" w:rsidRPr="006A2A6F" w:rsidRDefault="006120B2" w:rsidP="006120B2">
            <w:pPr>
              <w:pStyle w:val="ListParagraph"/>
              <w:numPr>
                <w:ilvl w:val="0"/>
                <w:numId w:val="8"/>
              </w:numPr>
              <w:spacing w:line="276" w:lineRule="auto"/>
              <w:rPr>
                <w:rFonts w:eastAsia="Calibri"/>
              </w:rPr>
            </w:pPr>
            <w:r>
              <w:rPr>
                <w:b/>
                <w:bCs/>
              </w:rPr>
              <w:t>CALLIGRAPHY</w:t>
            </w:r>
            <w:r w:rsidRPr="006A2A6F">
              <w:rPr>
                <w:b/>
                <w:bCs/>
              </w:rPr>
              <w:t xml:space="preserve"> STUDIO</w:t>
            </w:r>
            <w:r>
              <w:rPr>
                <w:b/>
                <w:bCs/>
              </w:rPr>
              <w:t xml:space="preserve"> COURSES</w:t>
            </w:r>
          </w:p>
        </w:tc>
      </w:tr>
      <w:tr w:rsidR="006120B2" w14:paraId="17E000DA"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52424D6C"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54A10EF6"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140" w:type="dxa"/>
            <w:tcBorders>
              <w:top w:val="single" w:sz="4" w:space="0" w:color="auto"/>
              <w:left w:val="single" w:sz="4" w:space="0" w:color="auto"/>
              <w:bottom w:val="single" w:sz="4" w:space="0" w:color="auto"/>
              <w:right w:val="single" w:sz="4" w:space="0" w:color="auto"/>
            </w:tcBorders>
            <w:shd w:val="clear" w:color="auto" w:fill="FEC1A8"/>
            <w:vAlign w:val="center"/>
          </w:tcPr>
          <w:p w14:paraId="41C7CE55"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294359FD"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65127F99"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078D58AE" w14:textId="77777777" w:rsidR="006120B2" w:rsidRPr="00E15116" w:rsidRDefault="006120B2" w:rsidP="006120B2">
            <w:pPr>
              <w:pStyle w:val="ListParagraph"/>
              <w:numPr>
                <w:ilvl w:val="0"/>
                <w:numId w:val="14"/>
              </w:numPr>
              <w:spacing w:line="276" w:lineRule="auto"/>
              <w:rPr>
                <w:rFonts w:eastAsia="Calibri"/>
              </w:rPr>
            </w:pPr>
          </w:p>
        </w:tc>
        <w:tc>
          <w:tcPr>
            <w:tcW w:w="1800" w:type="dxa"/>
            <w:vAlign w:val="center"/>
          </w:tcPr>
          <w:p w14:paraId="548FC880" w14:textId="77777777" w:rsidR="006120B2" w:rsidRPr="00802077" w:rsidRDefault="006120B2" w:rsidP="00F80F19">
            <w:pPr>
              <w:spacing w:line="276" w:lineRule="auto"/>
              <w:rPr>
                <w:rFonts w:eastAsia="Calibri"/>
              </w:rPr>
            </w:pPr>
            <w:r w:rsidRPr="00802077">
              <w:rPr>
                <w:rFonts w:eastAsia="Times New Roman"/>
              </w:rPr>
              <w:t>VART-364</w:t>
            </w:r>
          </w:p>
        </w:tc>
        <w:tc>
          <w:tcPr>
            <w:tcW w:w="4140" w:type="dxa"/>
            <w:vAlign w:val="center"/>
          </w:tcPr>
          <w:p w14:paraId="2B0BC6AB" w14:textId="77777777" w:rsidR="006120B2" w:rsidRPr="00802077" w:rsidRDefault="006120B2" w:rsidP="00F80F19">
            <w:pPr>
              <w:spacing w:line="276" w:lineRule="auto"/>
              <w:rPr>
                <w:rFonts w:eastAsia="Calibri"/>
              </w:rPr>
            </w:pPr>
            <w:r w:rsidRPr="00802077">
              <w:rPr>
                <w:rFonts w:eastAsia="Times New Roman"/>
              </w:rPr>
              <w:t>Calligraphy: Visual Vocabulary</w:t>
            </w:r>
          </w:p>
        </w:tc>
        <w:tc>
          <w:tcPr>
            <w:tcW w:w="1191" w:type="dxa"/>
            <w:vAlign w:val="center"/>
          </w:tcPr>
          <w:p w14:paraId="7DD164BC" w14:textId="77777777" w:rsidR="006120B2" w:rsidRPr="00516381" w:rsidRDefault="006120B2" w:rsidP="00F80F19">
            <w:pPr>
              <w:spacing w:line="276" w:lineRule="auto"/>
              <w:rPr>
                <w:rFonts w:eastAsia="Calibri"/>
              </w:rPr>
            </w:pPr>
            <w:r w:rsidRPr="00516381">
              <w:rPr>
                <w:rFonts w:eastAsia="Calibri"/>
              </w:rPr>
              <w:t>1(1+0)</w:t>
            </w:r>
          </w:p>
        </w:tc>
      </w:tr>
      <w:tr w:rsidR="006120B2" w14:paraId="7EB09FFE"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11B601CD" w14:textId="77777777" w:rsidR="006120B2" w:rsidRPr="00E15116" w:rsidRDefault="006120B2" w:rsidP="006120B2">
            <w:pPr>
              <w:pStyle w:val="ListParagraph"/>
              <w:numPr>
                <w:ilvl w:val="0"/>
                <w:numId w:val="14"/>
              </w:numPr>
              <w:spacing w:line="276" w:lineRule="auto"/>
              <w:rPr>
                <w:rFonts w:eastAsia="Calibri"/>
              </w:rPr>
            </w:pPr>
          </w:p>
        </w:tc>
        <w:tc>
          <w:tcPr>
            <w:tcW w:w="1800" w:type="dxa"/>
            <w:vAlign w:val="center"/>
          </w:tcPr>
          <w:p w14:paraId="0E6FDA8F" w14:textId="77777777" w:rsidR="006120B2" w:rsidRPr="00802077" w:rsidRDefault="006120B2" w:rsidP="00F80F19">
            <w:pPr>
              <w:spacing w:line="276" w:lineRule="auto"/>
              <w:rPr>
                <w:rFonts w:eastAsia="Calibri"/>
              </w:rPr>
            </w:pPr>
            <w:r w:rsidRPr="00802077">
              <w:rPr>
                <w:rFonts w:eastAsia="Times New Roman"/>
              </w:rPr>
              <w:t>VART-364P</w:t>
            </w:r>
          </w:p>
        </w:tc>
        <w:tc>
          <w:tcPr>
            <w:tcW w:w="4140" w:type="dxa"/>
            <w:vAlign w:val="center"/>
          </w:tcPr>
          <w:p w14:paraId="7420658E" w14:textId="77777777" w:rsidR="006120B2" w:rsidRPr="00802077" w:rsidRDefault="006120B2" w:rsidP="00F80F19">
            <w:pPr>
              <w:spacing w:line="276" w:lineRule="auto"/>
              <w:rPr>
                <w:rFonts w:eastAsia="Calibri"/>
              </w:rPr>
            </w:pPr>
            <w:r w:rsidRPr="00802077">
              <w:rPr>
                <w:rFonts w:eastAsia="Times New Roman"/>
              </w:rPr>
              <w:t>Calligraphy: Visual Vocabulary (Practical)</w:t>
            </w:r>
          </w:p>
        </w:tc>
        <w:tc>
          <w:tcPr>
            <w:tcW w:w="1191" w:type="dxa"/>
            <w:vAlign w:val="center"/>
          </w:tcPr>
          <w:p w14:paraId="19E4EEFA" w14:textId="77777777" w:rsidR="006120B2" w:rsidRPr="00516381" w:rsidRDefault="006120B2" w:rsidP="00F80F19">
            <w:pPr>
              <w:spacing w:line="276" w:lineRule="auto"/>
              <w:rPr>
                <w:rFonts w:eastAsia="Calibri"/>
              </w:rPr>
            </w:pPr>
            <w:r w:rsidRPr="00516381">
              <w:rPr>
                <w:rFonts w:eastAsia="Calibri"/>
              </w:rPr>
              <w:t>2(0+2)</w:t>
            </w:r>
          </w:p>
        </w:tc>
      </w:tr>
      <w:tr w:rsidR="006120B2" w14:paraId="013FC039"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58F6D5CC" w14:textId="77777777" w:rsidR="006120B2" w:rsidRPr="00E15116" w:rsidRDefault="006120B2" w:rsidP="006120B2">
            <w:pPr>
              <w:pStyle w:val="ListParagraph"/>
              <w:numPr>
                <w:ilvl w:val="0"/>
                <w:numId w:val="14"/>
              </w:numPr>
              <w:spacing w:line="276" w:lineRule="auto"/>
              <w:rPr>
                <w:rFonts w:eastAsia="Calibri"/>
              </w:rPr>
            </w:pPr>
          </w:p>
        </w:tc>
        <w:tc>
          <w:tcPr>
            <w:tcW w:w="1800" w:type="dxa"/>
            <w:vAlign w:val="center"/>
          </w:tcPr>
          <w:p w14:paraId="1074DD23" w14:textId="77777777" w:rsidR="006120B2" w:rsidRPr="00802077" w:rsidRDefault="006120B2" w:rsidP="00F80F19">
            <w:pPr>
              <w:spacing w:line="276" w:lineRule="auto"/>
              <w:rPr>
                <w:rFonts w:eastAsia="Times New Roman"/>
              </w:rPr>
            </w:pPr>
            <w:r w:rsidRPr="00802077">
              <w:rPr>
                <w:rFonts w:eastAsia="Times New Roman"/>
              </w:rPr>
              <w:t>VART-365</w:t>
            </w:r>
          </w:p>
        </w:tc>
        <w:tc>
          <w:tcPr>
            <w:tcW w:w="4140" w:type="dxa"/>
            <w:vAlign w:val="center"/>
          </w:tcPr>
          <w:p w14:paraId="6E543C03" w14:textId="77777777" w:rsidR="006120B2" w:rsidRPr="00802077" w:rsidRDefault="006120B2" w:rsidP="00F80F19">
            <w:pPr>
              <w:spacing w:line="276" w:lineRule="auto"/>
              <w:rPr>
                <w:rFonts w:eastAsia="Times New Roman"/>
              </w:rPr>
            </w:pPr>
            <w:r w:rsidRPr="00802077">
              <w:rPr>
                <w:rFonts w:eastAsia="Times New Roman"/>
              </w:rPr>
              <w:t>Calligraphy Process</w:t>
            </w:r>
          </w:p>
        </w:tc>
        <w:tc>
          <w:tcPr>
            <w:tcW w:w="1191" w:type="dxa"/>
            <w:vAlign w:val="center"/>
          </w:tcPr>
          <w:p w14:paraId="308F370D" w14:textId="77777777" w:rsidR="006120B2" w:rsidRPr="00516381" w:rsidRDefault="006120B2" w:rsidP="00F80F19">
            <w:pPr>
              <w:spacing w:line="276" w:lineRule="auto"/>
              <w:rPr>
                <w:rFonts w:eastAsia="Calibri"/>
              </w:rPr>
            </w:pPr>
            <w:r w:rsidRPr="00516381">
              <w:rPr>
                <w:rFonts w:eastAsia="Times New Roman"/>
              </w:rPr>
              <w:t>3(0+3)</w:t>
            </w:r>
          </w:p>
        </w:tc>
      </w:tr>
    </w:tbl>
    <w:p w14:paraId="05BDFDAA" w14:textId="77777777" w:rsidR="006120B2" w:rsidRDefault="006120B2" w:rsidP="006120B2"/>
    <w:p w14:paraId="64B903A7" w14:textId="77777777" w:rsidR="006120B2" w:rsidRDefault="006120B2" w:rsidP="006120B2"/>
    <w:p w14:paraId="28CDF90A" w14:textId="77777777" w:rsidR="006120B2" w:rsidRDefault="006120B2" w:rsidP="006120B2"/>
    <w:p w14:paraId="00D7C748" w14:textId="77777777" w:rsidR="006120B2" w:rsidRDefault="006120B2" w:rsidP="006120B2"/>
    <w:p w14:paraId="7104D60B" w14:textId="77777777" w:rsidR="006120B2" w:rsidRDefault="006120B2" w:rsidP="006120B2">
      <w:r>
        <w:br w:type="page"/>
      </w:r>
    </w:p>
    <w:p w14:paraId="61944960" w14:textId="77777777" w:rsidR="006120B2" w:rsidRDefault="006120B2" w:rsidP="006120B2">
      <w:pPr>
        <w:jc w:val="center"/>
        <w:rPr>
          <w:b/>
          <w:bCs/>
          <w:sz w:val="28"/>
          <w:szCs w:val="28"/>
        </w:rPr>
      </w:pPr>
      <w:r>
        <w:rPr>
          <w:b/>
          <w:bCs/>
          <w:sz w:val="28"/>
          <w:szCs w:val="28"/>
        </w:rPr>
        <w:lastRenderedPageBreak/>
        <w:t>YEAR 4</w:t>
      </w:r>
    </w:p>
    <w:p w14:paraId="10CFC41D" w14:textId="77777777" w:rsidR="006120B2" w:rsidRPr="001E1E1B" w:rsidRDefault="006120B2" w:rsidP="006120B2">
      <w:pPr>
        <w:jc w:val="center"/>
        <w:rPr>
          <w:b/>
          <w:bCs/>
          <w:sz w:val="28"/>
          <w:szCs w:val="28"/>
        </w:rPr>
      </w:pPr>
    </w:p>
    <w:tbl>
      <w:tblPr>
        <w:tblStyle w:val="TableGrid"/>
        <w:tblW w:w="0" w:type="auto"/>
        <w:tblLook w:val="04A0" w:firstRow="1" w:lastRow="0" w:firstColumn="1" w:lastColumn="0" w:noHBand="0" w:noVBand="1"/>
      </w:tblPr>
      <w:tblGrid>
        <w:gridCol w:w="2589"/>
        <w:gridCol w:w="1366"/>
        <w:gridCol w:w="3060"/>
        <w:gridCol w:w="1281"/>
      </w:tblGrid>
      <w:tr w:rsidR="006120B2" w14:paraId="4E4DFD0F" w14:textId="77777777" w:rsidTr="00F80F19">
        <w:trPr>
          <w:trHeight w:val="432"/>
        </w:trPr>
        <w:tc>
          <w:tcPr>
            <w:tcW w:w="8296" w:type="dxa"/>
            <w:gridSpan w:val="4"/>
            <w:shd w:val="clear" w:color="auto" w:fill="9CC2E5" w:themeFill="accent5" w:themeFillTint="99"/>
            <w:vAlign w:val="center"/>
          </w:tcPr>
          <w:p w14:paraId="0DA35704" w14:textId="77777777" w:rsidR="006120B2" w:rsidRPr="001E1E1B" w:rsidRDefault="006120B2" w:rsidP="00F80F19">
            <w:pPr>
              <w:spacing w:line="276" w:lineRule="auto"/>
              <w:rPr>
                <w:b/>
                <w:bCs/>
              </w:rPr>
            </w:pPr>
            <w:r>
              <w:rPr>
                <w:b/>
                <w:bCs/>
              </w:rPr>
              <w:t>SEMESTER – VII</w:t>
            </w:r>
          </w:p>
        </w:tc>
      </w:tr>
      <w:tr w:rsidR="006120B2" w14:paraId="643DE7B2"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BDD6EE"/>
            <w:vAlign w:val="center"/>
          </w:tcPr>
          <w:p w14:paraId="20F202AA" w14:textId="77777777" w:rsidR="006120B2" w:rsidRDefault="006120B2" w:rsidP="00F80F19">
            <w:pPr>
              <w:spacing w:line="276" w:lineRule="auto"/>
            </w:pPr>
            <w:r w:rsidRPr="00516381">
              <w:rPr>
                <w:rFonts w:eastAsia="Calibri"/>
                <w:b/>
                <w:szCs w:val="28"/>
              </w:rPr>
              <w:t>Course Type</w:t>
            </w:r>
          </w:p>
        </w:tc>
        <w:tc>
          <w:tcPr>
            <w:tcW w:w="1366" w:type="dxa"/>
            <w:tcBorders>
              <w:top w:val="single" w:sz="4" w:space="0" w:color="auto"/>
              <w:left w:val="single" w:sz="4" w:space="0" w:color="auto"/>
              <w:bottom w:val="single" w:sz="4" w:space="0" w:color="auto"/>
              <w:right w:val="single" w:sz="4" w:space="0" w:color="auto"/>
            </w:tcBorders>
            <w:shd w:val="clear" w:color="auto" w:fill="BDD6EE"/>
            <w:vAlign w:val="center"/>
          </w:tcPr>
          <w:p w14:paraId="7F5D01E8" w14:textId="77777777" w:rsidR="006120B2" w:rsidRDefault="006120B2" w:rsidP="00F80F19">
            <w:pPr>
              <w:spacing w:line="276" w:lineRule="auto"/>
            </w:pPr>
            <w:r w:rsidRPr="00516381">
              <w:rPr>
                <w:rFonts w:eastAsia="Calibri"/>
                <w:b/>
                <w:szCs w:val="28"/>
              </w:rPr>
              <w:t>Course Codes</w:t>
            </w:r>
          </w:p>
        </w:tc>
        <w:tc>
          <w:tcPr>
            <w:tcW w:w="3060" w:type="dxa"/>
            <w:tcBorders>
              <w:top w:val="single" w:sz="4" w:space="0" w:color="auto"/>
              <w:left w:val="single" w:sz="4" w:space="0" w:color="auto"/>
              <w:bottom w:val="single" w:sz="4" w:space="0" w:color="auto"/>
              <w:right w:val="single" w:sz="4" w:space="0" w:color="auto"/>
            </w:tcBorders>
            <w:shd w:val="clear" w:color="auto" w:fill="BDD6EE"/>
            <w:vAlign w:val="center"/>
          </w:tcPr>
          <w:p w14:paraId="2E1F0C6E" w14:textId="77777777" w:rsidR="006120B2" w:rsidRDefault="006120B2" w:rsidP="00F80F19">
            <w:pPr>
              <w:spacing w:line="276" w:lineRule="auto"/>
            </w:pPr>
            <w:r w:rsidRPr="00524450">
              <w:rPr>
                <w:rFonts w:eastAsia="Calibri"/>
                <w:b/>
                <w:szCs w:val="28"/>
              </w:rPr>
              <w:t>Course Titles</w:t>
            </w:r>
          </w:p>
        </w:tc>
        <w:tc>
          <w:tcPr>
            <w:tcW w:w="1281" w:type="dxa"/>
            <w:tcBorders>
              <w:top w:val="single" w:sz="4" w:space="0" w:color="auto"/>
              <w:left w:val="single" w:sz="4" w:space="0" w:color="auto"/>
              <w:bottom w:val="single" w:sz="4" w:space="0" w:color="auto"/>
              <w:right w:val="single" w:sz="4" w:space="0" w:color="auto"/>
            </w:tcBorders>
            <w:shd w:val="clear" w:color="auto" w:fill="BDD6EE"/>
            <w:vAlign w:val="center"/>
          </w:tcPr>
          <w:p w14:paraId="782CA835" w14:textId="77777777" w:rsidR="006120B2" w:rsidRDefault="006120B2" w:rsidP="00F80F19">
            <w:pPr>
              <w:spacing w:line="276" w:lineRule="auto"/>
            </w:pPr>
            <w:r w:rsidRPr="00516381">
              <w:rPr>
                <w:rFonts w:eastAsia="Calibri"/>
                <w:b/>
                <w:szCs w:val="28"/>
              </w:rPr>
              <w:t>Credit Hours</w:t>
            </w:r>
          </w:p>
        </w:tc>
      </w:tr>
      <w:tr w:rsidR="006120B2" w14:paraId="7709903B"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FECDBA"/>
            <w:vAlign w:val="center"/>
          </w:tcPr>
          <w:p w14:paraId="35EE8DFA" w14:textId="77777777" w:rsidR="006120B2" w:rsidRPr="00516381" w:rsidRDefault="006120B2" w:rsidP="00F80F19">
            <w:pPr>
              <w:spacing w:line="276" w:lineRule="auto"/>
              <w:rPr>
                <w:rFonts w:eastAsia="Calibri"/>
              </w:rPr>
            </w:pPr>
            <w:r w:rsidRPr="00516381">
              <w:rPr>
                <w:rFonts w:eastAsia="Calibri"/>
              </w:rPr>
              <w:t>Major</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1BC98265" w14:textId="77777777" w:rsidR="006120B2" w:rsidRPr="00516381" w:rsidRDefault="006120B2" w:rsidP="00F80F19">
            <w:pPr>
              <w:spacing w:line="276" w:lineRule="auto"/>
              <w:rPr>
                <w:rFonts w:eastAsia="Calibri"/>
              </w:rPr>
            </w:pPr>
            <w:r w:rsidRPr="00516381">
              <w:rPr>
                <w:rFonts w:eastAsia="Calibri"/>
              </w:rPr>
              <w:t>VART-401</w:t>
            </w:r>
          </w:p>
        </w:tc>
        <w:tc>
          <w:tcPr>
            <w:tcW w:w="3060" w:type="dxa"/>
            <w:tcBorders>
              <w:top w:val="single" w:sz="4" w:space="0" w:color="auto"/>
              <w:left w:val="single" w:sz="4" w:space="0" w:color="auto"/>
              <w:bottom w:val="single" w:sz="4" w:space="0" w:color="auto"/>
              <w:right w:val="single" w:sz="4" w:space="0" w:color="auto"/>
            </w:tcBorders>
            <w:shd w:val="clear" w:color="auto" w:fill="FECDBA"/>
            <w:vAlign w:val="center"/>
          </w:tcPr>
          <w:p w14:paraId="1C9C169D" w14:textId="77777777" w:rsidR="006120B2" w:rsidRPr="00516381" w:rsidRDefault="006120B2" w:rsidP="00F80F19">
            <w:pPr>
              <w:spacing w:line="276" w:lineRule="auto"/>
              <w:rPr>
                <w:rFonts w:eastAsia="Calibri"/>
              </w:rPr>
            </w:pPr>
            <w:r w:rsidRPr="00516381">
              <w:rPr>
                <w:rFonts w:eastAsia="Calibri"/>
              </w:rPr>
              <w:t xml:space="preserve">Advance </w:t>
            </w:r>
            <w:r>
              <w:rPr>
                <w:rFonts w:eastAsia="Calibri"/>
              </w:rPr>
              <w:t>L</w:t>
            </w:r>
            <w:r w:rsidRPr="00516381">
              <w:rPr>
                <w:rFonts w:eastAsia="Calibri"/>
              </w:rPr>
              <w:t>evel Drawing- I</w:t>
            </w:r>
          </w:p>
        </w:tc>
        <w:tc>
          <w:tcPr>
            <w:tcW w:w="1281" w:type="dxa"/>
            <w:tcBorders>
              <w:top w:val="single" w:sz="4" w:space="0" w:color="auto"/>
              <w:left w:val="single" w:sz="4" w:space="0" w:color="auto"/>
              <w:bottom w:val="single" w:sz="4" w:space="0" w:color="auto"/>
              <w:right w:val="single" w:sz="4" w:space="0" w:color="auto"/>
            </w:tcBorders>
            <w:shd w:val="clear" w:color="auto" w:fill="FECDBA"/>
            <w:vAlign w:val="center"/>
          </w:tcPr>
          <w:p w14:paraId="2B1C482C" w14:textId="77777777" w:rsidR="006120B2" w:rsidRPr="00516381" w:rsidRDefault="006120B2" w:rsidP="00F80F19">
            <w:pPr>
              <w:spacing w:line="276" w:lineRule="auto"/>
              <w:rPr>
                <w:rFonts w:eastAsia="Calibri"/>
              </w:rPr>
            </w:pPr>
            <w:r w:rsidRPr="00516381">
              <w:rPr>
                <w:rFonts w:eastAsia="Calibri"/>
              </w:rPr>
              <w:t>3(0+3)</w:t>
            </w:r>
          </w:p>
        </w:tc>
      </w:tr>
      <w:tr w:rsidR="006120B2" w14:paraId="12177DBB" w14:textId="77777777" w:rsidTr="00F80F19">
        <w:trPr>
          <w:trHeight w:val="432"/>
        </w:trPr>
        <w:tc>
          <w:tcPr>
            <w:tcW w:w="2589" w:type="dxa"/>
            <w:tcBorders>
              <w:top w:val="single" w:sz="4" w:space="0" w:color="auto"/>
              <w:left w:val="single" w:sz="4" w:space="0" w:color="auto"/>
              <w:right w:val="single" w:sz="4" w:space="0" w:color="auto"/>
            </w:tcBorders>
            <w:shd w:val="clear" w:color="auto" w:fill="FECDBA"/>
            <w:vAlign w:val="center"/>
          </w:tcPr>
          <w:p w14:paraId="44EF15E1" w14:textId="77777777" w:rsidR="006120B2" w:rsidRPr="00516381" w:rsidRDefault="006120B2" w:rsidP="00F80F19">
            <w:pPr>
              <w:spacing w:line="276" w:lineRule="auto"/>
              <w:rPr>
                <w:rFonts w:eastAsia="Calibri"/>
              </w:rPr>
            </w:pPr>
            <w:r w:rsidRPr="00516381">
              <w:rPr>
                <w:rFonts w:eastAsia="Calibri"/>
              </w:rPr>
              <w:t>Major</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232728B0" w14:textId="77777777" w:rsidR="006120B2" w:rsidRPr="00802077" w:rsidRDefault="006120B2" w:rsidP="00F80F19">
            <w:pPr>
              <w:spacing w:line="276" w:lineRule="auto"/>
              <w:rPr>
                <w:rFonts w:eastAsia="Calibri"/>
              </w:rPr>
            </w:pPr>
            <w:r w:rsidRPr="00802077">
              <w:rPr>
                <w:rFonts w:eastAsia="Calibri"/>
              </w:rPr>
              <w:t>VART-402</w:t>
            </w:r>
          </w:p>
        </w:tc>
        <w:tc>
          <w:tcPr>
            <w:tcW w:w="3060" w:type="dxa"/>
            <w:tcBorders>
              <w:top w:val="single" w:sz="4" w:space="0" w:color="auto"/>
              <w:left w:val="single" w:sz="4" w:space="0" w:color="auto"/>
              <w:bottom w:val="single" w:sz="4" w:space="0" w:color="auto"/>
              <w:right w:val="single" w:sz="4" w:space="0" w:color="auto"/>
            </w:tcBorders>
            <w:shd w:val="clear" w:color="auto" w:fill="FECDBA"/>
            <w:vAlign w:val="center"/>
          </w:tcPr>
          <w:p w14:paraId="3050BA82" w14:textId="77777777" w:rsidR="006120B2" w:rsidRPr="00802077" w:rsidRDefault="006120B2" w:rsidP="00F80F19">
            <w:pPr>
              <w:spacing w:line="276" w:lineRule="auto"/>
              <w:rPr>
                <w:rFonts w:eastAsia="Calibri"/>
              </w:rPr>
            </w:pPr>
            <w:r w:rsidRPr="00802077">
              <w:rPr>
                <w:rFonts w:eastAsia="Calibri"/>
              </w:rPr>
              <w:t>Art in Pakistan</w:t>
            </w:r>
          </w:p>
        </w:tc>
        <w:tc>
          <w:tcPr>
            <w:tcW w:w="1281" w:type="dxa"/>
            <w:tcBorders>
              <w:top w:val="single" w:sz="4" w:space="0" w:color="auto"/>
              <w:left w:val="single" w:sz="4" w:space="0" w:color="auto"/>
              <w:bottom w:val="single" w:sz="4" w:space="0" w:color="auto"/>
              <w:right w:val="single" w:sz="4" w:space="0" w:color="auto"/>
            </w:tcBorders>
            <w:shd w:val="clear" w:color="auto" w:fill="FECDBA"/>
            <w:vAlign w:val="center"/>
          </w:tcPr>
          <w:p w14:paraId="240FED83" w14:textId="77777777" w:rsidR="006120B2" w:rsidRPr="00802077" w:rsidRDefault="006120B2" w:rsidP="00F80F19">
            <w:pPr>
              <w:spacing w:line="276" w:lineRule="auto"/>
              <w:rPr>
                <w:rFonts w:eastAsia="Calibri"/>
              </w:rPr>
            </w:pPr>
            <w:r w:rsidRPr="00802077">
              <w:rPr>
                <w:rFonts w:eastAsia="Calibri"/>
              </w:rPr>
              <w:t>3(3+0)</w:t>
            </w:r>
          </w:p>
        </w:tc>
      </w:tr>
      <w:tr w:rsidR="006120B2" w14:paraId="0DEBF631" w14:textId="77777777" w:rsidTr="00F80F19">
        <w:trPr>
          <w:trHeight w:val="432"/>
        </w:trPr>
        <w:tc>
          <w:tcPr>
            <w:tcW w:w="2589" w:type="dxa"/>
            <w:tcBorders>
              <w:top w:val="single" w:sz="4" w:space="0" w:color="auto"/>
              <w:left w:val="single" w:sz="4" w:space="0" w:color="auto"/>
              <w:right w:val="single" w:sz="4" w:space="0" w:color="auto"/>
            </w:tcBorders>
            <w:shd w:val="clear" w:color="auto" w:fill="FECDBA"/>
            <w:vAlign w:val="center"/>
          </w:tcPr>
          <w:p w14:paraId="2A3F18D2" w14:textId="77777777" w:rsidR="006120B2" w:rsidRPr="00516381" w:rsidRDefault="006120B2" w:rsidP="00F80F19">
            <w:pPr>
              <w:spacing w:line="276" w:lineRule="auto"/>
              <w:rPr>
                <w:rFonts w:eastAsia="Calibri"/>
              </w:rPr>
            </w:pPr>
            <w:r w:rsidRPr="00516381">
              <w:rPr>
                <w:rFonts w:eastAsia="Calibri"/>
              </w:rPr>
              <w:t>Major</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51A7F85F" w14:textId="77777777" w:rsidR="006120B2" w:rsidRPr="00516381" w:rsidRDefault="006120B2" w:rsidP="00F80F19">
            <w:pPr>
              <w:spacing w:line="276" w:lineRule="auto"/>
              <w:rPr>
                <w:rFonts w:eastAsia="Calibri"/>
              </w:rPr>
            </w:pPr>
          </w:p>
        </w:tc>
        <w:tc>
          <w:tcPr>
            <w:tcW w:w="3060" w:type="dxa"/>
            <w:tcBorders>
              <w:top w:val="single" w:sz="4" w:space="0" w:color="auto"/>
              <w:left w:val="single" w:sz="4" w:space="0" w:color="auto"/>
              <w:bottom w:val="single" w:sz="4" w:space="0" w:color="auto"/>
              <w:right w:val="single" w:sz="4" w:space="0" w:color="auto"/>
            </w:tcBorders>
            <w:shd w:val="clear" w:color="auto" w:fill="FECDBA"/>
            <w:vAlign w:val="center"/>
          </w:tcPr>
          <w:p w14:paraId="33F02450" w14:textId="77777777" w:rsidR="006120B2" w:rsidRPr="00516381" w:rsidRDefault="006120B2" w:rsidP="00F80F19">
            <w:pPr>
              <w:spacing w:line="276" w:lineRule="auto"/>
              <w:rPr>
                <w:rFonts w:eastAsia="Calibri"/>
              </w:rPr>
            </w:pPr>
            <w:r w:rsidRPr="00516381">
              <w:rPr>
                <w:rFonts w:eastAsia="Calibri"/>
              </w:rPr>
              <w:t>Courses of selected Major Studio of Visual Arts</w:t>
            </w:r>
          </w:p>
        </w:tc>
        <w:tc>
          <w:tcPr>
            <w:tcW w:w="1281" w:type="dxa"/>
            <w:tcBorders>
              <w:top w:val="single" w:sz="4" w:space="0" w:color="auto"/>
              <w:left w:val="single" w:sz="4" w:space="0" w:color="auto"/>
              <w:bottom w:val="single" w:sz="4" w:space="0" w:color="auto"/>
              <w:right w:val="single" w:sz="4" w:space="0" w:color="auto"/>
            </w:tcBorders>
            <w:shd w:val="clear" w:color="auto" w:fill="FECDBA"/>
            <w:vAlign w:val="center"/>
          </w:tcPr>
          <w:p w14:paraId="1EADD5B3" w14:textId="77777777" w:rsidR="006120B2" w:rsidRPr="00516381" w:rsidRDefault="006120B2" w:rsidP="00F80F19">
            <w:pPr>
              <w:spacing w:line="276" w:lineRule="auto"/>
              <w:rPr>
                <w:rFonts w:eastAsia="Calibri"/>
              </w:rPr>
            </w:pPr>
            <w:r w:rsidRPr="00516381">
              <w:rPr>
                <w:rFonts w:eastAsia="Calibri"/>
              </w:rPr>
              <w:t>6(1+5)</w:t>
            </w:r>
          </w:p>
        </w:tc>
      </w:tr>
      <w:tr w:rsidR="006120B2" w14:paraId="07BD3D19" w14:textId="77777777" w:rsidTr="00F80F19">
        <w:trPr>
          <w:trHeight w:val="432"/>
        </w:trPr>
        <w:tc>
          <w:tcPr>
            <w:tcW w:w="2589" w:type="dxa"/>
            <w:tcBorders>
              <w:top w:val="single" w:sz="4" w:space="0" w:color="auto"/>
              <w:left w:val="single" w:sz="4" w:space="0" w:color="auto"/>
              <w:right w:val="single" w:sz="4" w:space="0" w:color="auto"/>
            </w:tcBorders>
            <w:shd w:val="clear" w:color="auto" w:fill="FECDBA"/>
            <w:vAlign w:val="center"/>
          </w:tcPr>
          <w:p w14:paraId="30507830" w14:textId="77777777" w:rsidR="006120B2" w:rsidRPr="00516381" w:rsidRDefault="006120B2" w:rsidP="00F80F19">
            <w:pPr>
              <w:spacing w:line="276" w:lineRule="auto"/>
              <w:rPr>
                <w:rFonts w:eastAsia="Calibri"/>
              </w:rPr>
            </w:pPr>
            <w:r w:rsidRPr="00516381">
              <w:rPr>
                <w:rFonts w:eastAsia="Calibri"/>
              </w:rPr>
              <w:t>Internship/Field experience</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1A1FA0BB" w14:textId="77777777" w:rsidR="006120B2" w:rsidRPr="00516381" w:rsidRDefault="006120B2" w:rsidP="00F80F19">
            <w:pPr>
              <w:spacing w:line="276" w:lineRule="auto"/>
              <w:rPr>
                <w:rFonts w:eastAsia="Calibri"/>
              </w:rPr>
            </w:pPr>
            <w:r w:rsidRPr="00516381">
              <w:rPr>
                <w:rFonts w:eastAsia="Calibri"/>
              </w:rPr>
              <w:t>VART-497</w:t>
            </w:r>
          </w:p>
        </w:tc>
        <w:tc>
          <w:tcPr>
            <w:tcW w:w="3060" w:type="dxa"/>
            <w:tcBorders>
              <w:top w:val="single" w:sz="4" w:space="0" w:color="auto"/>
              <w:left w:val="single" w:sz="4" w:space="0" w:color="auto"/>
              <w:bottom w:val="single" w:sz="4" w:space="0" w:color="auto"/>
              <w:right w:val="single" w:sz="4" w:space="0" w:color="auto"/>
            </w:tcBorders>
            <w:shd w:val="clear" w:color="auto" w:fill="FECDBA"/>
            <w:vAlign w:val="center"/>
          </w:tcPr>
          <w:p w14:paraId="4A65F0DD" w14:textId="77777777" w:rsidR="006120B2" w:rsidRPr="00516381" w:rsidRDefault="006120B2" w:rsidP="00F80F19">
            <w:pPr>
              <w:spacing w:line="276" w:lineRule="auto"/>
              <w:rPr>
                <w:rFonts w:eastAsia="Calibri"/>
              </w:rPr>
            </w:pPr>
            <w:r w:rsidRPr="00516381">
              <w:rPr>
                <w:rFonts w:eastAsia="Calibri"/>
              </w:rPr>
              <w:t xml:space="preserve">Internship/Field </w:t>
            </w:r>
            <w:r>
              <w:rPr>
                <w:rFonts w:eastAsia="Calibri"/>
              </w:rPr>
              <w:t>E</w:t>
            </w:r>
            <w:r w:rsidRPr="00516381">
              <w:rPr>
                <w:rFonts w:eastAsia="Calibri"/>
              </w:rPr>
              <w:t>xperience</w:t>
            </w:r>
          </w:p>
        </w:tc>
        <w:tc>
          <w:tcPr>
            <w:tcW w:w="1281" w:type="dxa"/>
            <w:tcBorders>
              <w:top w:val="single" w:sz="4" w:space="0" w:color="auto"/>
              <w:left w:val="single" w:sz="4" w:space="0" w:color="auto"/>
              <w:bottom w:val="single" w:sz="4" w:space="0" w:color="auto"/>
              <w:right w:val="single" w:sz="4" w:space="0" w:color="auto"/>
            </w:tcBorders>
            <w:shd w:val="clear" w:color="auto" w:fill="FECDBA"/>
            <w:vAlign w:val="center"/>
          </w:tcPr>
          <w:p w14:paraId="43D61A56" w14:textId="77777777" w:rsidR="006120B2" w:rsidRPr="00516381" w:rsidRDefault="006120B2" w:rsidP="00F80F19">
            <w:pPr>
              <w:spacing w:line="276" w:lineRule="auto"/>
              <w:rPr>
                <w:rFonts w:eastAsia="Calibri"/>
              </w:rPr>
            </w:pPr>
            <w:r w:rsidRPr="00516381">
              <w:rPr>
                <w:rFonts w:eastAsia="Calibri"/>
              </w:rPr>
              <w:t>3(0+3)</w:t>
            </w:r>
          </w:p>
        </w:tc>
      </w:tr>
      <w:tr w:rsidR="006120B2" w14:paraId="56EE1A6C"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B1F9CE"/>
            <w:vAlign w:val="center"/>
          </w:tcPr>
          <w:p w14:paraId="01DD921F" w14:textId="77777777" w:rsidR="006120B2" w:rsidRPr="00516381" w:rsidRDefault="006120B2" w:rsidP="00F80F19">
            <w:pPr>
              <w:spacing w:line="276" w:lineRule="auto"/>
              <w:rPr>
                <w:rFonts w:eastAsia="Calibri"/>
              </w:rPr>
            </w:pPr>
            <w:r w:rsidRPr="00516381">
              <w:rPr>
                <w:rFonts w:eastAsia="Calibri"/>
              </w:rPr>
              <w:t>*Allied/Interdisciplinary</w:t>
            </w:r>
          </w:p>
        </w:tc>
        <w:tc>
          <w:tcPr>
            <w:tcW w:w="1366" w:type="dxa"/>
            <w:tcBorders>
              <w:top w:val="single" w:sz="4" w:space="0" w:color="auto"/>
              <w:left w:val="single" w:sz="4" w:space="0" w:color="auto"/>
              <w:bottom w:val="single" w:sz="4" w:space="0" w:color="auto"/>
              <w:right w:val="single" w:sz="4" w:space="0" w:color="auto"/>
            </w:tcBorders>
            <w:shd w:val="clear" w:color="auto" w:fill="B1F9CE"/>
            <w:vAlign w:val="center"/>
          </w:tcPr>
          <w:p w14:paraId="2C3B5EEB" w14:textId="77777777" w:rsidR="006120B2" w:rsidRPr="00516381" w:rsidRDefault="006120B2" w:rsidP="00F80F19">
            <w:pPr>
              <w:spacing w:line="276" w:lineRule="auto"/>
              <w:rPr>
                <w:rFonts w:eastAsia="Calibri"/>
              </w:rPr>
            </w:pPr>
            <w:r>
              <w:rPr>
                <w:rFonts w:eastAsia="Calibri"/>
              </w:rPr>
              <w:t>***</w:t>
            </w:r>
          </w:p>
        </w:tc>
        <w:tc>
          <w:tcPr>
            <w:tcW w:w="3060" w:type="dxa"/>
            <w:tcBorders>
              <w:top w:val="single" w:sz="4" w:space="0" w:color="auto"/>
              <w:left w:val="single" w:sz="4" w:space="0" w:color="auto"/>
              <w:bottom w:val="single" w:sz="4" w:space="0" w:color="auto"/>
              <w:right w:val="single" w:sz="4" w:space="0" w:color="auto"/>
            </w:tcBorders>
            <w:shd w:val="clear" w:color="auto" w:fill="B1F9CE"/>
            <w:vAlign w:val="center"/>
          </w:tcPr>
          <w:p w14:paraId="7CB524ED" w14:textId="77777777" w:rsidR="006120B2" w:rsidRPr="00516381" w:rsidRDefault="006120B2" w:rsidP="00F80F19">
            <w:pPr>
              <w:rPr>
                <w:rFonts w:eastAsia="Calibri"/>
              </w:rPr>
            </w:pPr>
            <w:r w:rsidRPr="00516381">
              <w:rPr>
                <w:rFonts w:eastAsia="Calibri"/>
              </w:rPr>
              <w:t>Sustainable Design</w:t>
            </w:r>
          </w:p>
          <w:p w14:paraId="4C569AD9" w14:textId="77777777" w:rsidR="006120B2" w:rsidRPr="00516381" w:rsidRDefault="006120B2" w:rsidP="00F80F19">
            <w:pPr>
              <w:rPr>
                <w:rFonts w:eastAsia="Calibri"/>
              </w:rPr>
            </w:pPr>
            <w:r w:rsidRPr="00516381">
              <w:rPr>
                <w:rFonts w:eastAsia="Calibri"/>
              </w:rPr>
              <w:t xml:space="preserve"> OR </w:t>
            </w:r>
          </w:p>
          <w:p w14:paraId="317F4F53" w14:textId="77777777" w:rsidR="006120B2" w:rsidRPr="00516381" w:rsidRDefault="006120B2" w:rsidP="00F80F19">
            <w:pPr>
              <w:spacing w:line="276" w:lineRule="auto"/>
              <w:rPr>
                <w:rFonts w:eastAsia="Calibri"/>
              </w:rPr>
            </w:pPr>
            <w:r w:rsidRPr="00516381">
              <w:rPr>
                <w:rFonts w:eastAsia="Calibri"/>
              </w:rPr>
              <w:t>Essential</w:t>
            </w:r>
            <w:r w:rsidRPr="00802077">
              <w:rPr>
                <w:rFonts w:eastAsia="Calibri"/>
              </w:rPr>
              <w:t>s</w:t>
            </w:r>
            <w:r w:rsidRPr="00516381">
              <w:rPr>
                <w:rFonts w:eastAsia="Calibri"/>
              </w:rPr>
              <w:t xml:space="preserve"> of Psychology </w:t>
            </w:r>
          </w:p>
        </w:tc>
        <w:tc>
          <w:tcPr>
            <w:tcW w:w="1281" w:type="dxa"/>
            <w:tcBorders>
              <w:top w:val="single" w:sz="4" w:space="0" w:color="auto"/>
              <w:left w:val="single" w:sz="4" w:space="0" w:color="auto"/>
              <w:bottom w:val="single" w:sz="4" w:space="0" w:color="auto"/>
              <w:right w:val="single" w:sz="4" w:space="0" w:color="auto"/>
            </w:tcBorders>
            <w:shd w:val="clear" w:color="auto" w:fill="B1F9CE"/>
            <w:vAlign w:val="center"/>
          </w:tcPr>
          <w:p w14:paraId="7C12EA7B" w14:textId="77777777" w:rsidR="006120B2" w:rsidRPr="00516381" w:rsidRDefault="006120B2" w:rsidP="00F80F19">
            <w:pPr>
              <w:rPr>
                <w:rFonts w:eastAsia="Calibri"/>
              </w:rPr>
            </w:pPr>
            <w:r w:rsidRPr="00516381">
              <w:rPr>
                <w:rFonts w:eastAsia="Calibri"/>
              </w:rPr>
              <w:t>3(3+0)</w:t>
            </w:r>
          </w:p>
          <w:p w14:paraId="7CBA6DE3" w14:textId="77777777" w:rsidR="006120B2" w:rsidRPr="00516381" w:rsidRDefault="006120B2" w:rsidP="00F80F19">
            <w:pPr>
              <w:rPr>
                <w:rFonts w:eastAsia="Calibri"/>
              </w:rPr>
            </w:pPr>
            <w:r w:rsidRPr="00516381">
              <w:rPr>
                <w:rFonts w:eastAsia="Calibri"/>
              </w:rPr>
              <w:t>OR</w:t>
            </w:r>
          </w:p>
          <w:p w14:paraId="17168B63" w14:textId="77777777" w:rsidR="006120B2" w:rsidRPr="00516381" w:rsidRDefault="006120B2" w:rsidP="00F80F19">
            <w:pPr>
              <w:spacing w:line="276" w:lineRule="auto"/>
              <w:rPr>
                <w:rFonts w:eastAsia="Calibri"/>
              </w:rPr>
            </w:pPr>
            <w:r w:rsidRPr="00516381">
              <w:rPr>
                <w:rFonts w:eastAsia="Calibri"/>
              </w:rPr>
              <w:t>3(3+0)</w:t>
            </w:r>
          </w:p>
        </w:tc>
      </w:tr>
      <w:tr w:rsidR="006120B2" w14:paraId="5819DE78" w14:textId="77777777" w:rsidTr="00F80F19">
        <w:trPr>
          <w:trHeight w:val="432"/>
        </w:trPr>
        <w:tc>
          <w:tcPr>
            <w:tcW w:w="7015"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077889B0" w14:textId="77777777" w:rsidR="006120B2" w:rsidRPr="001E1E1B" w:rsidRDefault="006120B2" w:rsidP="00F80F19">
            <w:pPr>
              <w:spacing w:line="276" w:lineRule="auto"/>
              <w:rPr>
                <w:b/>
                <w:bCs/>
              </w:rPr>
            </w:pPr>
            <w:r w:rsidRPr="001E1E1B">
              <w:rPr>
                <w:rFonts w:eastAsia="Calibri"/>
                <w:b/>
                <w:bCs/>
                <w:szCs w:val="28"/>
              </w:rPr>
              <w:t>Total Credit Hours</w:t>
            </w:r>
          </w:p>
        </w:tc>
        <w:tc>
          <w:tcPr>
            <w:tcW w:w="128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646E05B" w14:textId="77777777" w:rsidR="006120B2" w:rsidRPr="001E1E1B" w:rsidRDefault="006120B2" w:rsidP="00F80F19">
            <w:pPr>
              <w:spacing w:line="276" w:lineRule="auto"/>
              <w:rPr>
                <w:b/>
                <w:bCs/>
              </w:rPr>
            </w:pPr>
            <w:r>
              <w:rPr>
                <w:b/>
                <w:bCs/>
              </w:rPr>
              <w:t>18(7+11)</w:t>
            </w:r>
          </w:p>
        </w:tc>
      </w:tr>
    </w:tbl>
    <w:p w14:paraId="73789282" w14:textId="77777777" w:rsidR="006120B2" w:rsidRDefault="006120B2" w:rsidP="006120B2">
      <w:r w:rsidRPr="00CC3399">
        <w:t xml:space="preserve">* </w:t>
      </w:r>
      <w:r w:rsidRPr="00B07E18">
        <w:t>The students may opt any of the given courses as per availability of resources.</w:t>
      </w:r>
    </w:p>
    <w:p w14:paraId="73997B29" w14:textId="77777777" w:rsidR="006120B2" w:rsidRDefault="006120B2" w:rsidP="006120B2"/>
    <w:p w14:paraId="6216D080" w14:textId="77777777" w:rsidR="006120B2" w:rsidRDefault="006120B2" w:rsidP="006120B2"/>
    <w:p w14:paraId="20499B0A" w14:textId="77777777" w:rsidR="006120B2" w:rsidRDefault="006120B2" w:rsidP="006120B2"/>
    <w:tbl>
      <w:tblPr>
        <w:tblStyle w:val="TableGrid"/>
        <w:tblW w:w="0" w:type="auto"/>
        <w:shd w:val="clear" w:color="auto" w:fill="FE9368"/>
        <w:tblLook w:val="04A0" w:firstRow="1" w:lastRow="0" w:firstColumn="1" w:lastColumn="0" w:noHBand="0" w:noVBand="1"/>
      </w:tblPr>
      <w:tblGrid>
        <w:gridCol w:w="8296"/>
      </w:tblGrid>
      <w:tr w:rsidR="006120B2" w14:paraId="62E5483F" w14:textId="77777777" w:rsidTr="00F80F19">
        <w:trPr>
          <w:trHeight w:val="432"/>
        </w:trPr>
        <w:tc>
          <w:tcPr>
            <w:tcW w:w="8296" w:type="dxa"/>
            <w:shd w:val="clear" w:color="auto" w:fill="FE9368"/>
            <w:vAlign w:val="center"/>
          </w:tcPr>
          <w:p w14:paraId="42CD8E9F" w14:textId="24791541" w:rsidR="006120B2" w:rsidRDefault="006120B2" w:rsidP="00F80F19">
            <w:pPr>
              <w:rPr>
                <w:b/>
                <w:bCs/>
              </w:rPr>
            </w:pPr>
            <w:r w:rsidRPr="00CC3399">
              <w:rPr>
                <w:b/>
                <w:bCs/>
              </w:rPr>
              <w:t>LIST OF MAJORS STUDIO</w:t>
            </w:r>
            <w:r>
              <w:rPr>
                <w:b/>
                <w:bCs/>
              </w:rPr>
              <w:t xml:space="preserve"> COURSES</w:t>
            </w:r>
            <w:r w:rsidRPr="00CC3399">
              <w:rPr>
                <w:b/>
                <w:bCs/>
              </w:rPr>
              <w:t xml:space="preserve"> </w:t>
            </w:r>
            <w:r>
              <w:rPr>
                <w:b/>
                <w:bCs/>
              </w:rPr>
              <w:t xml:space="preserve">— SEMESTER </w:t>
            </w:r>
            <w:r w:rsidR="00027A5A">
              <w:rPr>
                <w:b/>
                <w:bCs/>
              </w:rPr>
              <w:t>–</w:t>
            </w:r>
            <w:r>
              <w:rPr>
                <w:b/>
                <w:bCs/>
              </w:rPr>
              <w:t>VII</w:t>
            </w:r>
          </w:p>
        </w:tc>
      </w:tr>
    </w:tbl>
    <w:p w14:paraId="1111749A" w14:textId="77777777" w:rsidR="006120B2" w:rsidRDefault="006120B2" w:rsidP="006120B2"/>
    <w:tbl>
      <w:tblPr>
        <w:tblStyle w:val="TableGrid"/>
        <w:tblW w:w="0" w:type="auto"/>
        <w:tblLook w:val="04A0" w:firstRow="1" w:lastRow="0" w:firstColumn="1" w:lastColumn="0" w:noHBand="0" w:noVBand="1"/>
      </w:tblPr>
      <w:tblGrid>
        <w:gridCol w:w="1165"/>
        <w:gridCol w:w="1620"/>
        <w:gridCol w:w="4320"/>
        <w:gridCol w:w="1191"/>
      </w:tblGrid>
      <w:tr w:rsidR="006120B2" w14:paraId="1DE14A2F" w14:textId="77777777" w:rsidTr="00F80F19">
        <w:trPr>
          <w:trHeight w:val="432"/>
        </w:trPr>
        <w:tc>
          <w:tcPr>
            <w:tcW w:w="8296" w:type="dxa"/>
            <w:gridSpan w:val="4"/>
            <w:shd w:val="clear" w:color="auto" w:fill="FEA582"/>
            <w:vAlign w:val="center"/>
          </w:tcPr>
          <w:p w14:paraId="65B2F802" w14:textId="77777777" w:rsidR="006120B2" w:rsidRPr="00CC3399" w:rsidRDefault="006120B2" w:rsidP="006120B2">
            <w:pPr>
              <w:pStyle w:val="ListParagraph"/>
              <w:numPr>
                <w:ilvl w:val="0"/>
                <w:numId w:val="15"/>
              </w:numPr>
              <w:spacing w:line="276" w:lineRule="auto"/>
              <w:rPr>
                <w:b/>
                <w:bCs/>
              </w:rPr>
            </w:pPr>
            <w:r>
              <w:rPr>
                <w:b/>
                <w:bCs/>
              </w:rPr>
              <w:t>PAINTING STUDIO COURSES</w:t>
            </w:r>
          </w:p>
        </w:tc>
      </w:tr>
      <w:tr w:rsidR="006120B2" w14:paraId="1E4DDFBE"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66E79E4D" w14:textId="77777777" w:rsidR="006120B2" w:rsidRDefault="006120B2" w:rsidP="00F80F19">
            <w:pPr>
              <w:spacing w:line="276" w:lineRule="auto"/>
            </w:pPr>
            <w:r>
              <w:rPr>
                <w:rFonts w:eastAsia="Calibri"/>
                <w:b/>
                <w:szCs w:val="28"/>
              </w:rPr>
              <w:t>Sr. No.</w:t>
            </w:r>
          </w:p>
        </w:tc>
        <w:tc>
          <w:tcPr>
            <w:tcW w:w="1620" w:type="dxa"/>
            <w:tcBorders>
              <w:top w:val="single" w:sz="4" w:space="0" w:color="auto"/>
              <w:left w:val="single" w:sz="4" w:space="0" w:color="auto"/>
              <w:bottom w:val="single" w:sz="4" w:space="0" w:color="auto"/>
              <w:right w:val="single" w:sz="4" w:space="0" w:color="auto"/>
            </w:tcBorders>
            <w:shd w:val="clear" w:color="auto" w:fill="FEC1A8"/>
            <w:vAlign w:val="center"/>
          </w:tcPr>
          <w:p w14:paraId="5EB0D6C6" w14:textId="77777777" w:rsidR="006120B2" w:rsidRDefault="006120B2" w:rsidP="00F80F19">
            <w:pPr>
              <w:spacing w:line="276" w:lineRule="auto"/>
            </w:pPr>
            <w:r w:rsidRPr="00516381">
              <w:rPr>
                <w:rFonts w:eastAsia="Calibri"/>
                <w:b/>
                <w:szCs w:val="28"/>
              </w:rPr>
              <w:t>Course Codes</w:t>
            </w:r>
          </w:p>
        </w:tc>
        <w:tc>
          <w:tcPr>
            <w:tcW w:w="4320" w:type="dxa"/>
            <w:tcBorders>
              <w:top w:val="single" w:sz="4" w:space="0" w:color="auto"/>
              <w:left w:val="single" w:sz="4" w:space="0" w:color="auto"/>
              <w:bottom w:val="single" w:sz="4" w:space="0" w:color="auto"/>
              <w:right w:val="single" w:sz="4" w:space="0" w:color="auto"/>
            </w:tcBorders>
            <w:shd w:val="clear" w:color="auto" w:fill="FEC1A8"/>
            <w:vAlign w:val="center"/>
          </w:tcPr>
          <w:p w14:paraId="412C4BDC" w14:textId="77777777" w:rsidR="006120B2" w:rsidRDefault="006120B2" w:rsidP="00F80F19">
            <w:pPr>
              <w:spacing w:line="276" w:lineRule="auto"/>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5B672045" w14:textId="77777777" w:rsidR="006120B2" w:rsidRDefault="006120B2" w:rsidP="00F80F19">
            <w:pPr>
              <w:spacing w:line="276" w:lineRule="auto"/>
            </w:pPr>
            <w:r w:rsidRPr="00516381">
              <w:rPr>
                <w:rFonts w:eastAsia="Calibri"/>
                <w:b/>
                <w:szCs w:val="28"/>
              </w:rPr>
              <w:t>Credit Hours</w:t>
            </w:r>
          </w:p>
        </w:tc>
      </w:tr>
      <w:tr w:rsidR="006120B2" w14:paraId="75987B42" w14:textId="77777777" w:rsidTr="00F80F19">
        <w:trPr>
          <w:trHeight w:val="432"/>
        </w:trPr>
        <w:tc>
          <w:tcPr>
            <w:tcW w:w="1165" w:type="dxa"/>
            <w:vAlign w:val="center"/>
          </w:tcPr>
          <w:p w14:paraId="2C8D4C59" w14:textId="77777777" w:rsidR="006120B2" w:rsidRPr="00CC3399" w:rsidRDefault="006120B2" w:rsidP="006120B2">
            <w:pPr>
              <w:pStyle w:val="ListParagraph"/>
              <w:numPr>
                <w:ilvl w:val="0"/>
                <w:numId w:val="16"/>
              </w:numPr>
              <w:spacing w:line="276" w:lineRule="auto"/>
              <w:rPr>
                <w:rFonts w:eastAsia="Calibri"/>
              </w:rPr>
            </w:pPr>
          </w:p>
        </w:tc>
        <w:tc>
          <w:tcPr>
            <w:tcW w:w="1620" w:type="dxa"/>
            <w:vAlign w:val="center"/>
          </w:tcPr>
          <w:p w14:paraId="43B6C162" w14:textId="77777777" w:rsidR="006120B2" w:rsidRPr="00516381" w:rsidRDefault="006120B2" w:rsidP="00F80F19">
            <w:pPr>
              <w:spacing w:line="276" w:lineRule="auto"/>
              <w:rPr>
                <w:rFonts w:eastAsia="Calibri"/>
              </w:rPr>
            </w:pPr>
            <w:r w:rsidRPr="00516381">
              <w:rPr>
                <w:rFonts w:eastAsia="Times New Roman"/>
              </w:rPr>
              <w:t>VART-403</w:t>
            </w:r>
          </w:p>
        </w:tc>
        <w:tc>
          <w:tcPr>
            <w:tcW w:w="4320" w:type="dxa"/>
            <w:vAlign w:val="center"/>
          </w:tcPr>
          <w:p w14:paraId="55259847" w14:textId="77777777" w:rsidR="006120B2" w:rsidRPr="00516381" w:rsidRDefault="006120B2" w:rsidP="00F80F19">
            <w:pPr>
              <w:spacing w:line="276" w:lineRule="auto"/>
              <w:rPr>
                <w:rFonts w:eastAsia="Calibri"/>
              </w:rPr>
            </w:pPr>
            <w:r w:rsidRPr="00516381">
              <w:rPr>
                <w:rFonts w:eastAsia="Times New Roman"/>
              </w:rPr>
              <w:t>Painting: Concept Development</w:t>
            </w:r>
          </w:p>
        </w:tc>
        <w:tc>
          <w:tcPr>
            <w:tcW w:w="1191" w:type="dxa"/>
            <w:vAlign w:val="center"/>
          </w:tcPr>
          <w:p w14:paraId="1E4FC72B" w14:textId="77777777" w:rsidR="006120B2" w:rsidRPr="00516381" w:rsidRDefault="006120B2" w:rsidP="00F80F19">
            <w:pPr>
              <w:spacing w:line="276" w:lineRule="auto"/>
              <w:rPr>
                <w:rFonts w:eastAsia="Calibri"/>
              </w:rPr>
            </w:pPr>
            <w:r w:rsidRPr="00516381">
              <w:rPr>
                <w:rFonts w:eastAsia="Calibri"/>
              </w:rPr>
              <w:t>1(1+0)</w:t>
            </w:r>
          </w:p>
        </w:tc>
      </w:tr>
      <w:tr w:rsidR="006120B2" w14:paraId="58C84946" w14:textId="77777777" w:rsidTr="00F80F19">
        <w:trPr>
          <w:trHeight w:val="432"/>
        </w:trPr>
        <w:tc>
          <w:tcPr>
            <w:tcW w:w="1165" w:type="dxa"/>
            <w:vAlign w:val="center"/>
          </w:tcPr>
          <w:p w14:paraId="75BD8D7B" w14:textId="77777777" w:rsidR="006120B2" w:rsidRPr="00CC3399" w:rsidRDefault="006120B2" w:rsidP="006120B2">
            <w:pPr>
              <w:pStyle w:val="ListParagraph"/>
              <w:numPr>
                <w:ilvl w:val="0"/>
                <w:numId w:val="16"/>
              </w:numPr>
              <w:spacing w:line="276" w:lineRule="auto"/>
              <w:rPr>
                <w:rFonts w:eastAsia="Calibri"/>
              </w:rPr>
            </w:pPr>
          </w:p>
        </w:tc>
        <w:tc>
          <w:tcPr>
            <w:tcW w:w="1620" w:type="dxa"/>
            <w:vAlign w:val="center"/>
          </w:tcPr>
          <w:p w14:paraId="03E9A74A" w14:textId="77777777" w:rsidR="006120B2" w:rsidRPr="00516381" w:rsidRDefault="006120B2" w:rsidP="00F80F19">
            <w:pPr>
              <w:spacing w:line="276" w:lineRule="auto"/>
              <w:rPr>
                <w:rFonts w:eastAsia="Calibri"/>
              </w:rPr>
            </w:pPr>
            <w:r w:rsidRPr="00516381">
              <w:rPr>
                <w:rFonts w:eastAsia="Times New Roman"/>
              </w:rPr>
              <w:t>VART-403P</w:t>
            </w:r>
          </w:p>
        </w:tc>
        <w:tc>
          <w:tcPr>
            <w:tcW w:w="4320" w:type="dxa"/>
            <w:vAlign w:val="center"/>
          </w:tcPr>
          <w:p w14:paraId="35C3823F" w14:textId="77777777" w:rsidR="006120B2" w:rsidRDefault="006120B2" w:rsidP="00F80F19">
            <w:pPr>
              <w:spacing w:line="276" w:lineRule="auto"/>
              <w:rPr>
                <w:rFonts w:eastAsia="Times New Roman"/>
              </w:rPr>
            </w:pPr>
            <w:r w:rsidRPr="00516381">
              <w:rPr>
                <w:rFonts w:eastAsia="Times New Roman"/>
              </w:rPr>
              <w:t xml:space="preserve">Painting: Concept Development </w:t>
            </w:r>
          </w:p>
          <w:p w14:paraId="286885DA" w14:textId="77777777" w:rsidR="006120B2" w:rsidRPr="00516381" w:rsidRDefault="006120B2" w:rsidP="00F80F19">
            <w:pPr>
              <w:spacing w:line="276" w:lineRule="auto"/>
              <w:rPr>
                <w:rFonts w:eastAsia="Calibri"/>
              </w:rPr>
            </w:pPr>
            <w:r w:rsidRPr="00516381">
              <w:rPr>
                <w:rFonts w:eastAsia="Times New Roman"/>
              </w:rPr>
              <w:t>(Practical)</w:t>
            </w:r>
          </w:p>
        </w:tc>
        <w:tc>
          <w:tcPr>
            <w:tcW w:w="1191" w:type="dxa"/>
            <w:vAlign w:val="center"/>
          </w:tcPr>
          <w:p w14:paraId="4CE3C34D" w14:textId="77777777" w:rsidR="006120B2" w:rsidRPr="00516381" w:rsidRDefault="006120B2" w:rsidP="00F80F19">
            <w:pPr>
              <w:spacing w:line="276" w:lineRule="auto"/>
              <w:rPr>
                <w:rFonts w:eastAsia="Calibri"/>
              </w:rPr>
            </w:pPr>
            <w:r w:rsidRPr="00516381">
              <w:rPr>
                <w:rFonts w:eastAsia="Calibri"/>
              </w:rPr>
              <w:t>2(0+2)</w:t>
            </w:r>
          </w:p>
        </w:tc>
      </w:tr>
      <w:tr w:rsidR="006120B2" w14:paraId="78667861" w14:textId="77777777" w:rsidTr="00F80F19">
        <w:trPr>
          <w:trHeight w:val="432"/>
        </w:trPr>
        <w:tc>
          <w:tcPr>
            <w:tcW w:w="1165" w:type="dxa"/>
            <w:vAlign w:val="center"/>
          </w:tcPr>
          <w:p w14:paraId="16AFD647" w14:textId="77777777" w:rsidR="006120B2" w:rsidRPr="00CC3399" w:rsidRDefault="006120B2" w:rsidP="006120B2">
            <w:pPr>
              <w:pStyle w:val="ListParagraph"/>
              <w:numPr>
                <w:ilvl w:val="0"/>
                <w:numId w:val="16"/>
              </w:numPr>
              <w:spacing w:line="276" w:lineRule="auto"/>
              <w:rPr>
                <w:rFonts w:eastAsia="Calibri"/>
              </w:rPr>
            </w:pPr>
          </w:p>
        </w:tc>
        <w:tc>
          <w:tcPr>
            <w:tcW w:w="1620" w:type="dxa"/>
            <w:vAlign w:val="center"/>
          </w:tcPr>
          <w:p w14:paraId="72BC1F15" w14:textId="77777777" w:rsidR="006120B2" w:rsidRPr="00516381" w:rsidRDefault="006120B2" w:rsidP="00F80F19">
            <w:pPr>
              <w:spacing w:line="276" w:lineRule="auto"/>
              <w:rPr>
                <w:rFonts w:eastAsia="Times New Roman"/>
              </w:rPr>
            </w:pPr>
            <w:r w:rsidRPr="00516381">
              <w:rPr>
                <w:rFonts w:eastAsia="Times New Roman"/>
              </w:rPr>
              <w:t>VART-404</w:t>
            </w:r>
          </w:p>
        </w:tc>
        <w:tc>
          <w:tcPr>
            <w:tcW w:w="4320" w:type="dxa"/>
            <w:vAlign w:val="center"/>
          </w:tcPr>
          <w:p w14:paraId="360158CC" w14:textId="77777777" w:rsidR="006120B2" w:rsidRPr="00516381" w:rsidRDefault="006120B2" w:rsidP="00F80F19">
            <w:pPr>
              <w:spacing w:line="276" w:lineRule="auto"/>
              <w:rPr>
                <w:rFonts w:eastAsia="Times New Roman"/>
              </w:rPr>
            </w:pPr>
            <w:r w:rsidRPr="00516381">
              <w:rPr>
                <w:rFonts w:eastAsia="Times New Roman"/>
              </w:rPr>
              <w:t>Advance Painting Process-I</w:t>
            </w:r>
          </w:p>
        </w:tc>
        <w:tc>
          <w:tcPr>
            <w:tcW w:w="1191" w:type="dxa"/>
            <w:vAlign w:val="center"/>
          </w:tcPr>
          <w:p w14:paraId="6CB860CD" w14:textId="77777777" w:rsidR="006120B2" w:rsidRPr="00516381" w:rsidRDefault="006120B2" w:rsidP="00F80F19">
            <w:pPr>
              <w:spacing w:line="276" w:lineRule="auto"/>
              <w:rPr>
                <w:rFonts w:eastAsia="Times New Roman"/>
              </w:rPr>
            </w:pPr>
            <w:r w:rsidRPr="00516381">
              <w:rPr>
                <w:rFonts w:eastAsia="Times New Roman"/>
              </w:rPr>
              <w:t>3(0+3)</w:t>
            </w:r>
          </w:p>
        </w:tc>
      </w:tr>
      <w:tr w:rsidR="006120B2" w14:paraId="3EA0DEE8" w14:textId="77777777" w:rsidTr="00F80F19">
        <w:trPr>
          <w:trHeight w:val="432"/>
        </w:trPr>
        <w:tc>
          <w:tcPr>
            <w:tcW w:w="8296" w:type="dxa"/>
            <w:gridSpan w:val="4"/>
            <w:shd w:val="clear" w:color="auto" w:fill="FEA582"/>
            <w:vAlign w:val="center"/>
          </w:tcPr>
          <w:p w14:paraId="0E250E43" w14:textId="77777777" w:rsidR="006120B2" w:rsidRPr="006A2A6F" w:rsidRDefault="006120B2" w:rsidP="006120B2">
            <w:pPr>
              <w:pStyle w:val="ListParagraph"/>
              <w:numPr>
                <w:ilvl w:val="0"/>
                <w:numId w:val="15"/>
              </w:numPr>
              <w:spacing w:line="276" w:lineRule="auto"/>
              <w:rPr>
                <w:rFonts w:eastAsia="Calibri"/>
              </w:rPr>
            </w:pPr>
            <w:r>
              <w:rPr>
                <w:b/>
                <w:bCs/>
              </w:rPr>
              <w:t>SCULPTURE</w:t>
            </w:r>
            <w:r w:rsidRPr="006A2A6F">
              <w:rPr>
                <w:b/>
                <w:bCs/>
              </w:rPr>
              <w:t xml:space="preserve"> STUDIO</w:t>
            </w:r>
            <w:r>
              <w:rPr>
                <w:b/>
                <w:bCs/>
              </w:rPr>
              <w:t xml:space="preserve"> COURSES</w:t>
            </w:r>
          </w:p>
        </w:tc>
      </w:tr>
      <w:tr w:rsidR="006120B2" w14:paraId="57FA37B8"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3C943775" w14:textId="77777777" w:rsidR="006120B2" w:rsidRPr="00516381" w:rsidRDefault="006120B2" w:rsidP="00F80F19">
            <w:pPr>
              <w:spacing w:line="276" w:lineRule="auto"/>
              <w:rPr>
                <w:rFonts w:eastAsia="Calibri"/>
              </w:rPr>
            </w:pPr>
            <w:r>
              <w:rPr>
                <w:rFonts w:eastAsia="Calibri"/>
                <w:b/>
                <w:szCs w:val="28"/>
              </w:rPr>
              <w:t>Sr. No.</w:t>
            </w:r>
          </w:p>
        </w:tc>
        <w:tc>
          <w:tcPr>
            <w:tcW w:w="1620" w:type="dxa"/>
            <w:tcBorders>
              <w:top w:val="single" w:sz="4" w:space="0" w:color="auto"/>
              <w:left w:val="single" w:sz="4" w:space="0" w:color="auto"/>
              <w:bottom w:val="single" w:sz="4" w:space="0" w:color="auto"/>
              <w:right w:val="single" w:sz="4" w:space="0" w:color="auto"/>
            </w:tcBorders>
            <w:shd w:val="clear" w:color="auto" w:fill="FEC1A8"/>
            <w:vAlign w:val="center"/>
          </w:tcPr>
          <w:p w14:paraId="1D2060CB"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320" w:type="dxa"/>
            <w:tcBorders>
              <w:top w:val="single" w:sz="4" w:space="0" w:color="auto"/>
              <w:left w:val="single" w:sz="4" w:space="0" w:color="auto"/>
              <w:bottom w:val="single" w:sz="4" w:space="0" w:color="auto"/>
              <w:right w:val="single" w:sz="4" w:space="0" w:color="auto"/>
            </w:tcBorders>
            <w:shd w:val="clear" w:color="auto" w:fill="FEC1A8"/>
            <w:vAlign w:val="center"/>
          </w:tcPr>
          <w:p w14:paraId="7E2E04B0"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4676D5F0"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52D74660"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35387E63" w14:textId="77777777" w:rsidR="006120B2" w:rsidRPr="00E15116" w:rsidRDefault="006120B2" w:rsidP="006120B2">
            <w:pPr>
              <w:pStyle w:val="ListParagraph"/>
              <w:numPr>
                <w:ilvl w:val="0"/>
                <w:numId w:val="17"/>
              </w:numPr>
              <w:spacing w:line="276" w:lineRule="auto"/>
              <w:rPr>
                <w:rFonts w:eastAsia="Calibri"/>
              </w:rPr>
            </w:pPr>
          </w:p>
        </w:tc>
        <w:tc>
          <w:tcPr>
            <w:tcW w:w="1620" w:type="dxa"/>
            <w:vAlign w:val="center"/>
          </w:tcPr>
          <w:p w14:paraId="53556F0F" w14:textId="77777777" w:rsidR="006120B2" w:rsidRPr="00516381" w:rsidRDefault="006120B2" w:rsidP="00F80F19">
            <w:pPr>
              <w:spacing w:line="276" w:lineRule="auto"/>
              <w:rPr>
                <w:rFonts w:eastAsia="Calibri"/>
              </w:rPr>
            </w:pPr>
            <w:r w:rsidRPr="00516381">
              <w:rPr>
                <w:rFonts w:eastAsia="Times New Roman"/>
              </w:rPr>
              <w:t>VART-405</w:t>
            </w:r>
          </w:p>
        </w:tc>
        <w:tc>
          <w:tcPr>
            <w:tcW w:w="4320" w:type="dxa"/>
            <w:vAlign w:val="center"/>
          </w:tcPr>
          <w:p w14:paraId="0F927D26" w14:textId="77777777" w:rsidR="006120B2" w:rsidRPr="00516381" w:rsidRDefault="006120B2" w:rsidP="00F80F19">
            <w:pPr>
              <w:spacing w:line="276" w:lineRule="auto"/>
              <w:rPr>
                <w:rFonts w:eastAsia="Calibri"/>
              </w:rPr>
            </w:pPr>
            <w:r w:rsidRPr="00516381">
              <w:rPr>
                <w:rFonts w:eastAsia="Times New Roman"/>
              </w:rPr>
              <w:t>Sculpture: Concept Development</w:t>
            </w:r>
          </w:p>
        </w:tc>
        <w:tc>
          <w:tcPr>
            <w:tcW w:w="1191" w:type="dxa"/>
            <w:vAlign w:val="center"/>
          </w:tcPr>
          <w:p w14:paraId="01D7E776" w14:textId="77777777" w:rsidR="006120B2" w:rsidRPr="00516381" w:rsidRDefault="006120B2" w:rsidP="00F80F19">
            <w:pPr>
              <w:spacing w:line="276" w:lineRule="auto"/>
              <w:rPr>
                <w:rFonts w:eastAsia="Calibri"/>
              </w:rPr>
            </w:pPr>
            <w:r w:rsidRPr="00516381">
              <w:rPr>
                <w:rFonts w:eastAsia="Calibri"/>
              </w:rPr>
              <w:t>1(1+0)</w:t>
            </w:r>
          </w:p>
        </w:tc>
      </w:tr>
      <w:tr w:rsidR="006120B2" w14:paraId="3CC18DC2"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27B3A6AC" w14:textId="77777777" w:rsidR="006120B2" w:rsidRPr="00E15116" w:rsidRDefault="006120B2" w:rsidP="006120B2">
            <w:pPr>
              <w:pStyle w:val="ListParagraph"/>
              <w:numPr>
                <w:ilvl w:val="0"/>
                <w:numId w:val="17"/>
              </w:numPr>
              <w:spacing w:line="276" w:lineRule="auto"/>
              <w:rPr>
                <w:rFonts w:eastAsia="Calibri"/>
              </w:rPr>
            </w:pPr>
          </w:p>
        </w:tc>
        <w:tc>
          <w:tcPr>
            <w:tcW w:w="1620" w:type="dxa"/>
            <w:vAlign w:val="center"/>
          </w:tcPr>
          <w:p w14:paraId="320DDE24" w14:textId="77777777" w:rsidR="006120B2" w:rsidRPr="00516381" w:rsidRDefault="006120B2" w:rsidP="00F80F19">
            <w:pPr>
              <w:spacing w:line="276" w:lineRule="auto"/>
              <w:rPr>
                <w:rFonts w:eastAsia="Calibri"/>
              </w:rPr>
            </w:pPr>
            <w:r w:rsidRPr="00516381">
              <w:rPr>
                <w:rFonts w:eastAsia="Times New Roman"/>
              </w:rPr>
              <w:t>VART-405P</w:t>
            </w:r>
          </w:p>
        </w:tc>
        <w:tc>
          <w:tcPr>
            <w:tcW w:w="4320" w:type="dxa"/>
            <w:vAlign w:val="center"/>
          </w:tcPr>
          <w:p w14:paraId="590FD3C2" w14:textId="77777777" w:rsidR="006120B2" w:rsidRDefault="006120B2" w:rsidP="00F80F19">
            <w:pPr>
              <w:spacing w:line="276" w:lineRule="auto"/>
              <w:rPr>
                <w:rFonts w:eastAsia="Times New Roman"/>
              </w:rPr>
            </w:pPr>
            <w:r w:rsidRPr="00516381">
              <w:rPr>
                <w:rFonts w:eastAsia="Times New Roman"/>
              </w:rPr>
              <w:t>Sculpture: Concept Development</w:t>
            </w:r>
          </w:p>
          <w:p w14:paraId="4F3B9AA8" w14:textId="77777777" w:rsidR="006120B2" w:rsidRPr="00AD3B7F" w:rsidRDefault="006120B2" w:rsidP="00F80F19">
            <w:pPr>
              <w:spacing w:line="276" w:lineRule="auto"/>
              <w:rPr>
                <w:rFonts w:eastAsia="Times New Roman"/>
              </w:rPr>
            </w:pPr>
            <w:r w:rsidRPr="00516381">
              <w:rPr>
                <w:rFonts w:eastAsia="Times New Roman"/>
              </w:rPr>
              <w:t>(Practical)</w:t>
            </w:r>
          </w:p>
        </w:tc>
        <w:tc>
          <w:tcPr>
            <w:tcW w:w="1191" w:type="dxa"/>
            <w:vAlign w:val="center"/>
          </w:tcPr>
          <w:p w14:paraId="3CA90F6D" w14:textId="77777777" w:rsidR="006120B2" w:rsidRPr="00516381" w:rsidRDefault="006120B2" w:rsidP="00F80F19">
            <w:pPr>
              <w:spacing w:line="276" w:lineRule="auto"/>
              <w:rPr>
                <w:rFonts w:eastAsia="Calibri"/>
              </w:rPr>
            </w:pPr>
            <w:r w:rsidRPr="00516381">
              <w:rPr>
                <w:rFonts w:eastAsia="Calibri"/>
              </w:rPr>
              <w:t>2(0+2)</w:t>
            </w:r>
          </w:p>
        </w:tc>
      </w:tr>
      <w:tr w:rsidR="006120B2" w14:paraId="19C97484"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6868180D" w14:textId="77777777" w:rsidR="006120B2" w:rsidRPr="00E15116" w:rsidRDefault="006120B2" w:rsidP="006120B2">
            <w:pPr>
              <w:pStyle w:val="ListParagraph"/>
              <w:numPr>
                <w:ilvl w:val="0"/>
                <w:numId w:val="17"/>
              </w:numPr>
              <w:spacing w:line="276" w:lineRule="auto"/>
              <w:rPr>
                <w:rFonts w:eastAsia="Calibri"/>
              </w:rPr>
            </w:pPr>
          </w:p>
        </w:tc>
        <w:tc>
          <w:tcPr>
            <w:tcW w:w="1620" w:type="dxa"/>
            <w:vAlign w:val="center"/>
          </w:tcPr>
          <w:p w14:paraId="7C6F9CFC" w14:textId="77777777" w:rsidR="006120B2" w:rsidRPr="00516381" w:rsidRDefault="006120B2" w:rsidP="00F80F19">
            <w:pPr>
              <w:spacing w:line="276" w:lineRule="auto"/>
              <w:rPr>
                <w:rFonts w:eastAsia="Times New Roman"/>
              </w:rPr>
            </w:pPr>
            <w:r w:rsidRPr="00516381">
              <w:rPr>
                <w:rFonts w:eastAsia="Times New Roman"/>
              </w:rPr>
              <w:t>VART-406</w:t>
            </w:r>
          </w:p>
        </w:tc>
        <w:tc>
          <w:tcPr>
            <w:tcW w:w="4320" w:type="dxa"/>
            <w:vAlign w:val="center"/>
          </w:tcPr>
          <w:p w14:paraId="60E66FD3" w14:textId="77777777" w:rsidR="006120B2" w:rsidRPr="00516381" w:rsidRDefault="006120B2" w:rsidP="00F80F19">
            <w:pPr>
              <w:spacing w:line="276" w:lineRule="auto"/>
              <w:rPr>
                <w:rFonts w:eastAsia="Times New Roman"/>
              </w:rPr>
            </w:pPr>
            <w:r w:rsidRPr="00516381">
              <w:rPr>
                <w:rFonts w:eastAsia="Times New Roman"/>
              </w:rPr>
              <w:t>Advance Sculpture Process-I</w:t>
            </w:r>
          </w:p>
        </w:tc>
        <w:tc>
          <w:tcPr>
            <w:tcW w:w="1191" w:type="dxa"/>
            <w:vAlign w:val="center"/>
          </w:tcPr>
          <w:p w14:paraId="035CCA4C" w14:textId="77777777" w:rsidR="006120B2" w:rsidRPr="00516381" w:rsidRDefault="006120B2" w:rsidP="00F80F19">
            <w:pPr>
              <w:spacing w:line="276" w:lineRule="auto"/>
              <w:rPr>
                <w:rFonts w:eastAsia="Calibri"/>
              </w:rPr>
            </w:pPr>
            <w:r w:rsidRPr="00516381">
              <w:rPr>
                <w:rFonts w:eastAsia="Times New Roman"/>
              </w:rPr>
              <w:t>3(0+3)</w:t>
            </w:r>
          </w:p>
        </w:tc>
      </w:tr>
      <w:tr w:rsidR="006120B2" w14:paraId="520CA1D1" w14:textId="77777777" w:rsidTr="00F80F19">
        <w:trPr>
          <w:trHeight w:val="432"/>
        </w:trPr>
        <w:tc>
          <w:tcPr>
            <w:tcW w:w="8296" w:type="dxa"/>
            <w:gridSpan w:val="4"/>
            <w:shd w:val="clear" w:color="auto" w:fill="FEA582"/>
            <w:vAlign w:val="center"/>
          </w:tcPr>
          <w:p w14:paraId="6087BA8D" w14:textId="77777777" w:rsidR="006120B2" w:rsidRPr="006A2A6F" w:rsidRDefault="006120B2" w:rsidP="006120B2">
            <w:pPr>
              <w:pStyle w:val="ListParagraph"/>
              <w:numPr>
                <w:ilvl w:val="0"/>
                <w:numId w:val="15"/>
              </w:numPr>
              <w:spacing w:line="276" w:lineRule="auto"/>
              <w:rPr>
                <w:rFonts w:eastAsia="Calibri"/>
              </w:rPr>
            </w:pPr>
            <w:r>
              <w:rPr>
                <w:b/>
                <w:bCs/>
              </w:rPr>
              <w:lastRenderedPageBreak/>
              <w:t>CERAMICS</w:t>
            </w:r>
            <w:r w:rsidRPr="006A2A6F">
              <w:rPr>
                <w:b/>
                <w:bCs/>
              </w:rPr>
              <w:t xml:space="preserve"> STUDIO</w:t>
            </w:r>
            <w:r>
              <w:rPr>
                <w:b/>
                <w:bCs/>
              </w:rPr>
              <w:t xml:space="preserve"> COURSES</w:t>
            </w:r>
          </w:p>
        </w:tc>
      </w:tr>
      <w:tr w:rsidR="006120B2" w14:paraId="5218B1E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49A8ACA9" w14:textId="77777777" w:rsidR="006120B2" w:rsidRPr="00516381" w:rsidRDefault="006120B2" w:rsidP="00F80F19">
            <w:pPr>
              <w:spacing w:line="276" w:lineRule="auto"/>
              <w:rPr>
                <w:rFonts w:eastAsia="Calibri"/>
              </w:rPr>
            </w:pPr>
            <w:r>
              <w:rPr>
                <w:rFonts w:eastAsia="Calibri"/>
                <w:b/>
                <w:szCs w:val="28"/>
              </w:rPr>
              <w:t>Sr. No.</w:t>
            </w:r>
          </w:p>
        </w:tc>
        <w:tc>
          <w:tcPr>
            <w:tcW w:w="1620" w:type="dxa"/>
            <w:tcBorders>
              <w:top w:val="single" w:sz="4" w:space="0" w:color="auto"/>
              <w:left w:val="single" w:sz="4" w:space="0" w:color="auto"/>
              <w:bottom w:val="single" w:sz="4" w:space="0" w:color="auto"/>
              <w:right w:val="single" w:sz="4" w:space="0" w:color="auto"/>
            </w:tcBorders>
            <w:shd w:val="clear" w:color="auto" w:fill="FEC1A8"/>
            <w:vAlign w:val="center"/>
          </w:tcPr>
          <w:p w14:paraId="66F4B226"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320" w:type="dxa"/>
            <w:tcBorders>
              <w:top w:val="single" w:sz="4" w:space="0" w:color="auto"/>
              <w:left w:val="single" w:sz="4" w:space="0" w:color="auto"/>
              <w:bottom w:val="single" w:sz="4" w:space="0" w:color="auto"/>
              <w:right w:val="single" w:sz="4" w:space="0" w:color="auto"/>
            </w:tcBorders>
            <w:shd w:val="clear" w:color="auto" w:fill="FEC1A8"/>
            <w:vAlign w:val="center"/>
          </w:tcPr>
          <w:p w14:paraId="54634514"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7F5DF1F8"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105F7C79"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186DB9AC" w14:textId="77777777" w:rsidR="006120B2" w:rsidRPr="00E15116" w:rsidRDefault="006120B2" w:rsidP="006120B2">
            <w:pPr>
              <w:pStyle w:val="ListParagraph"/>
              <w:numPr>
                <w:ilvl w:val="0"/>
                <w:numId w:val="18"/>
              </w:numPr>
              <w:spacing w:line="276" w:lineRule="auto"/>
              <w:rPr>
                <w:rFonts w:eastAsia="Calibri"/>
              </w:rPr>
            </w:pPr>
          </w:p>
        </w:tc>
        <w:tc>
          <w:tcPr>
            <w:tcW w:w="1620" w:type="dxa"/>
            <w:vAlign w:val="center"/>
          </w:tcPr>
          <w:p w14:paraId="4478AB4A" w14:textId="77777777" w:rsidR="006120B2" w:rsidRPr="00516381" w:rsidRDefault="006120B2" w:rsidP="00F80F19">
            <w:pPr>
              <w:spacing w:line="276" w:lineRule="auto"/>
              <w:rPr>
                <w:rFonts w:eastAsia="Calibri"/>
              </w:rPr>
            </w:pPr>
            <w:r w:rsidRPr="00516381">
              <w:rPr>
                <w:rFonts w:eastAsia="Times New Roman"/>
              </w:rPr>
              <w:t>VART-407</w:t>
            </w:r>
          </w:p>
        </w:tc>
        <w:tc>
          <w:tcPr>
            <w:tcW w:w="4320" w:type="dxa"/>
            <w:vAlign w:val="center"/>
          </w:tcPr>
          <w:p w14:paraId="64500B60" w14:textId="77777777" w:rsidR="006120B2" w:rsidRPr="00516381" w:rsidRDefault="006120B2" w:rsidP="00F80F19">
            <w:pPr>
              <w:spacing w:line="276" w:lineRule="auto"/>
              <w:rPr>
                <w:rFonts w:eastAsia="Calibri"/>
              </w:rPr>
            </w:pPr>
            <w:r w:rsidRPr="00516381">
              <w:rPr>
                <w:rFonts w:eastAsia="Times New Roman"/>
              </w:rPr>
              <w:t>Ceramics: Concept Development</w:t>
            </w:r>
          </w:p>
        </w:tc>
        <w:tc>
          <w:tcPr>
            <w:tcW w:w="1191" w:type="dxa"/>
            <w:vAlign w:val="center"/>
          </w:tcPr>
          <w:p w14:paraId="6DD14561" w14:textId="77777777" w:rsidR="006120B2" w:rsidRPr="00516381" w:rsidRDefault="006120B2" w:rsidP="00F80F19">
            <w:pPr>
              <w:spacing w:line="276" w:lineRule="auto"/>
              <w:rPr>
                <w:rFonts w:eastAsia="Calibri"/>
              </w:rPr>
            </w:pPr>
            <w:r w:rsidRPr="00516381">
              <w:rPr>
                <w:rFonts w:eastAsia="Calibri"/>
              </w:rPr>
              <w:t>1(1+0)</w:t>
            </w:r>
          </w:p>
        </w:tc>
      </w:tr>
      <w:tr w:rsidR="006120B2" w14:paraId="3353F268"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3A36E687" w14:textId="77777777" w:rsidR="006120B2" w:rsidRPr="00E15116" w:rsidRDefault="006120B2" w:rsidP="006120B2">
            <w:pPr>
              <w:pStyle w:val="ListParagraph"/>
              <w:numPr>
                <w:ilvl w:val="0"/>
                <w:numId w:val="18"/>
              </w:numPr>
              <w:spacing w:line="276" w:lineRule="auto"/>
              <w:rPr>
                <w:rFonts w:eastAsia="Calibri"/>
              </w:rPr>
            </w:pPr>
          </w:p>
        </w:tc>
        <w:tc>
          <w:tcPr>
            <w:tcW w:w="1620" w:type="dxa"/>
            <w:vAlign w:val="center"/>
          </w:tcPr>
          <w:p w14:paraId="6736A833" w14:textId="77777777" w:rsidR="006120B2" w:rsidRPr="00516381" w:rsidRDefault="006120B2" w:rsidP="00F80F19">
            <w:pPr>
              <w:spacing w:line="276" w:lineRule="auto"/>
              <w:rPr>
                <w:rFonts w:eastAsia="Calibri"/>
              </w:rPr>
            </w:pPr>
            <w:r w:rsidRPr="00516381">
              <w:rPr>
                <w:rFonts w:eastAsia="Times New Roman"/>
              </w:rPr>
              <w:t>VART-407P</w:t>
            </w:r>
          </w:p>
        </w:tc>
        <w:tc>
          <w:tcPr>
            <w:tcW w:w="4320" w:type="dxa"/>
            <w:vAlign w:val="center"/>
          </w:tcPr>
          <w:p w14:paraId="36DFA098" w14:textId="77777777" w:rsidR="006120B2" w:rsidRDefault="006120B2" w:rsidP="00F80F19">
            <w:pPr>
              <w:spacing w:line="276" w:lineRule="auto"/>
              <w:rPr>
                <w:rFonts w:eastAsia="Times New Roman"/>
              </w:rPr>
            </w:pPr>
            <w:r w:rsidRPr="00516381">
              <w:rPr>
                <w:rFonts w:eastAsia="Times New Roman"/>
              </w:rPr>
              <w:t xml:space="preserve">Ceramics: Concept Development </w:t>
            </w:r>
          </w:p>
          <w:p w14:paraId="3C20A88F" w14:textId="77777777" w:rsidR="006120B2" w:rsidRPr="00516381" w:rsidRDefault="006120B2" w:rsidP="00F80F19">
            <w:pPr>
              <w:spacing w:line="276" w:lineRule="auto"/>
              <w:rPr>
                <w:rFonts w:eastAsia="Calibri"/>
              </w:rPr>
            </w:pPr>
            <w:r w:rsidRPr="00516381">
              <w:rPr>
                <w:rFonts w:eastAsia="Times New Roman"/>
              </w:rPr>
              <w:t>(Practical)</w:t>
            </w:r>
          </w:p>
        </w:tc>
        <w:tc>
          <w:tcPr>
            <w:tcW w:w="1191" w:type="dxa"/>
            <w:vAlign w:val="center"/>
          </w:tcPr>
          <w:p w14:paraId="4BEF3869" w14:textId="77777777" w:rsidR="006120B2" w:rsidRPr="00516381" w:rsidRDefault="006120B2" w:rsidP="00F80F19">
            <w:pPr>
              <w:spacing w:line="276" w:lineRule="auto"/>
              <w:rPr>
                <w:rFonts w:eastAsia="Calibri"/>
              </w:rPr>
            </w:pPr>
            <w:r w:rsidRPr="00516381">
              <w:rPr>
                <w:rFonts w:eastAsia="Calibri"/>
              </w:rPr>
              <w:t>2(0+2)</w:t>
            </w:r>
          </w:p>
        </w:tc>
      </w:tr>
      <w:tr w:rsidR="006120B2" w14:paraId="71B0A2A6"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36874697" w14:textId="77777777" w:rsidR="006120B2" w:rsidRPr="00E15116" w:rsidRDefault="006120B2" w:rsidP="006120B2">
            <w:pPr>
              <w:pStyle w:val="ListParagraph"/>
              <w:numPr>
                <w:ilvl w:val="0"/>
                <w:numId w:val="18"/>
              </w:numPr>
              <w:spacing w:line="276" w:lineRule="auto"/>
              <w:rPr>
                <w:rFonts w:eastAsia="Calibri"/>
              </w:rPr>
            </w:pPr>
          </w:p>
        </w:tc>
        <w:tc>
          <w:tcPr>
            <w:tcW w:w="1620" w:type="dxa"/>
            <w:vAlign w:val="center"/>
          </w:tcPr>
          <w:p w14:paraId="7EABDB47" w14:textId="77777777" w:rsidR="006120B2" w:rsidRPr="00516381" w:rsidRDefault="006120B2" w:rsidP="00F80F19">
            <w:pPr>
              <w:spacing w:line="276" w:lineRule="auto"/>
              <w:rPr>
                <w:rFonts w:eastAsia="Times New Roman"/>
              </w:rPr>
            </w:pPr>
            <w:r w:rsidRPr="00516381">
              <w:rPr>
                <w:rFonts w:eastAsia="Times New Roman"/>
              </w:rPr>
              <w:t>VART-408</w:t>
            </w:r>
          </w:p>
        </w:tc>
        <w:tc>
          <w:tcPr>
            <w:tcW w:w="4320" w:type="dxa"/>
            <w:vAlign w:val="center"/>
          </w:tcPr>
          <w:p w14:paraId="22083D7D" w14:textId="77777777" w:rsidR="006120B2" w:rsidRPr="00516381" w:rsidRDefault="006120B2" w:rsidP="00F80F19">
            <w:pPr>
              <w:spacing w:line="276" w:lineRule="auto"/>
              <w:rPr>
                <w:rFonts w:eastAsia="Times New Roman"/>
              </w:rPr>
            </w:pPr>
            <w:r w:rsidRPr="00516381">
              <w:rPr>
                <w:rFonts w:eastAsia="Times New Roman"/>
              </w:rPr>
              <w:t>Advance Ceramic</w:t>
            </w:r>
            <w:r w:rsidRPr="00802077">
              <w:rPr>
                <w:rFonts w:eastAsia="Times New Roman"/>
              </w:rPr>
              <w:t>s</w:t>
            </w:r>
            <w:r w:rsidRPr="00516381">
              <w:rPr>
                <w:rFonts w:eastAsia="Times New Roman"/>
              </w:rPr>
              <w:t xml:space="preserve"> Process-I</w:t>
            </w:r>
            <w:r>
              <w:rPr>
                <w:rFonts w:eastAsia="Times New Roman"/>
              </w:rPr>
              <w:t xml:space="preserve"> </w:t>
            </w:r>
          </w:p>
        </w:tc>
        <w:tc>
          <w:tcPr>
            <w:tcW w:w="1191" w:type="dxa"/>
            <w:vAlign w:val="center"/>
          </w:tcPr>
          <w:p w14:paraId="312BA047" w14:textId="77777777" w:rsidR="006120B2" w:rsidRPr="00516381" w:rsidRDefault="006120B2" w:rsidP="00F80F19">
            <w:pPr>
              <w:spacing w:line="276" w:lineRule="auto"/>
              <w:rPr>
                <w:rFonts w:eastAsia="Calibri"/>
              </w:rPr>
            </w:pPr>
            <w:r w:rsidRPr="00516381">
              <w:rPr>
                <w:rFonts w:eastAsia="Times New Roman"/>
              </w:rPr>
              <w:t>3(0+3)</w:t>
            </w:r>
          </w:p>
        </w:tc>
      </w:tr>
      <w:tr w:rsidR="006120B2" w14:paraId="202CA1D2" w14:textId="77777777" w:rsidTr="00F80F19">
        <w:trPr>
          <w:trHeight w:val="432"/>
        </w:trPr>
        <w:tc>
          <w:tcPr>
            <w:tcW w:w="8296" w:type="dxa"/>
            <w:gridSpan w:val="4"/>
            <w:shd w:val="clear" w:color="auto" w:fill="FEA582"/>
            <w:vAlign w:val="center"/>
          </w:tcPr>
          <w:p w14:paraId="205CB8DC" w14:textId="77777777" w:rsidR="006120B2" w:rsidRPr="006A2A6F" w:rsidRDefault="006120B2" w:rsidP="006120B2">
            <w:pPr>
              <w:pStyle w:val="ListParagraph"/>
              <w:numPr>
                <w:ilvl w:val="0"/>
                <w:numId w:val="15"/>
              </w:numPr>
              <w:spacing w:line="276" w:lineRule="auto"/>
              <w:rPr>
                <w:rFonts w:eastAsia="Calibri"/>
              </w:rPr>
            </w:pPr>
            <w:r>
              <w:rPr>
                <w:b/>
                <w:bCs/>
              </w:rPr>
              <w:t xml:space="preserve">MINIATURE </w:t>
            </w:r>
            <w:r w:rsidRPr="006A2A6F">
              <w:rPr>
                <w:b/>
                <w:bCs/>
              </w:rPr>
              <w:t>PAINTING STUDIO</w:t>
            </w:r>
            <w:r>
              <w:rPr>
                <w:b/>
                <w:bCs/>
              </w:rPr>
              <w:t xml:space="preserve"> COURSES</w:t>
            </w:r>
          </w:p>
        </w:tc>
      </w:tr>
      <w:tr w:rsidR="006120B2" w14:paraId="4CD9085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6B48BD38" w14:textId="77777777" w:rsidR="006120B2" w:rsidRPr="00516381" w:rsidRDefault="006120B2" w:rsidP="00F80F19">
            <w:pPr>
              <w:spacing w:line="276" w:lineRule="auto"/>
              <w:rPr>
                <w:rFonts w:eastAsia="Calibri"/>
              </w:rPr>
            </w:pPr>
            <w:r>
              <w:rPr>
                <w:rFonts w:eastAsia="Calibri"/>
                <w:b/>
                <w:szCs w:val="28"/>
              </w:rPr>
              <w:t>Sr. No.</w:t>
            </w:r>
          </w:p>
        </w:tc>
        <w:tc>
          <w:tcPr>
            <w:tcW w:w="1620" w:type="dxa"/>
            <w:tcBorders>
              <w:top w:val="single" w:sz="4" w:space="0" w:color="auto"/>
              <w:left w:val="single" w:sz="4" w:space="0" w:color="auto"/>
              <w:bottom w:val="single" w:sz="4" w:space="0" w:color="auto"/>
              <w:right w:val="single" w:sz="4" w:space="0" w:color="auto"/>
            </w:tcBorders>
            <w:shd w:val="clear" w:color="auto" w:fill="FEC1A8"/>
            <w:vAlign w:val="center"/>
          </w:tcPr>
          <w:p w14:paraId="608FF591"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320" w:type="dxa"/>
            <w:tcBorders>
              <w:top w:val="single" w:sz="4" w:space="0" w:color="auto"/>
              <w:left w:val="single" w:sz="4" w:space="0" w:color="auto"/>
              <w:bottom w:val="single" w:sz="4" w:space="0" w:color="auto"/>
              <w:right w:val="single" w:sz="4" w:space="0" w:color="auto"/>
            </w:tcBorders>
            <w:shd w:val="clear" w:color="auto" w:fill="FEC1A8"/>
            <w:vAlign w:val="center"/>
          </w:tcPr>
          <w:p w14:paraId="0DCCAEFE"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00620EA9"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2DE9FE06"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3D21CC1F" w14:textId="77777777" w:rsidR="006120B2" w:rsidRPr="00E15116" w:rsidRDefault="006120B2" w:rsidP="006120B2">
            <w:pPr>
              <w:pStyle w:val="ListParagraph"/>
              <w:numPr>
                <w:ilvl w:val="0"/>
                <w:numId w:val="19"/>
              </w:numPr>
              <w:spacing w:line="276" w:lineRule="auto"/>
              <w:rPr>
                <w:rFonts w:eastAsia="Calibri"/>
              </w:rPr>
            </w:pPr>
          </w:p>
        </w:tc>
        <w:tc>
          <w:tcPr>
            <w:tcW w:w="1620" w:type="dxa"/>
            <w:vAlign w:val="center"/>
          </w:tcPr>
          <w:p w14:paraId="54A0934F" w14:textId="77777777" w:rsidR="006120B2" w:rsidRPr="00516381" w:rsidRDefault="006120B2" w:rsidP="00F80F19">
            <w:pPr>
              <w:spacing w:line="276" w:lineRule="auto"/>
              <w:rPr>
                <w:rFonts w:eastAsia="Calibri"/>
              </w:rPr>
            </w:pPr>
            <w:r w:rsidRPr="00516381">
              <w:rPr>
                <w:rFonts w:eastAsia="Times New Roman"/>
              </w:rPr>
              <w:t>VART-409</w:t>
            </w:r>
          </w:p>
        </w:tc>
        <w:tc>
          <w:tcPr>
            <w:tcW w:w="4320" w:type="dxa"/>
            <w:vAlign w:val="center"/>
          </w:tcPr>
          <w:p w14:paraId="2F401392" w14:textId="77777777" w:rsidR="006120B2" w:rsidRPr="00516381" w:rsidRDefault="006120B2" w:rsidP="00F80F19">
            <w:pPr>
              <w:spacing w:line="276" w:lineRule="auto"/>
              <w:rPr>
                <w:rFonts w:eastAsia="Calibri"/>
              </w:rPr>
            </w:pPr>
            <w:r w:rsidRPr="00516381">
              <w:rPr>
                <w:rFonts w:eastAsia="Times New Roman"/>
              </w:rPr>
              <w:t>Miniature Painting: Concept Development</w:t>
            </w:r>
          </w:p>
        </w:tc>
        <w:tc>
          <w:tcPr>
            <w:tcW w:w="1191" w:type="dxa"/>
            <w:vAlign w:val="center"/>
          </w:tcPr>
          <w:p w14:paraId="483B81A9" w14:textId="77777777" w:rsidR="006120B2" w:rsidRPr="00516381" w:rsidRDefault="006120B2" w:rsidP="00F80F19">
            <w:pPr>
              <w:spacing w:line="276" w:lineRule="auto"/>
              <w:rPr>
                <w:rFonts w:eastAsia="Calibri"/>
              </w:rPr>
            </w:pPr>
            <w:r w:rsidRPr="00516381">
              <w:rPr>
                <w:rFonts w:eastAsia="Times New Roman"/>
              </w:rPr>
              <w:t>1(1+0)</w:t>
            </w:r>
          </w:p>
        </w:tc>
      </w:tr>
      <w:tr w:rsidR="006120B2" w14:paraId="12F46EEE"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04C2E68E" w14:textId="77777777" w:rsidR="006120B2" w:rsidRPr="00E15116" w:rsidRDefault="006120B2" w:rsidP="006120B2">
            <w:pPr>
              <w:pStyle w:val="ListParagraph"/>
              <w:numPr>
                <w:ilvl w:val="0"/>
                <w:numId w:val="19"/>
              </w:numPr>
              <w:spacing w:line="276" w:lineRule="auto"/>
              <w:rPr>
                <w:rFonts w:eastAsia="Calibri"/>
              </w:rPr>
            </w:pPr>
          </w:p>
        </w:tc>
        <w:tc>
          <w:tcPr>
            <w:tcW w:w="1620" w:type="dxa"/>
            <w:vAlign w:val="center"/>
          </w:tcPr>
          <w:p w14:paraId="441375CE" w14:textId="77777777" w:rsidR="006120B2" w:rsidRPr="00516381" w:rsidRDefault="006120B2" w:rsidP="00F80F19">
            <w:pPr>
              <w:spacing w:line="276" w:lineRule="auto"/>
              <w:rPr>
                <w:rFonts w:eastAsia="Calibri"/>
              </w:rPr>
            </w:pPr>
            <w:r w:rsidRPr="00516381">
              <w:rPr>
                <w:rFonts w:eastAsia="Times New Roman"/>
              </w:rPr>
              <w:t>VART-409P</w:t>
            </w:r>
          </w:p>
        </w:tc>
        <w:tc>
          <w:tcPr>
            <w:tcW w:w="4320" w:type="dxa"/>
            <w:vAlign w:val="center"/>
          </w:tcPr>
          <w:p w14:paraId="399B3DB9" w14:textId="77777777" w:rsidR="006120B2" w:rsidRDefault="006120B2" w:rsidP="00F80F19">
            <w:pPr>
              <w:spacing w:line="276" w:lineRule="auto"/>
              <w:rPr>
                <w:rFonts w:eastAsia="Times New Roman"/>
              </w:rPr>
            </w:pPr>
            <w:r w:rsidRPr="00516381">
              <w:rPr>
                <w:rFonts w:eastAsia="Times New Roman"/>
              </w:rPr>
              <w:t xml:space="preserve">Miniature Painting: Concept Development </w:t>
            </w:r>
          </w:p>
          <w:p w14:paraId="139BAC8A" w14:textId="77777777" w:rsidR="006120B2" w:rsidRPr="008C0F8E" w:rsidRDefault="006120B2" w:rsidP="00F80F19">
            <w:pPr>
              <w:spacing w:line="276" w:lineRule="auto"/>
              <w:rPr>
                <w:rFonts w:eastAsia="Times New Roman"/>
              </w:rPr>
            </w:pPr>
            <w:r w:rsidRPr="00516381">
              <w:rPr>
                <w:rFonts w:eastAsia="Times New Roman"/>
              </w:rPr>
              <w:t>(Practical)</w:t>
            </w:r>
          </w:p>
        </w:tc>
        <w:tc>
          <w:tcPr>
            <w:tcW w:w="1191" w:type="dxa"/>
            <w:vAlign w:val="center"/>
          </w:tcPr>
          <w:p w14:paraId="5636E4CD" w14:textId="77777777" w:rsidR="006120B2" w:rsidRPr="00516381" w:rsidRDefault="006120B2" w:rsidP="00F80F19">
            <w:pPr>
              <w:spacing w:line="276" w:lineRule="auto"/>
              <w:rPr>
                <w:rFonts w:eastAsia="Calibri"/>
              </w:rPr>
            </w:pPr>
            <w:r w:rsidRPr="00516381">
              <w:rPr>
                <w:rFonts w:eastAsia="Times New Roman"/>
              </w:rPr>
              <w:t>2(0+2)</w:t>
            </w:r>
          </w:p>
        </w:tc>
      </w:tr>
      <w:tr w:rsidR="006120B2" w14:paraId="45117B4F"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46506DDD" w14:textId="77777777" w:rsidR="006120B2" w:rsidRPr="00E15116" w:rsidRDefault="006120B2" w:rsidP="006120B2">
            <w:pPr>
              <w:pStyle w:val="ListParagraph"/>
              <w:numPr>
                <w:ilvl w:val="0"/>
                <w:numId w:val="19"/>
              </w:numPr>
              <w:spacing w:line="276" w:lineRule="auto"/>
              <w:rPr>
                <w:rFonts w:eastAsia="Calibri"/>
              </w:rPr>
            </w:pPr>
          </w:p>
        </w:tc>
        <w:tc>
          <w:tcPr>
            <w:tcW w:w="1620" w:type="dxa"/>
            <w:vAlign w:val="center"/>
          </w:tcPr>
          <w:p w14:paraId="1693831E" w14:textId="77777777" w:rsidR="006120B2" w:rsidRPr="00516381" w:rsidRDefault="006120B2" w:rsidP="00F80F19">
            <w:pPr>
              <w:spacing w:line="276" w:lineRule="auto"/>
              <w:rPr>
                <w:rFonts w:eastAsia="Times New Roman"/>
              </w:rPr>
            </w:pPr>
            <w:r w:rsidRPr="00516381">
              <w:rPr>
                <w:rFonts w:eastAsia="Times New Roman"/>
              </w:rPr>
              <w:t>VART-410</w:t>
            </w:r>
          </w:p>
        </w:tc>
        <w:tc>
          <w:tcPr>
            <w:tcW w:w="4320" w:type="dxa"/>
            <w:vAlign w:val="center"/>
          </w:tcPr>
          <w:p w14:paraId="3419C27B" w14:textId="77777777" w:rsidR="006120B2" w:rsidRPr="00516381" w:rsidRDefault="006120B2" w:rsidP="00F80F19">
            <w:pPr>
              <w:spacing w:line="276" w:lineRule="auto"/>
              <w:rPr>
                <w:rFonts w:eastAsia="Times New Roman"/>
              </w:rPr>
            </w:pPr>
            <w:r w:rsidRPr="00516381">
              <w:rPr>
                <w:rFonts w:eastAsia="Times New Roman"/>
              </w:rPr>
              <w:t>Advance Miniature Painting Process-I</w:t>
            </w:r>
          </w:p>
        </w:tc>
        <w:tc>
          <w:tcPr>
            <w:tcW w:w="1191" w:type="dxa"/>
            <w:vAlign w:val="center"/>
          </w:tcPr>
          <w:p w14:paraId="5B46C572" w14:textId="77777777" w:rsidR="006120B2" w:rsidRPr="00516381" w:rsidRDefault="006120B2" w:rsidP="00F80F19">
            <w:pPr>
              <w:spacing w:line="276" w:lineRule="auto"/>
              <w:rPr>
                <w:rFonts w:eastAsia="Calibri"/>
              </w:rPr>
            </w:pPr>
            <w:r w:rsidRPr="00516381">
              <w:rPr>
                <w:rFonts w:eastAsia="Times New Roman"/>
              </w:rPr>
              <w:t>3(0+3)</w:t>
            </w:r>
          </w:p>
        </w:tc>
      </w:tr>
      <w:tr w:rsidR="006120B2" w14:paraId="0399F021" w14:textId="77777777" w:rsidTr="00F80F19">
        <w:trPr>
          <w:trHeight w:val="432"/>
        </w:trPr>
        <w:tc>
          <w:tcPr>
            <w:tcW w:w="8296" w:type="dxa"/>
            <w:gridSpan w:val="4"/>
            <w:shd w:val="clear" w:color="auto" w:fill="FEA582"/>
            <w:vAlign w:val="center"/>
          </w:tcPr>
          <w:p w14:paraId="4AB457D2" w14:textId="77777777" w:rsidR="006120B2" w:rsidRPr="006A2A6F" w:rsidRDefault="006120B2" w:rsidP="006120B2">
            <w:pPr>
              <w:pStyle w:val="ListParagraph"/>
              <w:numPr>
                <w:ilvl w:val="0"/>
                <w:numId w:val="15"/>
              </w:numPr>
              <w:spacing w:line="276" w:lineRule="auto"/>
              <w:rPr>
                <w:rFonts w:eastAsia="Calibri"/>
              </w:rPr>
            </w:pPr>
            <w:r>
              <w:rPr>
                <w:b/>
                <w:bCs/>
              </w:rPr>
              <w:t>PRINT MAKING</w:t>
            </w:r>
            <w:r w:rsidRPr="006A2A6F">
              <w:rPr>
                <w:b/>
                <w:bCs/>
              </w:rPr>
              <w:t xml:space="preserve"> STUDIO</w:t>
            </w:r>
            <w:r>
              <w:rPr>
                <w:b/>
                <w:bCs/>
              </w:rPr>
              <w:t xml:space="preserve"> COURSES</w:t>
            </w:r>
          </w:p>
        </w:tc>
      </w:tr>
      <w:tr w:rsidR="006120B2" w14:paraId="1A692CD1"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439DD77D" w14:textId="77777777" w:rsidR="006120B2" w:rsidRPr="00516381" w:rsidRDefault="006120B2" w:rsidP="00F80F19">
            <w:pPr>
              <w:spacing w:line="276" w:lineRule="auto"/>
              <w:rPr>
                <w:rFonts w:eastAsia="Calibri"/>
              </w:rPr>
            </w:pPr>
            <w:r>
              <w:rPr>
                <w:rFonts w:eastAsia="Calibri"/>
                <w:b/>
                <w:szCs w:val="28"/>
              </w:rPr>
              <w:t>Sr. No.</w:t>
            </w:r>
          </w:p>
        </w:tc>
        <w:tc>
          <w:tcPr>
            <w:tcW w:w="1620" w:type="dxa"/>
            <w:tcBorders>
              <w:top w:val="single" w:sz="4" w:space="0" w:color="auto"/>
              <w:left w:val="single" w:sz="4" w:space="0" w:color="auto"/>
              <w:bottom w:val="single" w:sz="4" w:space="0" w:color="auto"/>
              <w:right w:val="single" w:sz="4" w:space="0" w:color="auto"/>
            </w:tcBorders>
            <w:shd w:val="clear" w:color="auto" w:fill="FEC1A8"/>
            <w:vAlign w:val="center"/>
          </w:tcPr>
          <w:p w14:paraId="1960A46A"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320" w:type="dxa"/>
            <w:tcBorders>
              <w:top w:val="single" w:sz="4" w:space="0" w:color="auto"/>
              <w:left w:val="single" w:sz="4" w:space="0" w:color="auto"/>
              <w:bottom w:val="single" w:sz="4" w:space="0" w:color="auto"/>
              <w:right w:val="single" w:sz="4" w:space="0" w:color="auto"/>
            </w:tcBorders>
            <w:shd w:val="clear" w:color="auto" w:fill="FEC1A8"/>
            <w:vAlign w:val="center"/>
          </w:tcPr>
          <w:p w14:paraId="2B902D5B"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5528D466"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7579C89D"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4FE906A5" w14:textId="77777777" w:rsidR="006120B2" w:rsidRPr="00E15116" w:rsidRDefault="006120B2" w:rsidP="006120B2">
            <w:pPr>
              <w:pStyle w:val="ListParagraph"/>
              <w:numPr>
                <w:ilvl w:val="0"/>
                <w:numId w:val="20"/>
              </w:numPr>
              <w:spacing w:line="276" w:lineRule="auto"/>
              <w:rPr>
                <w:rFonts w:eastAsia="Calibri"/>
              </w:rPr>
            </w:pPr>
          </w:p>
        </w:tc>
        <w:tc>
          <w:tcPr>
            <w:tcW w:w="1620" w:type="dxa"/>
            <w:vAlign w:val="center"/>
          </w:tcPr>
          <w:p w14:paraId="39B0D50A" w14:textId="77777777" w:rsidR="006120B2" w:rsidRPr="00516381" w:rsidRDefault="006120B2" w:rsidP="00F80F19">
            <w:pPr>
              <w:spacing w:line="276" w:lineRule="auto"/>
              <w:rPr>
                <w:rFonts w:eastAsia="Calibri"/>
              </w:rPr>
            </w:pPr>
            <w:r w:rsidRPr="00516381">
              <w:rPr>
                <w:rFonts w:eastAsia="Times New Roman"/>
              </w:rPr>
              <w:t>VART-411</w:t>
            </w:r>
          </w:p>
        </w:tc>
        <w:tc>
          <w:tcPr>
            <w:tcW w:w="4320" w:type="dxa"/>
            <w:vAlign w:val="center"/>
          </w:tcPr>
          <w:p w14:paraId="4FE9A617" w14:textId="77777777" w:rsidR="006120B2" w:rsidRPr="00516381" w:rsidRDefault="006120B2" w:rsidP="00F80F19">
            <w:pPr>
              <w:spacing w:line="276" w:lineRule="auto"/>
              <w:rPr>
                <w:rFonts w:eastAsia="Calibri"/>
              </w:rPr>
            </w:pPr>
            <w:r w:rsidRPr="00516381">
              <w:rPr>
                <w:rFonts w:eastAsia="Times New Roman"/>
              </w:rPr>
              <w:t>Print Making: Concept Development</w:t>
            </w:r>
          </w:p>
        </w:tc>
        <w:tc>
          <w:tcPr>
            <w:tcW w:w="1191" w:type="dxa"/>
            <w:vAlign w:val="center"/>
          </w:tcPr>
          <w:p w14:paraId="5195A8CE" w14:textId="77777777" w:rsidR="006120B2" w:rsidRPr="00516381" w:rsidRDefault="006120B2" w:rsidP="00F80F19">
            <w:pPr>
              <w:spacing w:line="276" w:lineRule="auto"/>
              <w:rPr>
                <w:rFonts w:eastAsia="Calibri"/>
              </w:rPr>
            </w:pPr>
            <w:r w:rsidRPr="00516381">
              <w:rPr>
                <w:rFonts w:eastAsia="Times New Roman"/>
              </w:rPr>
              <w:t>1(1+0)</w:t>
            </w:r>
          </w:p>
        </w:tc>
      </w:tr>
      <w:tr w:rsidR="006120B2" w14:paraId="7DBBF982"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5C1230CF" w14:textId="77777777" w:rsidR="006120B2" w:rsidRPr="00E15116" w:rsidRDefault="006120B2" w:rsidP="006120B2">
            <w:pPr>
              <w:pStyle w:val="ListParagraph"/>
              <w:numPr>
                <w:ilvl w:val="0"/>
                <w:numId w:val="20"/>
              </w:numPr>
              <w:spacing w:line="276" w:lineRule="auto"/>
              <w:rPr>
                <w:rFonts w:eastAsia="Calibri"/>
              </w:rPr>
            </w:pPr>
          </w:p>
        </w:tc>
        <w:tc>
          <w:tcPr>
            <w:tcW w:w="1620" w:type="dxa"/>
            <w:vAlign w:val="center"/>
          </w:tcPr>
          <w:p w14:paraId="40E7661E" w14:textId="77777777" w:rsidR="006120B2" w:rsidRPr="00516381" w:rsidRDefault="006120B2" w:rsidP="00F80F19">
            <w:pPr>
              <w:spacing w:line="276" w:lineRule="auto"/>
              <w:rPr>
                <w:rFonts w:eastAsia="Calibri"/>
              </w:rPr>
            </w:pPr>
            <w:r w:rsidRPr="00516381">
              <w:rPr>
                <w:rFonts w:eastAsia="Times New Roman"/>
              </w:rPr>
              <w:t>VART-411P</w:t>
            </w:r>
          </w:p>
        </w:tc>
        <w:tc>
          <w:tcPr>
            <w:tcW w:w="4320" w:type="dxa"/>
            <w:vAlign w:val="center"/>
          </w:tcPr>
          <w:p w14:paraId="08455C7A" w14:textId="77777777" w:rsidR="006120B2" w:rsidRDefault="006120B2" w:rsidP="00F80F19">
            <w:pPr>
              <w:spacing w:line="276" w:lineRule="auto"/>
              <w:rPr>
                <w:rFonts w:eastAsia="Times New Roman"/>
              </w:rPr>
            </w:pPr>
            <w:r w:rsidRPr="00516381">
              <w:rPr>
                <w:rFonts w:eastAsia="Times New Roman"/>
              </w:rPr>
              <w:t xml:space="preserve">Print Making: Concept Development </w:t>
            </w:r>
          </w:p>
          <w:p w14:paraId="67F9640C" w14:textId="77777777" w:rsidR="006120B2" w:rsidRPr="00516381" w:rsidRDefault="006120B2" w:rsidP="00F80F19">
            <w:pPr>
              <w:spacing w:line="276" w:lineRule="auto"/>
              <w:rPr>
                <w:rFonts w:eastAsia="Calibri"/>
              </w:rPr>
            </w:pPr>
            <w:r w:rsidRPr="00516381">
              <w:rPr>
                <w:rFonts w:eastAsia="Times New Roman"/>
              </w:rPr>
              <w:t>(Practical)</w:t>
            </w:r>
          </w:p>
        </w:tc>
        <w:tc>
          <w:tcPr>
            <w:tcW w:w="1191" w:type="dxa"/>
            <w:vAlign w:val="center"/>
          </w:tcPr>
          <w:p w14:paraId="6580153F" w14:textId="77777777" w:rsidR="006120B2" w:rsidRPr="00516381" w:rsidRDefault="006120B2" w:rsidP="00F80F19">
            <w:pPr>
              <w:spacing w:line="276" w:lineRule="auto"/>
              <w:rPr>
                <w:rFonts w:eastAsia="Calibri"/>
              </w:rPr>
            </w:pPr>
            <w:r w:rsidRPr="00516381">
              <w:rPr>
                <w:rFonts w:eastAsia="Times New Roman"/>
              </w:rPr>
              <w:t>2(0+2)</w:t>
            </w:r>
          </w:p>
        </w:tc>
      </w:tr>
      <w:tr w:rsidR="006120B2" w14:paraId="47F67F7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2F5FF873" w14:textId="77777777" w:rsidR="006120B2" w:rsidRPr="00E15116" w:rsidRDefault="006120B2" w:rsidP="006120B2">
            <w:pPr>
              <w:pStyle w:val="ListParagraph"/>
              <w:numPr>
                <w:ilvl w:val="0"/>
                <w:numId w:val="20"/>
              </w:numPr>
              <w:spacing w:line="276" w:lineRule="auto"/>
              <w:rPr>
                <w:rFonts w:eastAsia="Calibri"/>
              </w:rPr>
            </w:pPr>
          </w:p>
        </w:tc>
        <w:tc>
          <w:tcPr>
            <w:tcW w:w="1620" w:type="dxa"/>
            <w:vAlign w:val="center"/>
          </w:tcPr>
          <w:p w14:paraId="0FCB0FF3" w14:textId="77777777" w:rsidR="006120B2" w:rsidRPr="00516381" w:rsidRDefault="006120B2" w:rsidP="00F80F19">
            <w:pPr>
              <w:spacing w:line="276" w:lineRule="auto"/>
              <w:rPr>
                <w:rFonts w:eastAsia="Times New Roman"/>
              </w:rPr>
            </w:pPr>
            <w:r w:rsidRPr="00516381">
              <w:rPr>
                <w:rFonts w:eastAsia="Times New Roman"/>
              </w:rPr>
              <w:t>VART-412</w:t>
            </w:r>
          </w:p>
        </w:tc>
        <w:tc>
          <w:tcPr>
            <w:tcW w:w="4320" w:type="dxa"/>
            <w:vAlign w:val="center"/>
          </w:tcPr>
          <w:p w14:paraId="7C2F8B48" w14:textId="77777777" w:rsidR="006120B2" w:rsidRPr="00516381" w:rsidRDefault="006120B2" w:rsidP="00F80F19">
            <w:pPr>
              <w:spacing w:line="276" w:lineRule="auto"/>
              <w:rPr>
                <w:rFonts w:eastAsia="Times New Roman"/>
              </w:rPr>
            </w:pPr>
            <w:r w:rsidRPr="00516381">
              <w:rPr>
                <w:rFonts w:eastAsia="Times New Roman"/>
              </w:rPr>
              <w:t>Advance Print Making Process-I</w:t>
            </w:r>
          </w:p>
        </w:tc>
        <w:tc>
          <w:tcPr>
            <w:tcW w:w="1191" w:type="dxa"/>
            <w:vAlign w:val="center"/>
          </w:tcPr>
          <w:p w14:paraId="46FF373A" w14:textId="77777777" w:rsidR="006120B2" w:rsidRPr="00516381" w:rsidRDefault="006120B2" w:rsidP="00F80F19">
            <w:pPr>
              <w:spacing w:line="276" w:lineRule="auto"/>
              <w:rPr>
                <w:rFonts w:eastAsia="Calibri"/>
              </w:rPr>
            </w:pPr>
            <w:r w:rsidRPr="00516381">
              <w:rPr>
                <w:rFonts w:eastAsia="Times New Roman"/>
              </w:rPr>
              <w:t>3(0+3)</w:t>
            </w:r>
          </w:p>
        </w:tc>
      </w:tr>
      <w:tr w:rsidR="006120B2" w14:paraId="41702338" w14:textId="77777777" w:rsidTr="00F80F19">
        <w:trPr>
          <w:trHeight w:val="432"/>
        </w:trPr>
        <w:tc>
          <w:tcPr>
            <w:tcW w:w="8296" w:type="dxa"/>
            <w:gridSpan w:val="4"/>
            <w:shd w:val="clear" w:color="auto" w:fill="FEA582"/>
            <w:vAlign w:val="center"/>
          </w:tcPr>
          <w:p w14:paraId="5684D870" w14:textId="77777777" w:rsidR="006120B2" w:rsidRPr="006A2A6F" w:rsidRDefault="006120B2" w:rsidP="006120B2">
            <w:pPr>
              <w:pStyle w:val="ListParagraph"/>
              <w:numPr>
                <w:ilvl w:val="0"/>
                <w:numId w:val="15"/>
              </w:numPr>
              <w:spacing w:line="276" w:lineRule="auto"/>
              <w:rPr>
                <w:rFonts w:eastAsia="Calibri"/>
              </w:rPr>
            </w:pPr>
            <w:r>
              <w:rPr>
                <w:b/>
                <w:bCs/>
              </w:rPr>
              <w:t>CALLIGRAPHY</w:t>
            </w:r>
            <w:r w:rsidRPr="006A2A6F">
              <w:rPr>
                <w:b/>
                <w:bCs/>
              </w:rPr>
              <w:t xml:space="preserve"> STUDIO</w:t>
            </w:r>
            <w:r>
              <w:rPr>
                <w:b/>
                <w:bCs/>
              </w:rPr>
              <w:t xml:space="preserve"> COURSES</w:t>
            </w:r>
          </w:p>
        </w:tc>
      </w:tr>
      <w:tr w:rsidR="006120B2" w14:paraId="62B7F921"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0603EFB8" w14:textId="77777777" w:rsidR="006120B2" w:rsidRPr="00516381" w:rsidRDefault="006120B2" w:rsidP="00F80F19">
            <w:pPr>
              <w:spacing w:line="276" w:lineRule="auto"/>
              <w:rPr>
                <w:rFonts w:eastAsia="Calibri"/>
              </w:rPr>
            </w:pPr>
            <w:r>
              <w:rPr>
                <w:rFonts w:eastAsia="Calibri"/>
                <w:b/>
                <w:szCs w:val="28"/>
              </w:rPr>
              <w:t>Sr. No.</w:t>
            </w:r>
          </w:p>
        </w:tc>
        <w:tc>
          <w:tcPr>
            <w:tcW w:w="1620" w:type="dxa"/>
            <w:tcBorders>
              <w:top w:val="single" w:sz="4" w:space="0" w:color="auto"/>
              <w:left w:val="single" w:sz="4" w:space="0" w:color="auto"/>
              <w:bottom w:val="single" w:sz="4" w:space="0" w:color="auto"/>
              <w:right w:val="single" w:sz="4" w:space="0" w:color="auto"/>
            </w:tcBorders>
            <w:shd w:val="clear" w:color="auto" w:fill="FEC1A8"/>
            <w:vAlign w:val="center"/>
          </w:tcPr>
          <w:p w14:paraId="6010072F"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320" w:type="dxa"/>
            <w:tcBorders>
              <w:top w:val="single" w:sz="4" w:space="0" w:color="auto"/>
              <w:left w:val="single" w:sz="4" w:space="0" w:color="auto"/>
              <w:bottom w:val="single" w:sz="4" w:space="0" w:color="auto"/>
              <w:right w:val="single" w:sz="4" w:space="0" w:color="auto"/>
            </w:tcBorders>
            <w:shd w:val="clear" w:color="auto" w:fill="FEC1A8"/>
            <w:vAlign w:val="center"/>
          </w:tcPr>
          <w:p w14:paraId="61F08FC2" w14:textId="77777777" w:rsidR="006120B2" w:rsidRPr="00516381" w:rsidRDefault="006120B2" w:rsidP="00F80F19">
            <w:pPr>
              <w:spacing w:line="276" w:lineRule="auto"/>
              <w:rPr>
                <w:rFonts w:eastAsia="Calibri"/>
              </w:rPr>
            </w:pPr>
            <w:r>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FEC1A8"/>
            <w:vAlign w:val="center"/>
          </w:tcPr>
          <w:p w14:paraId="64C7DEB7"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2138A5EC"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46DD6159" w14:textId="77777777" w:rsidR="006120B2" w:rsidRPr="00E15116" w:rsidRDefault="006120B2" w:rsidP="006120B2">
            <w:pPr>
              <w:pStyle w:val="ListParagraph"/>
              <w:numPr>
                <w:ilvl w:val="0"/>
                <w:numId w:val="21"/>
              </w:numPr>
              <w:spacing w:line="276" w:lineRule="auto"/>
              <w:rPr>
                <w:rFonts w:eastAsia="Calibri"/>
              </w:rPr>
            </w:pPr>
          </w:p>
        </w:tc>
        <w:tc>
          <w:tcPr>
            <w:tcW w:w="1620" w:type="dxa"/>
            <w:vAlign w:val="center"/>
          </w:tcPr>
          <w:p w14:paraId="35EC5E90" w14:textId="77777777" w:rsidR="006120B2" w:rsidRPr="00516381" w:rsidRDefault="006120B2" w:rsidP="00F80F19">
            <w:pPr>
              <w:spacing w:line="276" w:lineRule="auto"/>
              <w:rPr>
                <w:rFonts w:eastAsia="Calibri"/>
              </w:rPr>
            </w:pPr>
            <w:r w:rsidRPr="00516381">
              <w:rPr>
                <w:rFonts w:eastAsia="Times New Roman"/>
              </w:rPr>
              <w:t>VART-413</w:t>
            </w:r>
          </w:p>
        </w:tc>
        <w:tc>
          <w:tcPr>
            <w:tcW w:w="4320" w:type="dxa"/>
            <w:vAlign w:val="center"/>
          </w:tcPr>
          <w:p w14:paraId="47F47BE0" w14:textId="77777777" w:rsidR="006120B2" w:rsidRPr="00516381" w:rsidRDefault="006120B2" w:rsidP="00F80F19">
            <w:pPr>
              <w:spacing w:line="276" w:lineRule="auto"/>
              <w:rPr>
                <w:rFonts w:eastAsia="Calibri"/>
              </w:rPr>
            </w:pPr>
            <w:r w:rsidRPr="00516381">
              <w:rPr>
                <w:rFonts w:eastAsia="Times New Roman"/>
              </w:rPr>
              <w:t>Calligraphy: Concept Development</w:t>
            </w:r>
          </w:p>
        </w:tc>
        <w:tc>
          <w:tcPr>
            <w:tcW w:w="1191" w:type="dxa"/>
            <w:vAlign w:val="center"/>
          </w:tcPr>
          <w:p w14:paraId="094117BF" w14:textId="77777777" w:rsidR="006120B2" w:rsidRPr="00516381" w:rsidRDefault="006120B2" w:rsidP="00F80F19">
            <w:pPr>
              <w:spacing w:line="276" w:lineRule="auto"/>
              <w:rPr>
                <w:rFonts w:eastAsia="Calibri"/>
              </w:rPr>
            </w:pPr>
            <w:r w:rsidRPr="00516381">
              <w:rPr>
                <w:rFonts w:eastAsia="Times New Roman"/>
              </w:rPr>
              <w:t>1(1+0)</w:t>
            </w:r>
          </w:p>
        </w:tc>
      </w:tr>
      <w:tr w:rsidR="006120B2" w14:paraId="70D90274"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154216AB" w14:textId="77777777" w:rsidR="006120B2" w:rsidRPr="00E15116" w:rsidRDefault="006120B2" w:rsidP="006120B2">
            <w:pPr>
              <w:pStyle w:val="ListParagraph"/>
              <w:numPr>
                <w:ilvl w:val="0"/>
                <w:numId w:val="21"/>
              </w:numPr>
              <w:spacing w:line="276" w:lineRule="auto"/>
              <w:rPr>
                <w:rFonts w:eastAsia="Calibri"/>
              </w:rPr>
            </w:pPr>
          </w:p>
        </w:tc>
        <w:tc>
          <w:tcPr>
            <w:tcW w:w="1620" w:type="dxa"/>
            <w:vAlign w:val="center"/>
          </w:tcPr>
          <w:p w14:paraId="236C5FFC" w14:textId="77777777" w:rsidR="006120B2" w:rsidRPr="00516381" w:rsidRDefault="006120B2" w:rsidP="00F80F19">
            <w:pPr>
              <w:spacing w:line="276" w:lineRule="auto"/>
              <w:rPr>
                <w:rFonts w:eastAsia="Calibri"/>
              </w:rPr>
            </w:pPr>
            <w:r w:rsidRPr="00516381">
              <w:rPr>
                <w:rFonts w:eastAsia="Times New Roman"/>
              </w:rPr>
              <w:t>VART-413P</w:t>
            </w:r>
          </w:p>
        </w:tc>
        <w:tc>
          <w:tcPr>
            <w:tcW w:w="4320" w:type="dxa"/>
            <w:vAlign w:val="center"/>
          </w:tcPr>
          <w:p w14:paraId="0FAB136D" w14:textId="77777777" w:rsidR="006120B2" w:rsidRDefault="006120B2" w:rsidP="00F80F19">
            <w:pPr>
              <w:spacing w:line="276" w:lineRule="auto"/>
              <w:rPr>
                <w:rFonts w:eastAsia="Times New Roman"/>
              </w:rPr>
            </w:pPr>
            <w:r w:rsidRPr="00516381">
              <w:rPr>
                <w:rFonts w:eastAsia="Times New Roman"/>
              </w:rPr>
              <w:t xml:space="preserve">Calligraphy: Concept Development </w:t>
            </w:r>
          </w:p>
          <w:p w14:paraId="3114FE03" w14:textId="77777777" w:rsidR="006120B2" w:rsidRPr="00516381" w:rsidRDefault="006120B2" w:rsidP="00F80F19">
            <w:pPr>
              <w:spacing w:line="276" w:lineRule="auto"/>
              <w:rPr>
                <w:rFonts w:eastAsia="Calibri"/>
              </w:rPr>
            </w:pPr>
            <w:r w:rsidRPr="00516381">
              <w:rPr>
                <w:rFonts w:eastAsia="Times New Roman"/>
              </w:rPr>
              <w:t>(Practical)</w:t>
            </w:r>
          </w:p>
        </w:tc>
        <w:tc>
          <w:tcPr>
            <w:tcW w:w="1191" w:type="dxa"/>
            <w:vAlign w:val="center"/>
          </w:tcPr>
          <w:p w14:paraId="0D618286" w14:textId="77777777" w:rsidR="006120B2" w:rsidRPr="00516381" w:rsidRDefault="006120B2" w:rsidP="00F80F19">
            <w:pPr>
              <w:spacing w:line="276" w:lineRule="auto"/>
              <w:rPr>
                <w:rFonts w:eastAsia="Calibri"/>
              </w:rPr>
            </w:pPr>
            <w:r w:rsidRPr="00516381">
              <w:rPr>
                <w:rFonts w:eastAsia="Times New Roman"/>
              </w:rPr>
              <w:t>2(0+2)</w:t>
            </w:r>
          </w:p>
        </w:tc>
      </w:tr>
      <w:tr w:rsidR="006120B2" w14:paraId="7B3A0010"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504009AF" w14:textId="77777777" w:rsidR="006120B2" w:rsidRPr="00E15116" w:rsidRDefault="006120B2" w:rsidP="006120B2">
            <w:pPr>
              <w:pStyle w:val="ListParagraph"/>
              <w:numPr>
                <w:ilvl w:val="0"/>
                <w:numId w:val="21"/>
              </w:numPr>
              <w:spacing w:line="276" w:lineRule="auto"/>
              <w:rPr>
                <w:rFonts w:eastAsia="Calibri"/>
              </w:rPr>
            </w:pPr>
          </w:p>
        </w:tc>
        <w:tc>
          <w:tcPr>
            <w:tcW w:w="1620" w:type="dxa"/>
            <w:vAlign w:val="center"/>
          </w:tcPr>
          <w:p w14:paraId="43C06DFE" w14:textId="77777777" w:rsidR="006120B2" w:rsidRPr="00516381" w:rsidRDefault="006120B2" w:rsidP="00F80F19">
            <w:pPr>
              <w:spacing w:line="276" w:lineRule="auto"/>
              <w:rPr>
                <w:rFonts w:eastAsia="Times New Roman"/>
              </w:rPr>
            </w:pPr>
            <w:r w:rsidRPr="00516381">
              <w:rPr>
                <w:rFonts w:eastAsia="Times New Roman"/>
              </w:rPr>
              <w:t>VART-414</w:t>
            </w:r>
          </w:p>
        </w:tc>
        <w:tc>
          <w:tcPr>
            <w:tcW w:w="4320" w:type="dxa"/>
            <w:vAlign w:val="center"/>
          </w:tcPr>
          <w:p w14:paraId="484886EF" w14:textId="77777777" w:rsidR="006120B2" w:rsidRPr="00516381" w:rsidRDefault="006120B2" w:rsidP="00F80F19">
            <w:pPr>
              <w:spacing w:line="276" w:lineRule="auto"/>
              <w:rPr>
                <w:rFonts w:eastAsia="Times New Roman"/>
              </w:rPr>
            </w:pPr>
            <w:r w:rsidRPr="00516381">
              <w:rPr>
                <w:rFonts w:eastAsia="Times New Roman"/>
              </w:rPr>
              <w:t xml:space="preserve">Advance Calligraphy Process-I </w:t>
            </w:r>
          </w:p>
        </w:tc>
        <w:tc>
          <w:tcPr>
            <w:tcW w:w="1191" w:type="dxa"/>
            <w:vAlign w:val="center"/>
          </w:tcPr>
          <w:p w14:paraId="216D5A9D" w14:textId="77777777" w:rsidR="006120B2" w:rsidRPr="00516381" w:rsidRDefault="006120B2" w:rsidP="00F80F19">
            <w:pPr>
              <w:spacing w:line="276" w:lineRule="auto"/>
              <w:rPr>
                <w:rFonts w:eastAsia="Calibri"/>
              </w:rPr>
            </w:pPr>
            <w:r w:rsidRPr="00516381">
              <w:rPr>
                <w:rFonts w:eastAsia="Times New Roman"/>
              </w:rPr>
              <w:t>3(0+3)</w:t>
            </w:r>
          </w:p>
        </w:tc>
      </w:tr>
    </w:tbl>
    <w:p w14:paraId="7B216D81" w14:textId="77777777" w:rsidR="006120B2" w:rsidRDefault="006120B2" w:rsidP="006120B2"/>
    <w:p w14:paraId="4C72EC44" w14:textId="77777777" w:rsidR="006120B2" w:rsidRDefault="006120B2" w:rsidP="006120B2"/>
    <w:p w14:paraId="6FDED706" w14:textId="77777777" w:rsidR="006120B2" w:rsidRDefault="006120B2" w:rsidP="006120B2">
      <w:r>
        <w:br w:type="page"/>
      </w:r>
    </w:p>
    <w:tbl>
      <w:tblPr>
        <w:tblStyle w:val="TableGrid"/>
        <w:tblW w:w="0" w:type="auto"/>
        <w:tblLook w:val="04A0" w:firstRow="1" w:lastRow="0" w:firstColumn="1" w:lastColumn="0" w:noHBand="0" w:noVBand="1"/>
      </w:tblPr>
      <w:tblGrid>
        <w:gridCol w:w="2589"/>
        <w:gridCol w:w="1366"/>
        <w:gridCol w:w="3150"/>
        <w:gridCol w:w="1191"/>
      </w:tblGrid>
      <w:tr w:rsidR="006120B2" w14:paraId="418B0F1B" w14:textId="77777777" w:rsidTr="00F80F19">
        <w:trPr>
          <w:trHeight w:val="432"/>
        </w:trPr>
        <w:tc>
          <w:tcPr>
            <w:tcW w:w="8296" w:type="dxa"/>
            <w:gridSpan w:val="4"/>
            <w:shd w:val="clear" w:color="auto" w:fill="9CC2E5" w:themeFill="accent5" w:themeFillTint="99"/>
            <w:vAlign w:val="center"/>
          </w:tcPr>
          <w:p w14:paraId="52EBF7B7" w14:textId="77777777" w:rsidR="006120B2" w:rsidRPr="001E1E1B" w:rsidRDefault="006120B2" w:rsidP="00F80F19">
            <w:pPr>
              <w:spacing w:line="276" w:lineRule="auto"/>
              <w:rPr>
                <w:b/>
                <w:bCs/>
              </w:rPr>
            </w:pPr>
            <w:r>
              <w:rPr>
                <w:b/>
                <w:bCs/>
              </w:rPr>
              <w:lastRenderedPageBreak/>
              <w:t>SEMESTER – VIII</w:t>
            </w:r>
          </w:p>
        </w:tc>
      </w:tr>
      <w:tr w:rsidR="006120B2" w14:paraId="61407CB4"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BDD6EE"/>
            <w:vAlign w:val="center"/>
          </w:tcPr>
          <w:p w14:paraId="0ECF60AB" w14:textId="77777777" w:rsidR="006120B2" w:rsidRDefault="006120B2" w:rsidP="00F80F19">
            <w:pPr>
              <w:spacing w:line="276" w:lineRule="auto"/>
            </w:pPr>
            <w:r w:rsidRPr="00516381">
              <w:rPr>
                <w:rFonts w:eastAsia="Calibri"/>
                <w:b/>
                <w:szCs w:val="28"/>
              </w:rPr>
              <w:t xml:space="preserve">Course </w:t>
            </w:r>
            <w:r>
              <w:rPr>
                <w:rFonts w:eastAsia="Calibri"/>
                <w:b/>
                <w:szCs w:val="28"/>
              </w:rPr>
              <w:t>T</w:t>
            </w:r>
            <w:r w:rsidRPr="00516381">
              <w:rPr>
                <w:rFonts w:eastAsia="Calibri"/>
                <w:b/>
                <w:szCs w:val="28"/>
              </w:rPr>
              <w:t>ype</w:t>
            </w:r>
          </w:p>
        </w:tc>
        <w:tc>
          <w:tcPr>
            <w:tcW w:w="1366" w:type="dxa"/>
            <w:tcBorders>
              <w:top w:val="single" w:sz="4" w:space="0" w:color="auto"/>
              <w:left w:val="single" w:sz="4" w:space="0" w:color="auto"/>
              <w:bottom w:val="single" w:sz="4" w:space="0" w:color="auto"/>
              <w:right w:val="single" w:sz="4" w:space="0" w:color="auto"/>
            </w:tcBorders>
            <w:shd w:val="clear" w:color="auto" w:fill="BDD6EE"/>
            <w:vAlign w:val="center"/>
          </w:tcPr>
          <w:p w14:paraId="44BC3C24" w14:textId="77777777" w:rsidR="006120B2" w:rsidRDefault="006120B2" w:rsidP="00F80F19">
            <w:pPr>
              <w:spacing w:line="276" w:lineRule="auto"/>
            </w:pPr>
            <w:r w:rsidRPr="00516381">
              <w:rPr>
                <w:rFonts w:eastAsia="Calibri"/>
                <w:b/>
                <w:szCs w:val="28"/>
              </w:rPr>
              <w:t>Course Codes</w:t>
            </w:r>
          </w:p>
        </w:tc>
        <w:tc>
          <w:tcPr>
            <w:tcW w:w="3150" w:type="dxa"/>
            <w:tcBorders>
              <w:top w:val="single" w:sz="4" w:space="0" w:color="auto"/>
              <w:left w:val="single" w:sz="4" w:space="0" w:color="auto"/>
              <w:bottom w:val="single" w:sz="4" w:space="0" w:color="auto"/>
              <w:right w:val="single" w:sz="4" w:space="0" w:color="auto"/>
            </w:tcBorders>
            <w:shd w:val="clear" w:color="auto" w:fill="BDD6EE"/>
            <w:vAlign w:val="center"/>
          </w:tcPr>
          <w:p w14:paraId="045BF784" w14:textId="77777777" w:rsidR="006120B2" w:rsidRDefault="006120B2" w:rsidP="00F80F19">
            <w:pPr>
              <w:spacing w:line="276" w:lineRule="auto"/>
            </w:pPr>
            <w:r w:rsidRPr="00524450">
              <w:rPr>
                <w:rFonts w:eastAsia="Calibri"/>
                <w:b/>
                <w:szCs w:val="28"/>
              </w:rPr>
              <w:t>Course Titles</w:t>
            </w:r>
          </w:p>
        </w:tc>
        <w:tc>
          <w:tcPr>
            <w:tcW w:w="1191" w:type="dxa"/>
            <w:tcBorders>
              <w:top w:val="single" w:sz="4" w:space="0" w:color="auto"/>
              <w:left w:val="single" w:sz="4" w:space="0" w:color="auto"/>
              <w:bottom w:val="single" w:sz="4" w:space="0" w:color="auto"/>
              <w:right w:val="single" w:sz="4" w:space="0" w:color="auto"/>
            </w:tcBorders>
            <w:shd w:val="clear" w:color="auto" w:fill="BDD6EE"/>
            <w:vAlign w:val="center"/>
          </w:tcPr>
          <w:p w14:paraId="57332C8A" w14:textId="77777777" w:rsidR="006120B2" w:rsidRDefault="006120B2" w:rsidP="00F80F19">
            <w:pPr>
              <w:spacing w:line="276" w:lineRule="auto"/>
            </w:pPr>
            <w:r w:rsidRPr="00516381">
              <w:rPr>
                <w:rFonts w:eastAsia="Calibri"/>
                <w:b/>
                <w:szCs w:val="28"/>
              </w:rPr>
              <w:t>Credit Hours</w:t>
            </w:r>
          </w:p>
        </w:tc>
      </w:tr>
      <w:tr w:rsidR="006120B2" w14:paraId="47F21CE5"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FECDBA"/>
            <w:vAlign w:val="center"/>
          </w:tcPr>
          <w:p w14:paraId="01FCE5AD" w14:textId="77777777" w:rsidR="006120B2" w:rsidRPr="00516381" w:rsidRDefault="006120B2" w:rsidP="00F80F19">
            <w:pPr>
              <w:spacing w:line="276" w:lineRule="auto"/>
              <w:rPr>
                <w:rFonts w:eastAsia="Calibri"/>
              </w:rPr>
            </w:pPr>
            <w:r w:rsidRPr="00516381">
              <w:rPr>
                <w:rFonts w:eastAsia="Calibri"/>
                <w:bCs/>
                <w:szCs w:val="28"/>
              </w:rPr>
              <w:t xml:space="preserve">Major </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5E03E0FB" w14:textId="77777777" w:rsidR="006120B2" w:rsidRPr="00516381" w:rsidRDefault="006120B2" w:rsidP="00F80F19">
            <w:pPr>
              <w:spacing w:line="276" w:lineRule="auto"/>
              <w:rPr>
                <w:rFonts w:eastAsia="Calibri"/>
              </w:rPr>
            </w:pPr>
            <w:r w:rsidRPr="00516381">
              <w:rPr>
                <w:rFonts w:eastAsia="Calibri"/>
                <w:bCs/>
                <w:szCs w:val="28"/>
              </w:rPr>
              <w:t>VART-451</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55DAF3CC" w14:textId="77777777" w:rsidR="006120B2" w:rsidRPr="00516381" w:rsidRDefault="006120B2" w:rsidP="00F80F19">
            <w:pPr>
              <w:spacing w:line="276" w:lineRule="auto"/>
              <w:rPr>
                <w:rFonts w:eastAsia="Calibri"/>
              </w:rPr>
            </w:pPr>
            <w:r w:rsidRPr="00516381">
              <w:rPr>
                <w:rFonts w:eastAsia="Calibri"/>
                <w:bCs/>
              </w:rPr>
              <w:t>Advance Level Drawing-II</w:t>
            </w:r>
          </w:p>
        </w:tc>
        <w:tc>
          <w:tcPr>
            <w:tcW w:w="1191" w:type="dxa"/>
            <w:tcBorders>
              <w:top w:val="single" w:sz="4" w:space="0" w:color="auto"/>
              <w:left w:val="single" w:sz="4" w:space="0" w:color="auto"/>
              <w:bottom w:val="single" w:sz="4" w:space="0" w:color="auto"/>
              <w:right w:val="single" w:sz="4" w:space="0" w:color="auto"/>
            </w:tcBorders>
            <w:shd w:val="clear" w:color="auto" w:fill="FECDBA"/>
            <w:vAlign w:val="center"/>
          </w:tcPr>
          <w:p w14:paraId="4BC7B831" w14:textId="77777777" w:rsidR="006120B2" w:rsidRDefault="006120B2" w:rsidP="00F80F19">
            <w:pPr>
              <w:spacing w:line="276" w:lineRule="auto"/>
              <w:rPr>
                <w:rFonts w:eastAsia="Calibri"/>
              </w:rPr>
            </w:pPr>
            <w:r w:rsidRPr="00516381">
              <w:rPr>
                <w:rFonts w:eastAsia="Calibri"/>
                <w:bCs/>
                <w:szCs w:val="28"/>
              </w:rPr>
              <w:t>3(0+3)</w:t>
            </w:r>
          </w:p>
        </w:tc>
      </w:tr>
      <w:tr w:rsidR="006120B2" w14:paraId="17A47CCA"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FECDBA"/>
            <w:vAlign w:val="center"/>
          </w:tcPr>
          <w:p w14:paraId="2E4B6904" w14:textId="77777777" w:rsidR="006120B2" w:rsidRPr="00516381" w:rsidRDefault="006120B2" w:rsidP="00F80F19">
            <w:pPr>
              <w:spacing w:line="276" w:lineRule="auto"/>
              <w:rPr>
                <w:rFonts w:eastAsia="Calibri"/>
              </w:rPr>
            </w:pPr>
            <w:r w:rsidRPr="00516381">
              <w:rPr>
                <w:rFonts w:eastAsia="Calibri"/>
              </w:rPr>
              <w:t>Major</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1E08808B" w14:textId="77777777" w:rsidR="006120B2" w:rsidRPr="00516381" w:rsidRDefault="006120B2" w:rsidP="00F80F19">
            <w:pPr>
              <w:spacing w:line="276" w:lineRule="auto"/>
              <w:rPr>
                <w:rFonts w:eastAsia="Calibri"/>
              </w:rPr>
            </w:pP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47380FEA" w14:textId="77777777" w:rsidR="006120B2" w:rsidRPr="00516381" w:rsidRDefault="006120B2" w:rsidP="00F80F19">
            <w:pPr>
              <w:spacing w:line="276" w:lineRule="auto"/>
              <w:rPr>
                <w:rFonts w:eastAsia="Calibri"/>
              </w:rPr>
            </w:pPr>
            <w:r w:rsidRPr="00516381">
              <w:rPr>
                <w:rFonts w:eastAsia="Calibri"/>
              </w:rPr>
              <w:t>Courses of selected Major Studio of Visual Arts</w:t>
            </w:r>
          </w:p>
        </w:tc>
        <w:tc>
          <w:tcPr>
            <w:tcW w:w="1191" w:type="dxa"/>
            <w:tcBorders>
              <w:top w:val="single" w:sz="4" w:space="0" w:color="auto"/>
              <w:left w:val="single" w:sz="4" w:space="0" w:color="auto"/>
              <w:bottom w:val="single" w:sz="4" w:space="0" w:color="auto"/>
              <w:right w:val="single" w:sz="4" w:space="0" w:color="auto"/>
            </w:tcBorders>
            <w:shd w:val="clear" w:color="auto" w:fill="FECDBA"/>
            <w:vAlign w:val="center"/>
          </w:tcPr>
          <w:p w14:paraId="4CC75F6B" w14:textId="77777777" w:rsidR="006120B2" w:rsidRDefault="006120B2" w:rsidP="00F80F19">
            <w:pPr>
              <w:spacing w:line="276" w:lineRule="auto"/>
              <w:rPr>
                <w:rFonts w:eastAsia="Calibri"/>
              </w:rPr>
            </w:pPr>
            <w:r w:rsidRPr="00516381">
              <w:rPr>
                <w:rFonts w:eastAsia="Calibri"/>
              </w:rPr>
              <w:t>6(0+6)</w:t>
            </w:r>
          </w:p>
        </w:tc>
      </w:tr>
      <w:tr w:rsidR="006120B2" w14:paraId="6DFC45AE"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FECDBA"/>
            <w:vAlign w:val="center"/>
          </w:tcPr>
          <w:p w14:paraId="1C5420F6" w14:textId="77777777" w:rsidR="006120B2" w:rsidRPr="00516381" w:rsidRDefault="006120B2" w:rsidP="00F80F19">
            <w:pPr>
              <w:spacing w:line="276" w:lineRule="auto"/>
              <w:rPr>
                <w:rFonts w:eastAsia="Calibri"/>
              </w:rPr>
            </w:pPr>
            <w:r w:rsidRPr="00516381">
              <w:rPr>
                <w:rFonts w:eastAsia="Calibri"/>
              </w:rPr>
              <w:t>Major</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62812D18" w14:textId="77777777" w:rsidR="006120B2" w:rsidRPr="00516381" w:rsidRDefault="006120B2" w:rsidP="00F80F19">
            <w:pPr>
              <w:spacing w:line="276" w:lineRule="auto"/>
              <w:rPr>
                <w:rFonts w:eastAsia="Calibri"/>
              </w:rPr>
            </w:pPr>
            <w:r w:rsidRPr="00516381">
              <w:rPr>
                <w:rFonts w:eastAsia="Calibri"/>
              </w:rPr>
              <w:t>VART-452</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10ABE69C" w14:textId="77777777" w:rsidR="006120B2" w:rsidRPr="00516381" w:rsidRDefault="006120B2" w:rsidP="00F80F19">
            <w:pPr>
              <w:spacing w:line="276" w:lineRule="auto"/>
              <w:rPr>
                <w:rFonts w:eastAsia="Calibri"/>
              </w:rPr>
            </w:pPr>
            <w:r w:rsidRPr="00516381">
              <w:rPr>
                <w:rFonts w:eastAsia="Calibri"/>
              </w:rPr>
              <w:t xml:space="preserve">Report Writing </w:t>
            </w:r>
          </w:p>
        </w:tc>
        <w:tc>
          <w:tcPr>
            <w:tcW w:w="1191" w:type="dxa"/>
            <w:tcBorders>
              <w:top w:val="single" w:sz="4" w:space="0" w:color="auto"/>
              <w:left w:val="single" w:sz="4" w:space="0" w:color="auto"/>
              <w:bottom w:val="single" w:sz="4" w:space="0" w:color="auto"/>
              <w:right w:val="single" w:sz="4" w:space="0" w:color="auto"/>
            </w:tcBorders>
            <w:shd w:val="clear" w:color="auto" w:fill="FECDBA"/>
            <w:vAlign w:val="center"/>
          </w:tcPr>
          <w:p w14:paraId="2DBAAFF0" w14:textId="77777777" w:rsidR="006120B2" w:rsidRDefault="006120B2" w:rsidP="00F80F19">
            <w:pPr>
              <w:spacing w:line="276" w:lineRule="auto"/>
              <w:rPr>
                <w:rFonts w:eastAsia="Calibri"/>
              </w:rPr>
            </w:pPr>
            <w:r w:rsidRPr="00516381">
              <w:rPr>
                <w:rFonts w:eastAsia="Calibri"/>
              </w:rPr>
              <w:t>1(1+0)</w:t>
            </w:r>
          </w:p>
        </w:tc>
      </w:tr>
      <w:tr w:rsidR="006120B2" w14:paraId="4A32A2E0"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FECDBA"/>
            <w:vAlign w:val="center"/>
          </w:tcPr>
          <w:p w14:paraId="020A0699" w14:textId="77777777" w:rsidR="006120B2" w:rsidRPr="00516381" w:rsidRDefault="006120B2" w:rsidP="00F80F19">
            <w:pPr>
              <w:spacing w:line="276" w:lineRule="auto"/>
              <w:rPr>
                <w:rFonts w:eastAsia="Calibri"/>
              </w:rPr>
            </w:pPr>
            <w:r w:rsidRPr="00516381">
              <w:rPr>
                <w:rFonts w:eastAsia="Calibri"/>
              </w:rPr>
              <w:t>Capstone project</w:t>
            </w:r>
          </w:p>
        </w:tc>
        <w:tc>
          <w:tcPr>
            <w:tcW w:w="1366" w:type="dxa"/>
            <w:tcBorders>
              <w:top w:val="single" w:sz="4" w:space="0" w:color="auto"/>
              <w:left w:val="single" w:sz="4" w:space="0" w:color="auto"/>
              <w:bottom w:val="single" w:sz="4" w:space="0" w:color="auto"/>
              <w:right w:val="single" w:sz="4" w:space="0" w:color="auto"/>
            </w:tcBorders>
            <w:shd w:val="clear" w:color="auto" w:fill="FECDBA"/>
            <w:vAlign w:val="center"/>
          </w:tcPr>
          <w:p w14:paraId="55ABBBBA" w14:textId="77777777" w:rsidR="006120B2" w:rsidRPr="00516381" w:rsidRDefault="006120B2" w:rsidP="00F80F19">
            <w:pPr>
              <w:spacing w:line="276" w:lineRule="auto"/>
              <w:rPr>
                <w:rFonts w:eastAsia="Calibri"/>
              </w:rPr>
            </w:pPr>
            <w:r w:rsidRPr="00516381">
              <w:rPr>
                <w:rFonts w:eastAsia="Calibri"/>
              </w:rPr>
              <w:t>VART-499</w:t>
            </w:r>
          </w:p>
        </w:tc>
        <w:tc>
          <w:tcPr>
            <w:tcW w:w="3150" w:type="dxa"/>
            <w:tcBorders>
              <w:top w:val="single" w:sz="4" w:space="0" w:color="auto"/>
              <w:left w:val="single" w:sz="4" w:space="0" w:color="auto"/>
              <w:bottom w:val="single" w:sz="4" w:space="0" w:color="auto"/>
              <w:right w:val="single" w:sz="4" w:space="0" w:color="auto"/>
            </w:tcBorders>
            <w:shd w:val="clear" w:color="auto" w:fill="FECDBA"/>
            <w:vAlign w:val="center"/>
          </w:tcPr>
          <w:p w14:paraId="384DA57E" w14:textId="5C1B53AB" w:rsidR="006120B2" w:rsidRPr="00516381" w:rsidRDefault="006120B2" w:rsidP="00F80F19">
            <w:pPr>
              <w:spacing w:line="276" w:lineRule="auto"/>
              <w:rPr>
                <w:rFonts w:eastAsia="Calibri"/>
              </w:rPr>
            </w:pPr>
            <w:r w:rsidRPr="00516381">
              <w:rPr>
                <w:rFonts w:eastAsia="Calibri"/>
              </w:rPr>
              <w:t>Capstone Project</w:t>
            </w:r>
          </w:p>
        </w:tc>
        <w:tc>
          <w:tcPr>
            <w:tcW w:w="1191" w:type="dxa"/>
            <w:tcBorders>
              <w:top w:val="single" w:sz="4" w:space="0" w:color="auto"/>
              <w:left w:val="single" w:sz="4" w:space="0" w:color="auto"/>
              <w:bottom w:val="single" w:sz="4" w:space="0" w:color="auto"/>
              <w:right w:val="single" w:sz="4" w:space="0" w:color="auto"/>
            </w:tcBorders>
            <w:shd w:val="clear" w:color="auto" w:fill="FECDBA"/>
            <w:vAlign w:val="center"/>
          </w:tcPr>
          <w:p w14:paraId="15D291DE" w14:textId="77777777" w:rsidR="006120B2" w:rsidRPr="00516381" w:rsidRDefault="006120B2" w:rsidP="00F80F19">
            <w:pPr>
              <w:spacing w:line="276" w:lineRule="auto"/>
              <w:rPr>
                <w:rFonts w:eastAsia="Calibri"/>
              </w:rPr>
            </w:pPr>
            <w:r w:rsidRPr="00516381">
              <w:rPr>
                <w:rFonts w:eastAsia="Calibri"/>
              </w:rPr>
              <w:t>3(0+3)</w:t>
            </w:r>
          </w:p>
        </w:tc>
      </w:tr>
      <w:tr w:rsidR="006120B2" w14:paraId="76BBED43" w14:textId="77777777" w:rsidTr="00F80F19">
        <w:trPr>
          <w:trHeight w:val="432"/>
        </w:trPr>
        <w:tc>
          <w:tcPr>
            <w:tcW w:w="2589" w:type="dxa"/>
            <w:tcBorders>
              <w:top w:val="single" w:sz="4" w:space="0" w:color="auto"/>
              <w:left w:val="single" w:sz="4" w:space="0" w:color="auto"/>
              <w:bottom w:val="single" w:sz="4" w:space="0" w:color="auto"/>
              <w:right w:val="single" w:sz="4" w:space="0" w:color="auto"/>
            </w:tcBorders>
            <w:shd w:val="clear" w:color="auto" w:fill="B1F9CE"/>
            <w:vAlign w:val="center"/>
          </w:tcPr>
          <w:p w14:paraId="139F522E" w14:textId="77777777" w:rsidR="006120B2" w:rsidRPr="00516381" w:rsidRDefault="006120B2" w:rsidP="00F80F19">
            <w:pPr>
              <w:spacing w:line="276" w:lineRule="auto"/>
              <w:rPr>
                <w:rFonts w:eastAsia="Calibri"/>
              </w:rPr>
            </w:pPr>
            <w:r w:rsidRPr="00516381">
              <w:rPr>
                <w:rFonts w:eastAsia="Calibri"/>
              </w:rPr>
              <w:t>*Allied/Interdisciplinary</w:t>
            </w:r>
          </w:p>
        </w:tc>
        <w:tc>
          <w:tcPr>
            <w:tcW w:w="1366" w:type="dxa"/>
            <w:tcBorders>
              <w:top w:val="single" w:sz="4" w:space="0" w:color="auto"/>
              <w:left w:val="single" w:sz="4" w:space="0" w:color="auto"/>
              <w:bottom w:val="single" w:sz="4" w:space="0" w:color="auto"/>
              <w:right w:val="single" w:sz="4" w:space="0" w:color="auto"/>
            </w:tcBorders>
            <w:shd w:val="clear" w:color="auto" w:fill="B1F9CE"/>
            <w:vAlign w:val="center"/>
          </w:tcPr>
          <w:p w14:paraId="62206A47" w14:textId="77777777" w:rsidR="006120B2" w:rsidRPr="00516381" w:rsidRDefault="006120B2" w:rsidP="00F80F19">
            <w:pPr>
              <w:spacing w:line="276" w:lineRule="auto"/>
              <w:rPr>
                <w:rFonts w:eastAsia="Calibri"/>
              </w:rPr>
            </w:pPr>
            <w:r>
              <w:rPr>
                <w:rFonts w:eastAsia="Calibri"/>
              </w:rPr>
              <w:t>***</w:t>
            </w:r>
          </w:p>
        </w:tc>
        <w:tc>
          <w:tcPr>
            <w:tcW w:w="3150" w:type="dxa"/>
            <w:tcBorders>
              <w:top w:val="single" w:sz="4" w:space="0" w:color="auto"/>
              <w:left w:val="single" w:sz="4" w:space="0" w:color="auto"/>
              <w:bottom w:val="single" w:sz="4" w:space="0" w:color="auto"/>
              <w:right w:val="single" w:sz="4" w:space="0" w:color="auto"/>
            </w:tcBorders>
            <w:shd w:val="clear" w:color="auto" w:fill="B1F9CE"/>
            <w:vAlign w:val="center"/>
          </w:tcPr>
          <w:p w14:paraId="109A0F25" w14:textId="77777777" w:rsidR="006120B2" w:rsidRPr="00516381" w:rsidRDefault="006120B2" w:rsidP="00F80F19">
            <w:pPr>
              <w:spacing w:line="276" w:lineRule="auto"/>
              <w:rPr>
                <w:rFonts w:eastAsia="Calibri"/>
              </w:rPr>
            </w:pPr>
            <w:r w:rsidRPr="00516381">
              <w:rPr>
                <w:rFonts w:eastAsia="Calibri"/>
              </w:rPr>
              <w:t>Essential</w:t>
            </w:r>
            <w:r w:rsidRPr="00802077">
              <w:rPr>
                <w:rFonts w:eastAsia="Calibri"/>
              </w:rPr>
              <w:t>s</w:t>
            </w:r>
            <w:r w:rsidRPr="00516381">
              <w:rPr>
                <w:rFonts w:eastAsia="Calibri"/>
              </w:rPr>
              <w:t xml:space="preserve"> of Light and Color </w:t>
            </w:r>
          </w:p>
          <w:p w14:paraId="0143C0C2" w14:textId="77777777" w:rsidR="006120B2" w:rsidRPr="00516381" w:rsidRDefault="006120B2" w:rsidP="00F80F19">
            <w:pPr>
              <w:spacing w:line="276" w:lineRule="auto"/>
              <w:rPr>
                <w:rFonts w:eastAsia="Calibri"/>
              </w:rPr>
            </w:pPr>
            <w:r w:rsidRPr="00516381">
              <w:rPr>
                <w:rFonts w:eastAsia="Calibri"/>
              </w:rPr>
              <w:t xml:space="preserve">OR </w:t>
            </w:r>
          </w:p>
          <w:p w14:paraId="1F467C70" w14:textId="77777777" w:rsidR="006120B2" w:rsidRPr="00516381" w:rsidRDefault="006120B2" w:rsidP="00F80F19">
            <w:pPr>
              <w:spacing w:line="276" w:lineRule="auto"/>
              <w:rPr>
                <w:rFonts w:eastAsia="Calibri"/>
              </w:rPr>
            </w:pPr>
            <w:r w:rsidRPr="00516381">
              <w:rPr>
                <w:rFonts w:eastAsia="Calibri"/>
              </w:rPr>
              <w:t xml:space="preserve">Off-Loom Weaving </w:t>
            </w:r>
          </w:p>
        </w:tc>
        <w:tc>
          <w:tcPr>
            <w:tcW w:w="1191" w:type="dxa"/>
            <w:tcBorders>
              <w:top w:val="single" w:sz="4" w:space="0" w:color="auto"/>
              <w:left w:val="single" w:sz="4" w:space="0" w:color="auto"/>
              <w:bottom w:val="single" w:sz="4" w:space="0" w:color="auto"/>
              <w:right w:val="single" w:sz="4" w:space="0" w:color="auto"/>
            </w:tcBorders>
            <w:shd w:val="clear" w:color="auto" w:fill="B1F9CE"/>
            <w:vAlign w:val="center"/>
          </w:tcPr>
          <w:p w14:paraId="6E20A3BC" w14:textId="77777777" w:rsidR="006120B2" w:rsidRPr="00516381" w:rsidRDefault="006120B2" w:rsidP="00F80F19">
            <w:pPr>
              <w:spacing w:line="276" w:lineRule="auto"/>
              <w:rPr>
                <w:rFonts w:eastAsia="Calibri"/>
              </w:rPr>
            </w:pPr>
            <w:r w:rsidRPr="00516381">
              <w:rPr>
                <w:rFonts w:eastAsia="Calibri"/>
              </w:rPr>
              <w:t>3(3+0)</w:t>
            </w:r>
          </w:p>
          <w:p w14:paraId="753660D6" w14:textId="77777777" w:rsidR="006120B2" w:rsidRPr="00516381" w:rsidRDefault="006120B2" w:rsidP="00F80F19">
            <w:pPr>
              <w:spacing w:line="276" w:lineRule="auto"/>
              <w:rPr>
                <w:rFonts w:eastAsia="Calibri"/>
              </w:rPr>
            </w:pPr>
            <w:r w:rsidRPr="00516381">
              <w:rPr>
                <w:rFonts w:eastAsia="Calibri"/>
              </w:rPr>
              <w:t>OR</w:t>
            </w:r>
          </w:p>
          <w:p w14:paraId="422DEBCD" w14:textId="77777777" w:rsidR="006120B2" w:rsidRDefault="006120B2" w:rsidP="00F80F19">
            <w:pPr>
              <w:spacing w:line="276" w:lineRule="auto"/>
              <w:rPr>
                <w:rFonts w:eastAsia="Calibri"/>
              </w:rPr>
            </w:pPr>
            <w:r w:rsidRPr="00516381">
              <w:rPr>
                <w:rFonts w:eastAsia="Calibri"/>
              </w:rPr>
              <w:t>3(0+3)</w:t>
            </w:r>
          </w:p>
        </w:tc>
      </w:tr>
      <w:tr w:rsidR="006120B2" w14:paraId="5D5EFF31" w14:textId="77777777" w:rsidTr="00F80F19">
        <w:trPr>
          <w:trHeight w:val="432"/>
        </w:trPr>
        <w:tc>
          <w:tcPr>
            <w:tcW w:w="7105" w:type="dxa"/>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28A22B8" w14:textId="77777777" w:rsidR="006120B2" w:rsidRPr="001E1E1B" w:rsidRDefault="006120B2" w:rsidP="00F80F19">
            <w:pPr>
              <w:spacing w:line="276" w:lineRule="auto"/>
              <w:rPr>
                <w:b/>
                <w:bCs/>
              </w:rPr>
            </w:pPr>
            <w:r w:rsidRPr="001E1E1B">
              <w:rPr>
                <w:rFonts w:eastAsia="Calibri"/>
                <w:b/>
                <w:bCs/>
                <w:szCs w:val="28"/>
              </w:rPr>
              <w:t>Total Credit Hours</w:t>
            </w:r>
          </w:p>
        </w:tc>
        <w:tc>
          <w:tcPr>
            <w:tcW w:w="1191"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862BE98" w14:textId="77777777" w:rsidR="006120B2" w:rsidRDefault="006120B2" w:rsidP="00F80F19">
            <w:pPr>
              <w:spacing w:line="276" w:lineRule="auto"/>
              <w:rPr>
                <w:b/>
                <w:bCs/>
              </w:rPr>
            </w:pPr>
            <w:r>
              <w:rPr>
                <w:b/>
                <w:bCs/>
              </w:rPr>
              <w:t>16(4+12)</w:t>
            </w:r>
          </w:p>
          <w:p w14:paraId="6F368736" w14:textId="77777777" w:rsidR="006120B2" w:rsidRDefault="006120B2" w:rsidP="00F80F19">
            <w:pPr>
              <w:spacing w:line="276" w:lineRule="auto"/>
              <w:rPr>
                <w:b/>
                <w:bCs/>
              </w:rPr>
            </w:pPr>
            <w:r>
              <w:rPr>
                <w:b/>
                <w:bCs/>
              </w:rPr>
              <w:t>OR</w:t>
            </w:r>
          </w:p>
          <w:p w14:paraId="19EE1316" w14:textId="77777777" w:rsidR="006120B2" w:rsidRPr="001E1E1B" w:rsidRDefault="006120B2" w:rsidP="00F80F19">
            <w:pPr>
              <w:spacing w:line="276" w:lineRule="auto"/>
              <w:rPr>
                <w:b/>
                <w:bCs/>
              </w:rPr>
            </w:pPr>
            <w:r>
              <w:rPr>
                <w:b/>
                <w:bCs/>
              </w:rPr>
              <w:t>16(1+15)</w:t>
            </w:r>
          </w:p>
        </w:tc>
      </w:tr>
    </w:tbl>
    <w:p w14:paraId="2070F097" w14:textId="77777777" w:rsidR="006120B2" w:rsidRDefault="006120B2" w:rsidP="006120B2">
      <w:r w:rsidRPr="00CC3399">
        <w:t xml:space="preserve">* </w:t>
      </w:r>
      <w:r w:rsidRPr="00CE4CD6">
        <w:t>The students may opt any of the given courses as per availability of resources.</w:t>
      </w:r>
    </w:p>
    <w:p w14:paraId="27CA9903" w14:textId="77777777" w:rsidR="006120B2" w:rsidRDefault="006120B2" w:rsidP="006120B2"/>
    <w:tbl>
      <w:tblPr>
        <w:tblStyle w:val="TableGrid"/>
        <w:tblW w:w="0" w:type="auto"/>
        <w:shd w:val="clear" w:color="auto" w:fill="FE9368"/>
        <w:tblLook w:val="04A0" w:firstRow="1" w:lastRow="0" w:firstColumn="1" w:lastColumn="0" w:noHBand="0" w:noVBand="1"/>
      </w:tblPr>
      <w:tblGrid>
        <w:gridCol w:w="8296"/>
      </w:tblGrid>
      <w:tr w:rsidR="006120B2" w14:paraId="5FDE5E6F" w14:textId="77777777" w:rsidTr="00F80F19">
        <w:trPr>
          <w:trHeight w:val="432"/>
        </w:trPr>
        <w:tc>
          <w:tcPr>
            <w:tcW w:w="8296" w:type="dxa"/>
            <w:shd w:val="clear" w:color="auto" w:fill="FE9368"/>
            <w:vAlign w:val="center"/>
          </w:tcPr>
          <w:p w14:paraId="225CDEDC" w14:textId="7D304440" w:rsidR="006120B2" w:rsidRDefault="006120B2" w:rsidP="00F80F19">
            <w:pPr>
              <w:rPr>
                <w:b/>
                <w:bCs/>
              </w:rPr>
            </w:pPr>
            <w:r w:rsidRPr="00CC3399">
              <w:rPr>
                <w:b/>
                <w:bCs/>
              </w:rPr>
              <w:t>LIST OF MAJOR STUDIO</w:t>
            </w:r>
            <w:r>
              <w:rPr>
                <w:b/>
                <w:bCs/>
              </w:rPr>
              <w:t xml:space="preserve"> COURSE</w:t>
            </w:r>
            <w:r w:rsidRPr="00CC3399">
              <w:rPr>
                <w:b/>
                <w:bCs/>
              </w:rPr>
              <w:t xml:space="preserve">S </w:t>
            </w:r>
            <w:r>
              <w:rPr>
                <w:b/>
                <w:bCs/>
              </w:rPr>
              <w:t xml:space="preserve">— SEMESTER </w:t>
            </w:r>
            <w:r w:rsidR="00027A5A">
              <w:rPr>
                <w:b/>
                <w:bCs/>
              </w:rPr>
              <w:t>–</w:t>
            </w:r>
            <w:r>
              <w:rPr>
                <w:b/>
                <w:bCs/>
              </w:rPr>
              <w:t>VIII</w:t>
            </w:r>
          </w:p>
        </w:tc>
      </w:tr>
    </w:tbl>
    <w:p w14:paraId="70D9B139" w14:textId="77777777" w:rsidR="006120B2" w:rsidRDefault="006120B2" w:rsidP="006120B2"/>
    <w:tbl>
      <w:tblPr>
        <w:tblStyle w:val="TableGrid"/>
        <w:tblW w:w="0" w:type="auto"/>
        <w:tblLook w:val="04A0" w:firstRow="1" w:lastRow="0" w:firstColumn="1" w:lastColumn="0" w:noHBand="0" w:noVBand="1"/>
      </w:tblPr>
      <w:tblGrid>
        <w:gridCol w:w="1165"/>
        <w:gridCol w:w="1800"/>
        <w:gridCol w:w="4230"/>
        <w:gridCol w:w="1101"/>
      </w:tblGrid>
      <w:tr w:rsidR="006120B2" w14:paraId="020D05F4" w14:textId="77777777" w:rsidTr="00F80F19">
        <w:trPr>
          <w:trHeight w:val="432"/>
        </w:trPr>
        <w:tc>
          <w:tcPr>
            <w:tcW w:w="8296" w:type="dxa"/>
            <w:gridSpan w:val="4"/>
            <w:shd w:val="clear" w:color="auto" w:fill="FEA582"/>
            <w:vAlign w:val="center"/>
          </w:tcPr>
          <w:p w14:paraId="6A70BCEF" w14:textId="77777777" w:rsidR="006120B2" w:rsidRPr="00CC3399" w:rsidRDefault="006120B2" w:rsidP="006120B2">
            <w:pPr>
              <w:pStyle w:val="ListParagraph"/>
              <w:numPr>
                <w:ilvl w:val="0"/>
                <w:numId w:val="22"/>
              </w:numPr>
              <w:spacing w:line="276" w:lineRule="auto"/>
              <w:rPr>
                <w:b/>
                <w:bCs/>
              </w:rPr>
            </w:pPr>
            <w:r>
              <w:rPr>
                <w:b/>
                <w:bCs/>
              </w:rPr>
              <w:t>PAINTING STUDIO COURSES</w:t>
            </w:r>
          </w:p>
        </w:tc>
      </w:tr>
      <w:tr w:rsidR="006120B2" w14:paraId="09FB75BD"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48AA0F0C" w14:textId="77777777" w:rsidR="006120B2" w:rsidRDefault="006120B2" w:rsidP="00F80F19">
            <w:pPr>
              <w:spacing w:line="276" w:lineRule="auto"/>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3F101C0C" w14:textId="77777777" w:rsidR="006120B2" w:rsidRDefault="006120B2" w:rsidP="00F80F19">
            <w:pPr>
              <w:spacing w:line="276" w:lineRule="auto"/>
            </w:pPr>
            <w:r w:rsidRPr="00516381">
              <w:rPr>
                <w:rFonts w:eastAsia="Calibri"/>
                <w:b/>
                <w:szCs w:val="28"/>
              </w:rPr>
              <w:t>Course Codes</w:t>
            </w:r>
          </w:p>
        </w:tc>
        <w:tc>
          <w:tcPr>
            <w:tcW w:w="4230" w:type="dxa"/>
            <w:tcBorders>
              <w:top w:val="single" w:sz="4" w:space="0" w:color="auto"/>
              <w:left w:val="single" w:sz="4" w:space="0" w:color="auto"/>
              <w:bottom w:val="single" w:sz="4" w:space="0" w:color="auto"/>
              <w:right w:val="single" w:sz="4" w:space="0" w:color="auto"/>
            </w:tcBorders>
            <w:shd w:val="clear" w:color="auto" w:fill="FEC1A8"/>
            <w:vAlign w:val="center"/>
          </w:tcPr>
          <w:p w14:paraId="6810DD49" w14:textId="77777777" w:rsidR="006120B2" w:rsidRDefault="006120B2" w:rsidP="00F80F19">
            <w:pPr>
              <w:spacing w:line="276" w:lineRule="auto"/>
            </w:pPr>
            <w:r w:rsidRPr="00F90AA4">
              <w:rPr>
                <w:rFonts w:eastAsia="Calibri"/>
                <w:b/>
                <w:szCs w:val="28"/>
              </w:rPr>
              <w:t>Course Titles</w:t>
            </w:r>
          </w:p>
        </w:tc>
        <w:tc>
          <w:tcPr>
            <w:tcW w:w="1101" w:type="dxa"/>
            <w:tcBorders>
              <w:top w:val="single" w:sz="4" w:space="0" w:color="auto"/>
              <w:left w:val="single" w:sz="4" w:space="0" w:color="auto"/>
              <w:bottom w:val="single" w:sz="4" w:space="0" w:color="auto"/>
              <w:right w:val="single" w:sz="4" w:space="0" w:color="auto"/>
            </w:tcBorders>
            <w:shd w:val="clear" w:color="auto" w:fill="FEC1A8"/>
            <w:vAlign w:val="center"/>
          </w:tcPr>
          <w:p w14:paraId="6A062D0F" w14:textId="77777777" w:rsidR="006120B2" w:rsidRDefault="006120B2" w:rsidP="00F80F19">
            <w:pPr>
              <w:spacing w:line="276" w:lineRule="auto"/>
            </w:pPr>
            <w:r w:rsidRPr="00516381">
              <w:rPr>
                <w:rFonts w:eastAsia="Calibri"/>
                <w:b/>
                <w:szCs w:val="28"/>
              </w:rPr>
              <w:t>Credit Hours</w:t>
            </w:r>
          </w:p>
        </w:tc>
      </w:tr>
      <w:tr w:rsidR="006120B2" w14:paraId="3DBF2136" w14:textId="77777777" w:rsidTr="00F80F19">
        <w:trPr>
          <w:trHeight w:val="432"/>
        </w:trPr>
        <w:tc>
          <w:tcPr>
            <w:tcW w:w="1165" w:type="dxa"/>
            <w:vAlign w:val="center"/>
          </w:tcPr>
          <w:p w14:paraId="0EE08C9C" w14:textId="77777777" w:rsidR="006120B2" w:rsidRPr="00CC3399" w:rsidRDefault="006120B2" w:rsidP="006120B2">
            <w:pPr>
              <w:pStyle w:val="ListParagraph"/>
              <w:numPr>
                <w:ilvl w:val="0"/>
                <w:numId w:val="23"/>
              </w:numPr>
              <w:spacing w:line="276" w:lineRule="auto"/>
              <w:rPr>
                <w:rFonts w:eastAsia="Calibri"/>
              </w:rPr>
            </w:pPr>
          </w:p>
        </w:tc>
        <w:tc>
          <w:tcPr>
            <w:tcW w:w="1800" w:type="dxa"/>
            <w:vAlign w:val="center"/>
          </w:tcPr>
          <w:p w14:paraId="577EF1F2" w14:textId="77777777" w:rsidR="006120B2" w:rsidRPr="00516381" w:rsidRDefault="006120B2" w:rsidP="00F80F19">
            <w:pPr>
              <w:spacing w:line="276" w:lineRule="auto"/>
              <w:rPr>
                <w:rFonts w:eastAsia="Calibri"/>
              </w:rPr>
            </w:pPr>
            <w:r w:rsidRPr="00516381">
              <w:rPr>
                <w:rFonts w:eastAsia="Times New Roman"/>
              </w:rPr>
              <w:t>VART-453</w:t>
            </w:r>
          </w:p>
        </w:tc>
        <w:tc>
          <w:tcPr>
            <w:tcW w:w="4230" w:type="dxa"/>
            <w:vAlign w:val="center"/>
          </w:tcPr>
          <w:p w14:paraId="3C14B060" w14:textId="77777777" w:rsidR="006120B2" w:rsidRPr="00516381" w:rsidRDefault="006120B2" w:rsidP="00F80F19">
            <w:pPr>
              <w:spacing w:line="276" w:lineRule="auto"/>
              <w:rPr>
                <w:rFonts w:eastAsia="Calibri"/>
              </w:rPr>
            </w:pPr>
            <w:r w:rsidRPr="00516381">
              <w:rPr>
                <w:rFonts w:eastAsia="Times New Roman"/>
              </w:rPr>
              <w:t xml:space="preserve">Advance </w:t>
            </w:r>
            <w:r w:rsidRPr="00802077">
              <w:rPr>
                <w:rFonts w:eastAsia="Times New Roman"/>
              </w:rPr>
              <w:t>P</w:t>
            </w:r>
            <w:r w:rsidRPr="00516381">
              <w:rPr>
                <w:rFonts w:eastAsia="Times New Roman"/>
              </w:rPr>
              <w:t>ainting Process-II</w:t>
            </w:r>
          </w:p>
        </w:tc>
        <w:tc>
          <w:tcPr>
            <w:tcW w:w="1101" w:type="dxa"/>
            <w:vAlign w:val="center"/>
          </w:tcPr>
          <w:p w14:paraId="00BF1617" w14:textId="77777777" w:rsidR="006120B2" w:rsidRPr="00516381" w:rsidRDefault="006120B2" w:rsidP="00F80F19">
            <w:pPr>
              <w:spacing w:line="276" w:lineRule="auto"/>
              <w:rPr>
                <w:rFonts w:eastAsia="Calibri"/>
              </w:rPr>
            </w:pPr>
            <w:r w:rsidRPr="00516381">
              <w:rPr>
                <w:rFonts w:eastAsia="Times New Roman"/>
              </w:rPr>
              <w:t>3(0+3)</w:t>
            </w:r>
          </w:p>
        </w:tc>
      </w:tr>
      <w:tr w:rsidR="006120B2" w14:paraId="68075691" w14:textId="77777777" w:rsidTr="00F80F19">
        <w:trPr>
          <w:trHeight w:val="432"/>
        </w:trPr>
        <w:tc>
          <w:tcPr>
            <w:tcW w:w="1165" w:type="dxa"/>
            <w:vAlign w:val="center"/>
          </w:tcPr>
          <w:p w14:paraId="6869D894" w14:textId="77777777" w:rsidR="006120B2" w:rsidRPr="00CC3399" w:rsidRDefault="006120B2" w:rsidP="006120B2">
            <w:pPr>
              <w:pStyle w:val="ListParagraph"/>
              <w:numPr>
                <w:ilvl w:val="0"/>
                <w:numId w:val="23"/>
              </w:numPr>
              <w:spacing w:line="276" w:lineRule="auto"/>
              <w:rPr>
                <w:rFonts w:eastAsia="Calibri"/>
              </w:rPr>
            </w:pPr>
          </w:p>
        </w:tc>
        <w:tc>
          <w:tcPr>
            <w:tcW w:w="1800" w:type="dxa"/>
            <w:vAlign w:val="center"/>
          </w:tcPr>
          <w:p w14:paraId="3FA68167" w14:textId="77777777" w:rsidR="006120B2" w:rsidRPr="00516381" w:rsidRDefault="006120B2" w:rsidP="00F80F19">
            <w:pPr>
              <w:spacing w:line="276" w:lineRule="auto"/>
              <w:rPr>
                <w:rFonts w:eastAsia="Calibri"/>
              </w:rPr>
            </w:pPr>
            <w:r w:rsidRPr="00516381">
              <w:rPr>
                <w:rFonts w:eastAsia="Times New Roman"/>
              </w:rPr>
              <w:t>VART-454</w:t>
            </w:r>
          </w:p>
        </w:tc>
        <w:tc>
          <w:tcPr>
            <w:tcW w:w="4230" w:type="dxa"/>
            <w:vAlign w:val="center"/>
          </w:tcPr>
          <w:p w14:paraId="71BF2BE0" w14:textId="77777777" w:rsidR="006120B2" w:rsidRPr="00516381" w:rsidRDefault="006120B2" w:rsidP="00F80F19">
            <w:pPr>
              <w:spacing w:line="276" w:lineRule="auto"/>
              <w:rPr>
                <w:rFonts w:eastAsia="Calibri"/>
              </w:rPr>
            </w:pPr>
            <w:r w:rsidRPr="00516381">
              <w:rPr>
                <w:rFonts w:eastAsia="Times New Roman"/>
              </w:rPr>
              <w:t>Curatorial Process for Painting</w:t>
            </w:r>
          </w:p>
        </w:tc>
        <w:tc>
          <w:tcPr>
            <w:tcW w:w="1101" w:type="dxa"/>
            <w:vAlign w:val="center"/>
          </w:tcPr>
          <w:p w14:paraId="4E0319F3" w14:textId="77777777" w:rsidR="006120B2" w:rsidRPr="00516381" w:rsidRDefault="006120B2" w:rsidP="00F80F19">
            <w:pPr>
              <w:spacing w:line="276" w:lineRule="auto"/>
              <w:rPr>
                <w:rFonts w:eastAsia="Calibri"/>
              </w:rPr>
            </w:pPr>
            <w:r w:rsidRPr="00516381">
              <w:rPr>
                <w:rFonts w:eastAsia="Times New Roman"/>
              </w:rPr>
              <w:t>3(0+3)</w:t>
            </w:r>
          </w:p>
        </w:tc>
      </w:tr>
      <w:tr w:rsidR="006120B2" w14:paraId="5E6C9B25" w14:textId="77777777" w:rsidTr="00F80F19">
        <w:trPr>
          <w:trHeight w:val="432"/>
        </w:trPr>
        <w:tc>
          <w:tcPr>
            <w:tcW w:w="8296" w:type="dxa"/>
            <w:gridSpan w:val="4"/>
            <w:shd w:val="clear" w:color="auto" w:fill="FEA582"/>
            <w:vAlign w:val="center"/>
          </w:tcPr>
          <w:p w14:paraId="7C90E9F7" w14:textId="77777777" w:rsidR="006120B2" w:rsidRPr="006A2A6F" w:rsidRDefault="006120B2" w:rsidP="006120B2">
            <w:pPr>
              <w:pStyle w:val="ListParagraph"/>
              <w:numPr>
                <w:ilvl w:val="0"/>
                <w:numId w:val="22"/>
              </w:numPr>
              <w:spacing w:line="276" w:lineRule="auto"/>
              <w:rPr>
                <w:rFonts w:eastAsia="Calibri"/>
              </w:rPr>
            </w:pPr>
            <w:r>
              <w:rPr>
                <w:b/>
                <w:bCs/>
              </w:rPr>
              <w:t>SCULPTURE</w:t>
            </w:r>
            <w:r w:rsidRPr="006A2A6F">
              <w:rPr>
                <w:b/>
                <w:bCs/>
              </w:rPr>
              <w:t xml:space="preserve"> STUDIO</w:t>
            </w:r>
            <w:r>
              <w:rPr>
                <w:b/>
                <w:bCs/>
              </w:rPr>
              <w:t xml:space="preserve"> COURSES</w:t>
            </w:r>
          </w:p>
        </w:tc>
      </w:tr>
      <w:tr w:rsidR="006120B2" w14:paraId="12969EDA"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0788C25F"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24956784"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230" w:type="dxa"/>
            <w:tcBorders>
              <w:top w:val="single" w:sz="4" w:space="0" w:color="auto"/>
              <w:left w:val="single" w:sz="4" w:space="0" w:color="auto"/>
              <w:bottom w:val="single" w:sz="4" w:space="0" w:color="auto"/>
              <w:right w:val="single" w:sz="4" w:space="0" w:color="auto"/>
            </w:tcBorders>
            <w:shd w:val="clear" w:color="auto" w:fill="FEC1A8"/>
            <w:vAlign w:val="center"/>
          </w:tcPr>
          <w:p w14:paraId="12B104DA" w14:textId="77777777" w:rsidR="006120B2" w:rsidRPr="00516381" w:rsidRDefault="006120B2" w:rsidP="00F80F19">
            <w:pPr>
              <w:spacing w:line="276" w:lineRule="auto"/>
              <w:rPr>
                <w:rFonts w:eastAsia="Calibri"/>
              </w:rPr>
            </w:pPr>
            <w:r w:rsidRPr="00F90AA4">
              <w:rPr>
                <w:rFonts w:eastAsia="Calibri"/>
                <w:b/>
                <w:szCs w:val="28"/>
              </w:rPr>
              <w:t>Course Titles</w:t>
            </w:r>
          </w:p>
        </w:tc>
        <w:tc>
          <w:tcPr>
            <w:tcW w:w="1101" w:type="dxa"/>
            <w:tcBorders>
              <w:top w:val="single" w:sz="4" w:space="0" w:color="auto"/>
              <w:left w:val="single" w:sz="4" w:space="0" w:color="auto"/>
              <w:bottom w:val="single" w:sz="4" w:space="0" w:color="auto"/>
              <w:right w:val="single" w:sz="4" w:space="0" w:color="auto"/>
            </w:tcBorders>
            <w:shd w:val="clear" w:color="auto" w:fill="FEC1A8"/>
            <w:vAlign w:val="center"/>
          </w:tcPr>
          <w:p w14:paraId="2C13E721"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596B4548"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3758DE13" w14:textId="77777777" w:rsidR="006120B2" w:rsidRPr="00E15116" w:rsidRDefault="006120B2" w:rsidP="006120B2">
            <w:pPr>
              <w:pStyle w:val="ListParagraph"/>
              <w:numPr>
                <w:ilvl w:val="0"/>
                <w:numId w:val="24"/>
              </w:numPr>
              <w:spacing w:line="276" w:lineRule="auto"/>
              <w:rPr>
                <w:rFonts w:eastAsia="Calibri"/>
              </w:rPr>
            </w:pPr>
          </w:p>
        </w:tc>
        <w:tc>
          <w:tcPr>
            <w:tcW w:w="1800" w:type="dxa"/>
            <w:vAlign w:val="center"/>
          </w:tcPr>
          <w:p w14:paraId="674C4050" w14:textId="77777777" w:rsidR="006120B2" w:rsidRPr="00516381" w:rsidRDefault="006120B2" w:rsidP="00F80F19">
            <w:pPr>
              <w:spacing w:line="276" w:lineRule="auto"/>
              <w:rPr>
                <w:rFonts w:eastAsia="Calibri"/>
              </w:rPr>
            </w:pPr>
            <w:r w:rsidRPr="00516381">
              <w:rPr>
                <w:rFonts w:eastAsia="Times New Roman"/>
              </w:rPr>
              <w:t>VART-455</w:t>
            </w:r>
          </w:p>
        </w:tc>
        <w:tc>
          <w:tcPr>
            <w:tcW w:w="4230" w:type="dxa"/>
            <w:vAlign w:val="center"/>
          </w:tcPr>
          <w:p w14:paraId="734C2CDA" w14:textId="77777777" w:rsidR="006120B2" w:rsidRPr="00516381" w:rsidRDefault="006120B2" w:rsidP="00F80F19">
            <w:pPr>
              <w:spacing w:line="276" w:lineRule="auto"/>
              <w:rPr>
                <w:rFonts w:eastAsia="Calibri"/>
              </w:rPr>
            </w:pPr>
            <w:r w:rsidRPr="00516381">
              <w:rPr>
                <w:rFonts w:eastAsia="Times New Roman"/>
              </w:rPr>
              <w:t>Advance Sculpture Process-II</w:t>
            </w:r>
          </w:p>
        </w:tc>
        <w:tc>
          <w:tcPr>
            <w:tcW w:w="1101" w:type="dxa"/>
            <w:vAlign w:val="center"/>
          </w:tcPr>
          <w:p w14:paraId="4C61A7B2" w14:textId="77777777" w:rsidR="006120B2" w:rsidRPr="00516381" w:rsidRDefault="006120B2" w:rsidP="00F80F19">
            <w:pPr>
              <w:spacing w:line="276" w:lineRule="auto"/>
              <w:rPr>
                <w:rFonts w:eastAsia="Calibri"/>
              </w:rPr>
            </w:pPr>
            <w:r w:rsidRPr="00516381">
              <w:rPr>
                <w:rFonts w:eastAsia="Times New Roman"/>
              </w:rPr>
              <w:t>3(0+3)</w:t>
            </w:r>
          </w:p>
        </w:tc>
      </w:tr>
      <w:tr w:rsidR="006120B2" w14:paraId="7188FD06"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034DD166" w14:textId="77777777" w:rsidR="006120B2" w:rsidRPr="00E15116" w:rsidRDefault="006120B2" w:rsidP="006120B2">
            <w:pPr>
              <w:pStyle w:val="ListParagraph"/>
              <w:numPr>
                <w:ilvl w:val="0"/>
                <w:numId w:val="24"/>
              </w:numPr>
              <w:spacing w:line="276" w:lineRule="auto"/>
              <w:rPr>
                <w:rFonts w:eastAsia="Calibri"/>
              </w:rPr>
            </w:pPr>
          </w:p>
        </w:tc>
        <w:tc>
          <w:tcPr>
            <w:tcW w:w="1800" w:type="dxa"/>
            <w:vAlign w:val="center"/>
          </w:tcPr>
          <w:p w14:paraId="5B66DB4B" w14:textId="77777777" w:rsidR="006120B2" w:rsidRPr="00516381" w:rsidRDefault="006120B2" w:rsidP="00F80F19">
            <w:pPr>
              <w:spacing w:line="276" w:lineRule="auto"/>
              <w:rPr>
                <w:rFonts w:eastAsia="Calibri"/>
              </w:rPr>
            </w:pPr>
            <w:r w:rsidRPr="00516381">
              <w:rPr>
                <w:rFonts w:eastAsia="Times New Roman"/>
              </w:rPr>
              <w:t>VART-456</w:t>
            </w:r>
          </w:p>
        </w:tc>
        <w:tc>
          <w:tcPr>
            <w:tcW w:w="4230" w:type="dxa"/>
            <w:vAlign w:val="center"/>
          </w:tcPr>
          <w:p w14:paraId="13F7B0A8" w14:textId="77777777" w:rsidR="006120B2" w:rsidRPr="00516381" w:rsidRDefault="006120B2" w:rsidP="00F80F19">
            <w:pPr>
              <w:spacing w:line="276" w:lineRule="auto"/>
              <w:rPr>
                <w:rFonts w:eastAsia="Calibri"/>
              </w:rPr>
            </w:pPr>
            <w:r w:rsidRPr="00516381">
              <w:rPr>
                <w:rFonts w:eastAsia="Times New Roman"/>
              </w:rPr>
              <w:t>Curatorial Process for Sculpture</w:t>
            </w:r>
          </w:p>
        </w:tc>
        <w:tc>
          <w:tcPr>
            <w:tcW w:w="1101" w:type="dxa"/>
            <w:vAlign w:val="center"/>
          </w:tcPr>
          <w:p w14:paraId="2040D06F" w14:textId="77777777" w:rsidR="006120B2" w:rsidRPr="00516381" w:rsidRDefault="006120B2" w:rsidP="00F80F19">
            <w:pPr>
              <w:spacing w:line="276" w:lineRule="auto"/>
              <w:rPr>
                <w:rFonts w:eastAsia="Calibri"/>
              </w:rPr>
            </w:pPr>
            <w:r w:rsidRPr="00516381">
              <w:rPr>
                <w:rFonts w:eastAsia="Times New Roman"/>
              </w:rPr>
              <w:t>3(0+3)</w:t>
            </w:r>
          </w:p>
        </w:tc>
      </w:tr>
      <w:tr w:rsidR="006120B2" w14:paraId="0A308DF1" w14:textId="77777777" w:rsidTr="00F80F19">
        <w:trPr>
          <w:trHeight w:val="432"/>
        </w:trPr>
        <w:tc>
          <w:tcPr>
            <w:tcW w:w="8296" w:type="dxa"/>
            <w:gridSpan w:val="4"/>
            <w:shd w:val="clear" w:color="auto" w:fill="FEA582"/>
            <w:vAlign w:val="center"/>
          </w:tcPr>
          <w:p w14:paraId="2F5FD30E" w14:textId="77777777" w:rsidR="006120B2" w:rsidRPr="006A2A6F" w:rsidRDefault="006120B2" w:rsidP="006120B2">
            <w:pPr>
              <w:pStyle w:val="ListParagraph"/>
              <w:numPr>
                <w:ilvl w:val="0"/>
                <w:numId w:val="22"/>
              </w:numPr>
              <w:spacing w:line="276" w:lineRule="auto"/>
              <w:rPr>
                <w:rFonts w:eastAsia="Calibri"/>
              </w:rPr>
            </w:pPr>
            <w:r>
              <w:rPr>
                <w:b/>
                <w:bCs/>
              </w:rPr>
              <w:t>CERAMICS</w:t>
            </w:r>
            <w:r w:rsidRPr="006A2A6F">
              <w:rPr>
                <w:b/>
                <w:bCs/>
              </w:rPr>
              <w:t xml:space="preserve"> STUDIO</w:t>
            </w:r>
            <w:r>
              <w:rPr>
                <w:b/>
                <w:bCs/>
              </w:rPr>
              <w:t xml:space="preserve"> COURSES</w:t>
            </w:r>
          </w:p>
        </w:tc>
      </w:tr>
      <w:tr w:rsidR="006120B2" w14:paraId="0990B076"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03C1FF77"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44723273"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230" w:type="dxa"/>
            <w:tcBorders>
              <w:top w:val="single" w:sz="4" w:space="0" w:color="auto"/>
              <w:left w:val="single" w:sz="4" w:space="0" w:color="auto"/>
              <w:bottom w:val="single" w:sz="4" w:space="0" w:color="auto"/>
              <w:right w:val="single" w:sz="4" w:space="0" w:color="auto"/>
            </w:tcBorders>
            <w:shd w:val="clear" w:color="auto" w:fill="FEC1A8"/>
            <w:vAlign w:val="center"/>
          </w:tcPr>
          <w:p w14:paraId="6C0644C9" w14:textId="77777777" w:rsidR="006120B2" w:rsidRPr="00516381" w:rsidRDefault="006120B2" w:rsidP="00F80F19">
            <w:pPr>
              <w:spacing w:line="276" w:lineRule="auto"/>
              <w:rPr>
                <w:rFonts w:eastAsia="Calibri"/>
              </w:rPr>
            </w:pPr>
            <w:r>
              <w:rPr>
                <w:rFonts w:eastAsia="Calibri"/>
                <w:b/>
                <w:szCs w:val="28"/>
              </w:rPr>
              <w:t>Course Titles</w:t>
            </w:r>
          </w:p>
        </w:tc>
        <w:tc>
          <w:tcPr>
            <w:tcW w:w="1101" w:type="dxa"/>
            <w:tcBorders>
              <w:top w:val="single" w:sz="4" w:space="0" w:color="auto"/>
              <w:left w:val="single" w:sz="4" w:space="0" w:color="auto"/>
              <w:bottom w:val="single" w:sz="4" w:space="0" w:color="auto"/>
              <w:right w:val="single" w:sz="4" w:space="0" w:color="auto"/>
            </w:tcBorders>
            <w:shd w:val="clear" w:color="auto" w:fill="FEC1A8"/>
            <w:vAlign w:val="center"/>
          </w:tcPr>
          <w:p w14:paraId="4789B926"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44B505F8"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0ECE678D" w14:textId="77777777" w:rsidR="006120B2" w:rsidRPr="00E15116" w:rsidRDefault="006120B2" w:rsidP="006120B2">
            <w:pPr>
              <w:pStyle w:val="ListParagraph"/>
              <w:numPr>
                <w:ilvl w:val="0"/>
                <w:numId w:val="25"/>
              </w:numPr>
              <w:spacing w:line="276" w:lineRule="auto"/>
              <w:rPr>
                <w:rFonts w:eastAsia="Calibri"/>
              </w:rPr>
            </w:pPr>
          </w:p>
        </w:tc>
        <w:tc>
          <w:tcPr>
            <w:tcW w:w="1800" w:type="dxa"/>
            <w:vAlign w:val="center"/>
          </w:tcPr>
          <w:p w14:paraId="1F67470B" w14:textId="77777777" w:rsidR="006120B2" w:rsidRPr="00516381" w:rsidRDefault="006120B2" w:rsidP="00F80F19">
            <w:pPr>
              <w:spacing w:line="276" w:lineRule="auto"/>
              <w:rPr>
                <w:rFonts w:eastAsia="Calibri"/>
              </w:rPr>
            </w:pPr>
            <w:r w:rsidRPr="00516381">
              <w:rPr>
                <w:rFonts w:eastAsia="Times New Roman"/>
              </w:rPr>
              <w:t>VART-457</w:t>
            </w:r>
          </w:p>
        </w:tc>
        <w:tc>
          <w:tcPr>
            <w:tcW w:w="4230" w:type="dxa"/>
            <w:vAlign w:val="center"/>
          </w:tcPr>
          <w:p w14:paraId="581D3B06" w14:textId="77777777" w:rsidR="006120B2" w:rsidRPr="00516381" w:rsidRDefault="006120B2" w:rsidP="00F80F19">
            <w:pPr>
              <w:spacing w:line="276" w:lineRule="auto"/>
              <w:rPr>
                <w:rFonts w:eastAsia="Calibri"/>
              </w:rPr>
            </w:pPr>
            <w:r w:rsidRPr="00516381">
              <w:rPr>
                <w:rFonts w:eastAsia="Times New Roman"/>
              </w:rPr>
              <w:t>Advance Ceramic</w:t>
            </w:r>
            <w:r w:rsidRPr="00802077">
              <w:rPr>
                <w:rFonts w:eastAsia="Times New Roman"/>
              </w:rPr>
              <w:t>s</w:t>
            </w:r>
            <w:r w:rsidRPr="00516381">
              <w:rPr>
                <w:rFonts w:eastAsia="Times New Roman"/>
              </w:rPr>
              <w:t xml:space="preserve"> Process-II</w:t>
            </w:r>
          </w:p>
        </w:tc>
        <w:tc>
          <w:tcPr>
            <w:tcW w:w="1101" w:type="dxa"/>
            <w:vAlign w:val="center"/>
          </w:tcPr>
          <w:p w14:paraId="746E40B3" w14:textId="77777777" w:rsidR="006120B2" w:rsidRPr="00516381" w:rsidRDefault="006120B2" w:rsidP="00F80F19">
            <w:pPr>
              <w:spacing w:line="276" w:lineRule="auto"/>
              <w:rPr>
                <w:rFonts w:eastAsia="Calibri"/>
              </w:rPr>
            </w:pPr>
            <w:r w:rsidRPr="00516381">
              <w:rPr>
                <w:rFonts w:eastAsia="Times New Roman"/>
              </w:rPr>
              <w:t>3(0+3)</w:t>
            </w:r>
          </w:p>
        </w:tc>
      </w:tr>
      <w:tr w:rsidR="006120B2" w14:paraId="5B5256B4"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6FB2C725" w14:textId="77777777" w:rsidR="006120B2" w:rsidRPr="00E15116" w:rsidRDefault="006120B2" w:rsidP="006120B2">
            <w:pPr>
              <w:pStyle w:val="ListParagraph"/>
              <w:numPr>
                <w:ilvl w:val="0"/>
                <w:numId w:val="25"/>
              </w:numPr>
              <w:spacing w:line="276" w:lineRule="auto"/>
              <w:rPr>
                <w:rFonts w:eastAsia="Calibri"/>
              </w:rPr>
            </w:pPr>
          </w:p>
        </w:tc>
        <w:tc>
          <w:tcPr>
            <w:tcW w:w="1800" w:type="dxa"/>
            <w:vAlign w:val="center"/>
          </w:tcPr>
          <w:p w14:paraId="388EBE4B" w14:textId="77777777" w:rsidR="006120B2" w:rsidRPr="00516381" w:rsidRDefault="006120B2" w:rsidP="00F80F19">
            <w:pPr>
              <w:spacing w:line="276" w:lineRule="auto"/>
              <w:rPr>
                <w:rFonts w:eastAsia="Calibri"/>
              </w:rPr>
            </w:pPr>
            <w:r w:rsidRPr="00516381">
              <w:rPr>
                <w:rFonts w:eastAsia="Times New Roman"/>
              </w:rPr>
              <w:t>VART-458</w:t>
            </w:r>
          </w:p>
        </w:tc>
        <w:tc>
          <w:tcPr>
            <w:tcW w:w="4230" w:type="dxa"/>
            <w:vAlign w:val="center"/>
          </w:tcPr>
          <w:p w14:paraId="572713CB" w14:textId="77777777" w:rsidR="006120B2" w:rsidRPr="00516381" w:rsidRDefault="006120B2" w:rsidP="00F80F19">
            <w:pPr>
              <w:spacing w:line="276" w:lineRule="auto"/>
              <w:rPr>
                <w:rFonts w:eastAsia="Calibri"/>
              </w:rPr>
            </w:pPr>
            <w:r w:rsidRPr="00516381">
              <w:rPr>
                <w:rFonts w:eastAsia="Times New Roman"/>
              </w:rPr>
              <w:t>Curatorial Process for Ceramics</w:t>
            </w:r>
          </w:p>
        </w:tc>
        <w:tc>
          <w:tcPr>
            <w:tcW w:w="1101" w:type="dxa"/>
            <w:vAlign w:val="center"/>
          </w:tcPr>
          <w:p w14:paraId="112F36B4" w14:textId="77777777" w:rsidR="006120B2" w:rsidRPr="00516381" w:rsidRDefault="006120B2" w:rsidP="00F80F19">
            <w:pPr>
              <w:spacing w:line="276" w:lineRule="auto"/>
              <w:rPr>
                <w:rFonts w:eastAsia="Calibri"/>
              </w:rPr>
            </w:pPr>
            <w:r w:rsidRPr="00516381">
              <w:rPr>
                <w:rFonts w:eastAsia="Times New Roman"/>
              </w:rPr>
              <w:t>3(0+3)</w:t>
            </w:r>
          </w:p>
        </w:tc>
      </w:tr>
      <w:tr w:rsidR="006120B2" w14:paraId="0BCE95E8" w14:textId="77777777" w:rsidTr="00F80F19">
        <w:trPr>
          <w:trHeight w:val="432"/>
        </w:trPr>
        <w:tc>
          <w:tcPr>
            <w:tcW w:w="8296" w:type="dxa"/>
            <w:gridSpan w:val="4"/>
            <w:shd w:val="clear" w:color="auto" w:fill="FEA582"/>
            <w:vAlign w:val="center"/>
          </w:tcPr>
          <w:p w14:paraId="00D523E4" w14:textId="77777777" w:rsidR="006120B2" w:rsidRPr="006A2A6F" w:rsidRDefault="006120B2" w:rsidP="006120B2">
            <w:pPr>
              <w:pStyle w:val="ListParagraph"/>
              <w:numPr>
                <w:ilvl w:val="0"/>
                <w:numId w:val="22"/>
              </w:numPr>
              <w:spacing w:line="276" w:lineRule="auto"/>
              <w:rPr>
                <w:rFonts w:eastAsia="Calibri"/>
              </w:rPr>
            </w:pPr>
            <w:r>
              <w:rPr>
                <w:b/>
                <w:bCs/>
              </w:rPr>
              <w:t xml:space="preserve">MINIATURE </w:t>
            </w:r>
            <w:r w:rsidRPr="006A2A6F">
              <w:rPr>
                <w:b/>
                <w:bCs/>
              </w:rPr>
              <w:t>PAINTING STUDIO</w:t>
            </w:r>
            <w:r>
              <w:rPr>
                <w:b/>
                <w:bCs/>
              </w:rPr>
              <w:t xml:space="preserve"> COURSES</w:t>
            </w:r>
          </w:p>
        </w:tc>
      </w:tr>
      <w:tr w:rsidR="006120B2" w14:paraId="47BB148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0F59A1FA"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7CA7B7BD"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230" w:type="dxa"/>
            <w:tcBorders>
              <w:top w:val="single" w:sz="4" w:space="0" w:color="auto"/>
              <w:left w:val="single" w:sz="4" w:space="0" w:color="auto"/>
              <w:bottom w:val="single" w:sz="4" w:space="0" w:color="auto"/>
              <w:right w:val="single" w:sz="4" w:space="0" w:color="auto"/>
            </w:tcBorders>
            <w:shd w:val="clear" w:color="auto" w:fill="FEC1A8"/>
            <w:vAlign w:val="center"/>
          </w:tcPr>
          <w:p w14:paraId="4940D3E5" w14:textId="77777777" w:rsidR="006120B2" w:rsidRPr="00516381" w:rsidRDefault="006120B2" w:rsidP="00F80F19">
            <w:pPr>
              <w:spacing w:line="276" w:lineRule="auto"/>
              <w:rPr>
                <w:rFonts w:eastAsia="Calibri"/>
              </w:rPr>
            </w:pPr>
            <w:r>
              <w:rPr>
                <w:rFonts w:eastAsia="Calibri"/>
                <w:b/>
                <w:szCs w:val="28"/>
              </w:rPr>
              <w:t>Course Titles</w:t>
            </w:r>
          </w:p>
        </w:tc>
        <w:tc>
          <w:tcPr>
            <w:tcW w:w="1101" w:type="dxa"/>
            <w:tcBorders>
              <w:top w:val="single" w:sz="4" w:space="0" w:color="auto"/>
              <w:left w:val="single" w:sz="4" w:space="0" w:color="auto"/>
              <w:bottom w:val="single" w:sz="4" w:space="0" w:color="auto"/>
              <w:right w:val="single" w:sz="4" w:space="0" w:color="auto"/>
            </w:tcBorders>
            <w:shd w:val="clear" w:color="auto" w:fill="FEC1A8"/>
            <w:vAlign w:val="center"/>
          </w:tcPr>
          <w:p w14:paraId="570DCE95"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23CD57B5"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6F0F562F" w14:textId="77777777" w:rsidR="006120B2" w:rsidRPr="00E15116" w:rsidRDefault="006120B2" w:rsidP="006120B2">
            <w:pPr>
              <w:pStyle w:val="ListParagraph"/>
              <w:numPr>
                <w:ilvl w:val="0"/>
                <w:numId w:val="26"/>
              </w:numPr>
              <w:spacing w:line="276" w:lineRule="auto"/>
              <w:rPr>
                <w:rFonts w:eastAsia="Calibri"/>
              </w:rPr>
            </w:pPr>
          </w:p>
        </w:tc>
        <w:tc>
          <w:tcPr>
            <w:tcW w:w="1800" w:type="dxa"/>
            <w:vAlign w:val="center"/>
          </w:tcPr>
          <w:p w14:paraId="3A6A2C6E" w14:textId="77777777" w:rsidR="006120B2" w:rsidRPr="00516381" w:rsidRDefault="006120B2" w:rsidP="00F80F19">
            <w:pPr>
              <w:spacing w:line="276" w:lineRule="auto"/>
              <w:rPr>
                <w:rFonts w:eastAsia="Calibri"/>
              </w:rPr>
            </w:pPr>
            <w:r w:rsidRPr="00516381">
              <w:rPr>
                <w:rFonts w:eastAsia="Times New Roman"/>
              </w:rPr>
              <w:t>VART-459</w:t>
            </w:r>
          </w:p>
        </w:tc>
        <w:tc>
          <w:tcPr>
            <w:tcW w:w="4230" w:type="dxa"/>
            <w:vAlign w:val="center"/>
          </w:tcPr>
          <w:p w14:paraId="16374C68" w14:textId="77777777" w:rsidR="006120B2" w:rsidRPr="00516381" w:rsidRDefault="006120B2" w:rsidP="00F80F19">
            <w:pPr>
              <w:spacing w:line="276" w:lineRule="auto"/>
              <w:rPr>
                <w:rFonts w:eastAsia="Calibri"/>
              </w:rPr>
            </w:pPr>
            <w:r w:rsidRPr="00516381">
              <w:rPr>
                <w:rFonts w:eastAsia="Times New Roman"/>
              </w:rPr>
              <w:t>Advance Miniature Painting Process-II</w:t>
            </w:r>
          </w:p>
        </w:tc>
        <w:tc>
          <w:tcPr>
            <w:tcW w:w="1101" w:type="dxa"/>
            <w:vAlign w:val="center"/>
          </w:tcPr>
          <w:p w14:paraId="627B0074" w14:textId="77777777" w:rsidR="006120B2" w:rsidRPr="00516381" w:rsidRDefault="006120B2" w:rsidP="00F80F19">
            <w:pPr>
              <w:spacing w:line="276" w:lineRule="auto"/>
              <w:rPr>
                <w:rFonts w:eastAsia="Calibri"/>
              </w:rPr>
            </w:pPr>
            <w:r w:rsidRPr="00516381">
              <w:rPr>
                <w:rFonts w:eastAsia="Times New Roman"/>
              </w:rPr>
              <w:t>3(0+3)</w:t>
            </w:r>
          </w:p>
        </w:tc>
      </w:tr>
      <w:tr w:rsidR="006120B2" w14:paraId="5DCF9225"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17AA6E02" w14:textId="77777777" w:rsidR="006120B2" w:rsidRPr="00E15116" w:rsidRDefault="006120B2" w:rsidP="006120B2">
            <w:pPr>
              <w:pStyle w:val="ListParagraph"/>
              <w:numPr>
                <w:ilvl w:val="0"/>
                <w:numId w:val="26"/>
              </w:numPr>
              <w:spacing w:line="276" w:lineRule="auto"/>
              <w:rPr>
                <w:rFonts w:eastAsia="Calibri"/>
              </w:rPr>
            </w:pPr>
          </w:p>
        </w:tc>
        <w:tc>
          <w:tcPr>
            <w:tcW w:w="1800" w:type="dxa"/>
            <w:vAlign w:val="center"/>
          </w:tcPr>
          <w:p w14:paraId="004AFF7F" w14:textId="77777777" w:rsidR="006120B2" w:rsidRPr="00516381" w:rsidRDefault="006120B2" w:rsidP="00F80F19">
            <w:pPr>
              <w:spacing w:line="276" w:lineRule="auto"/>
              <w:rPr>
                <w:rFonts w:eastAsia="Calibri"/>
              </w:rPr>
            </w:pPr>
            <w:r w:rsidRPr="00516381">
              <w:rPr>
                <w:rFonts w:eastAsia="Times New Roman"/>
              </w:rPr>
              <w:t>VART-460</w:t>
            </w:r>
          </w:p>
        </w:tc>
        <w:tc>
          <w:tcPr>
            <w:tcW w:w="4230" w:type="dxa"/>
            <w:vAlign w:val="center"/>
          </w:tcPr>
          <w:p w14:paraId="58386A86" w14:textId="77777777" w:rsidR="006120B2" w:rsidRPr="00516381" w:rsidRDefault="006120B2" w:rsidP="00F80F19">
            <w:pPr>
              <w:spacing w:line="276" w:lineRule="auto"/>
              <w:rPr>
                <w:rFonts w:eastAsia="Calibri"/>
              </w:rPr>
            </w:pPr>
            <w:r w:rsidRPr="00516381">
              <w:rPr>
                <w:rFonts w:eastAsia="Times New Roman"/>
              </w:rPr>
              <w:t>Curatorial Process for Miniature Painting</w:t>
            </w:r>
          </w:p>
        </w:tc>
        <w:tc>
          <w:tcPr>
            <w:tcW w:w="1101" w:type="dxa"/>
            <w:vAlign w:val="center"/>
          </w:tcPr>
          <w:p w14:paraId="075B8A26" w14:textId="77777777" w:rsidR="006120B2" w:rsidRPr="00516381" w:rsidRDefault="006120B2" w:rsidP="00F80F19">
            <w:pPr>
              <w:spacing w:line="276" w:lineRule="auto"/>
              <w:rPr>
                <w:rFonts w:eastAsia="Calibri"/>
              </w:rPr>
            </w:pPr>
            <w:r w:rsidRPr="00516381">
              <w:rPr>
                <w:rFonts w:eastAsia="Times New Roman"/>
              </w:rPr>
              <w:t>3(0+3)</w:t>
            </w:r>
          </w:p>
        </w:tc>
      </w:tr>
      <w:tr w:rsidR="006120B2" w14:paraId="013FE68E" w14:textId="77777777" w:rsidTr="00F80F19">
        <w:trPr>
          <w:trHeight w:val="432"/>
        </w:trPr>
        <w:tc>
          <w:tcPr>
            <w:tcW w:w="8296" w:type="dxa"/>
            <w:gridSpan w:val="4"/>
            <w:shd w:val="clear" w:color="auto" w:fill="FEA582"/>
            <w:vAlign w:val="center"/>
          </w:tcPr>
          <w:p w14:paraId="7F267413" w14:textId="77777777" w:rsidR="006120B2" w:rsidRPr="006A2A6F" w:rsidRDefault="006120B2" w:rsidP="006120B2">
            <w:pPr>
              <w:pStyle w:val="ListParagraph"/>
              <w:numPr>
                <w:ilvl w:val="0"/>
                <w:numId w:val="22"/>
              </w:numPr>
              <w:spacing w:line="276" w:lineRule="auto"/>
              <w:rPr>
                <w:rFonts w:eastAsia="Calibri"/>
              </w:rPr>
            </w:pPr>
            <w:r>
              <w:rPr>
                <w:b/>
                <w:bCs/>
              </w:rPr>
              <w:t>PRINT MAKING</w:t>
            </w:r>
            <w:r w:rsidRPr="006A2A6F">
              <w:rPr>
                <w:b/>
                <w:bCs/>
              </w:rPr>
              <w:t xml:space="preserve"> STUDIO</w:t>
            </w:r>
            <w:r>
              <w:rPr>
                <w:b/>
                <w:bCs/>
              </w:rPr>
              <w:t xml:space="preserve"> COURSES</w:t>
            </w:r>
          </w:p>
        </w:tc>
      </w:tr>
      <w:tr w:rsidR="006120B2" w14:paraId="73120D0D"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0B7C8D90"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444F74BA"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230" w:type="dxa"/>
            <w:tcBorders>
              <w:top w:val="single" w:sz="4" w:space="0" w:color="auto"/>
              <w:left w:val="single" w:sz="4" w:space="0" w:color="auto"/>
              <w:bottom w:val="single" w:sz="4" w:space="0" w:color="auto"/>
              <w:right w:val="single" w:sz="4" w:space="0" w:color="auto"/>
            </w:tcBorders>
            <w:shd w:val="clear" w:color="auto" w:fill="FEC1A8"/>
            <w:vAlign w:val="center"/>
          </w:tcPr>
          <w:p w14:paraId="373DD761" w14:textId="77777777" w:rsidR="006120B2" w:rsidRPr="00516381" w:rsidRDefault="006120B2" w:rsidP="00F80F19">
            <w:pPr>
              <w:spacing w:line="276" w:lineRule="auto"/>
              <w:rPr>
                <w:rFonts w:eastAsia="Calibri"/>
              </w:rPr>
            </w:pPr>
            <w:r>
              <w:rPr>
                <w:rFonts w:eastAsia="Calibri"/>
                <w:b/>
                <w:szCs w:val="28"/>
              </w:rPr>
              <w:t>Course Titles</w:t>
            </w:r>
          </w:p>
        </w:tc>
        <w:tc>
          <w:tcPr>
            <w:tcW w:w="1101" w:type="dxa"/>
            <w:tcBorders>
              <w:top w:val="single" w:sz="4" w:space="0" w:color="auto"/>
              <w:left w:val="single" w:sz="4" w:space="0" w:color="auto"/>
              <w:bottom w:val="single" w:sz="4" w:space="0" w:color="auto"/>
              <w:right w:val="single" w:sz="4" w:space="0" w:color="auto"/>
            </w:tcBorders>
            <w:shd w:val="clear" w:color="auto" w:fill="FEC1A8"/>
            <w:vAlign w:val="center"/>
          </w:tcPr>
          <w:p w14:paraId="5A7C7143"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688BDE31"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168B9347" w14:textId="77777777" w:rsidR="006120B2" w:rsidRPr="00E15116" w:rsidRDefault="006120B2" w:rsidP="006120B2">
            <w:pPr>
              <w:pStyle w:val="ListParagraph"/>
              <w:numPr>
                <w:ilvl w:val="0"/>
                <w:numId w:val="27"/>
              </w:numPr>
              <w:spacing w:line="276" w:lineRule="auto"/>
              <w:rPr>
                <w:rFonts w:eastAsia="Calibri"/>
              </w:rPr>
            </w:pPr>
          </w:p>
        </w:tc>
        <w:tc>
          <w:tcPr>
            <w:tcW w:w="1800" w:type="dxa"/>
            <w:vAlign w:val="center"/>
          </w:tcPr>
          <w:p w14:paraId="039DBF79" w14:textId="77777777" w:rsidR="006120B2" w:rsidRPr="00516381" w:rsidRDefault="006120B2" w:rsidP="00F80F19">
            <w:pPr>
              <w:spacing w:line="276" w:lineRule="auto"/>
              <w:rPr>
                <w:rFonts w:eastAsia="Calibri"/>
              </w:rPr>
            </w:pPr>
            <w:r w:rsidRPr="00516381">
              <w:rPr>
                <w:rFonts w:eastAsia="Times New Roman"/>
              </w:rPr>
              <w:t>VART-461</w:t>
            </w:r>
          </w:p>
        </w:tc>
        <w:tc>
          <w:tcPr>
            <w:tcW w:w="4230" w:type="dxa"/>
            <w:vAlign w:val="center"/>
          </w:tcPr>
          <w:p w14:paraId="55C72CAB" w14:textId="77777777" w:rsidR="006120B2" w:rsidRPr="00516381" w:rsidRDefault="006120B2" w:rsidP="00F80F19">
            <w:pPr>
              <w:spacing w:line="276" w:lineRule="auto"/>
              <w:rPr>
                <w:rFonts w:eastAsia="Calibri"/>
              </w:rPr>
            </w:pPr>
            <w:r w:rsidRPr="00516381">
              <w:rPr>
                <w:rFonts w:eastAsia="Times New Roman"/>
              </w:rPr>
              <w:t>Advance Print Making Process-II</w:t>
            </w:r>
          </w:p>
        </w:tc>
        <w:tc>
          <w:tcPr>
            <w:tcW w:w="1101" w:type="dxa"/>
            <w:vAlign w:val="center"/>
          </w:tcPr>
          <w:p w14:paraId="5509804D" w14:textId="77777777" w:rsidR="006120B2" w:rsidRPr="00516381" w:rsidRDefault="006120B2" w:rsidP="00F80F19">
            <w:pPr>
              <w:spacing w:line="276" w:lineRule="auto"/>
              <w:rPr>
                <w:rFonts w:eastAsia="Calibri"/>
              </w:rPr>
            </w:pPr>
            <w:r w:rsidRPr="00516381">
              <w:rPr>
                <w:rFonts w:eastAsia="Times New Roman"/>
              </w:rPr>
              <w:t>3(0+3)</w:t>
            </w:r>
          </w:p>
        </w:tc>
      </w:tr>
      <w:tr w:rsidR="006120B2" w14:paraId="5397E274"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58D7DDEF" w14:textId="77777777" w:rsidR="006120B2" w:rsidRPr="00E15116" w:rsidRDefault="006120B2" w:rsidP="006120B2">
            <w:pPr>
              <w:pStyle w:val="ListParagraph"/>
              <w:numPr>
                <w:ilvl w:val="0"/>
                <w:numId w:val="27"/>
              </w:numPr>
              <w:spacing w:line="276" w:lineRule="auto"/>
              <w:rPr>
                <w:rFonts w:eastAsia="Calibri"/>
              </w:rPr>
            </w:pPr>
          </w:p>
        </w:tc>
        <w:tc>
          <w:tcPr>
            <w:tcW w:w="1800" w:type="dxa"/>
            <w:vAlign w:val="center"/>
          </w:tcPr>
          <w:p w14:paraId="6C69F562" w14:textId="77777777" w:rsidR="006120B2" w:rsidRPr="00516381" w:rsidRDefault="006120B2" w:rsidP="00F80F19">
            <w:pPr>
              <w:spacing w:line="276" w:lineRule="auto"/>
              <w:rPr>
                <w:rFonts w:eastAsia="Calibri"/>
              </w:rPr>
            </w:pPr>
            <w:r w:rsidRPr="00516381">
              <w:rPr>
                <w:rFonts w:eastAsia="Times New Roman"/>
              </w:rPr>
              <w:t>VART-462</w:t>
            </w:r>
          </w:p>
        </w:tc>
        <w:tc>
          <w:tcPr>
            <w:tcW w:w="4230" w:type="dxa"/>
            <w:vAlign w:val="center"/>
          </w:tcPr>
          <w:p w14:paraId="37F7AF75" w14:textId="77777777" w:rsidR="006120B2" w:rsidRPr="00516381" w:rsidRDefault="006120B2" w:rsidP="00F80F19">
            <w:pPr>
              <w:spacing w:line="276" w:lineRule="auto"/>
              <w:rPr>
                <w:rFonts w:eastAsia="Calibri"/>
              </w:rPr>
            </w:pPr>
            <w:r w:rsidRPr="00516381">
              <w:rPr>
                <w:rFonts w:eastAsia="Times New Roman"/>
              </w:rPr>
              <w:t>Curatorial Process for Print Making</w:t>
            </w:r>
          </w:p>
        </w:tc>
        <w:tc>
          <w:tcPr>
            <w:tcW w:w="1101" w:type="dxa"/>
            <w:vAlign w:val="center"/>
          </w:tcPr>
          <w:p w14:paraId="3412E2E9" w14:textId="77777777" w:rsidR="006120B2" w:rsidRPr="00516381" w:rsidRDefault="006120B2" w:rsidP="00F80F19">
            <w:pPr>
              <w:spacing w:line="276" w:lineRule="auto"/>
              <w:rPr>
                <w:rFonts w:eastAsia="Calibri"/>
              </w:rPr>
            </w:pPr>
            <w:r w:rsidRPr="00516381">
              <w:rPr>
                <w:rFonts w:eastAsia="Times New Roman"/>
              </w:rPr>
              <w:t>3(0+3)</w:t>
            </w:r>
          </w:p>
        </w:tc>
      </w:tr>
      <w:tr w:rsidR="006120B2" w14:paraId="566BB470" w14:textId="77777777" w:rsidTr="00F80F19">
        <w:trPr>
          <w:trHeight w:val="432"/>
        </w:trPr>
        <w:tc>
          <w:tcPr>
            <w:tcW w:w="8296" w:type="dxa"/>
            <w:gridSpan w:val="4"/>
            <w:shd w:val="clear" w:color="auto" w:fill="FEA582"/>
            <w:vAlign w:val="center"/>
          </w:tcPr>
          <w:p w14:paraId="04D765DE" w14:textId="77777777" w:rsidR="006120B2" w:rsidRPr="006A2A6F" w:rsidRDefault="006120B2" w:rsidP="006120B2">
            <w:pPr>
              <w:pStyle w:val="ListParagraph"/>
              <w:numPr>
                <w:ilvl w:val="0"/>
                <w:numId w:val="22"/>
              </w:numPr>
              <w:spacing w:line="276" w:lineRule="auto"/>
              <w:rPr>
                <w:rFonts w:eastAsia="Calibri"/>
              </w:rPr>
            </w:pPr>
            <w:r>
              <w:rPr>
                <w:b/>
                <w:bCs/>
              </w:rPr>
              <w:t>CALLIGRAPHY</w:t>
            </w:r>
            <w:r w:rsidRPr="006A2A6F">
              <w:rPr>
                <w:b/>
                <w:bCs/>
              </w:rPr>
              <w:t xml:space="preserve"> STUDIO</w:t>
            </w:r>
            <w:r>
              <w:rPr>
                <w:b/>
                <w:bCs/>
              </w:rPr>
              <w:t xml:space="preserve"> COURSES</w:t>
            </w:r>
          </w:p>
        </w:tc>
      </w:tr>
      <w:tr w:rsidR="006120B2" w14:paraId="374C7EA7"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shd w:val="clear" w:color="auto" w:fill="FEC1A8"/>
            <w:vAlign w:val="center"/>
          </w:tcPr>
          <w:p w14:paraId="7CF60EC4" w14:textId="77777777" w:rsidR="006120B2" w:rsidRPr="00516381" w:rsidRDefault="006120B2" w:rsidP="00F80F19">
            <w:pPr>
              <w:spacing w:line="276" w:lineRule="auto"/>
              <w:rPr>
                <w:rFonts w:eastAsia="Calibri"/>
              </w:rPr>
            </w:pPr>
            <w:r>
              <w:rPr>
                <w:rFonts w:eastAsia="Calibri"/>
                <w:b/>
                <w:szCs w:val="28"/>
              </w:rPr>
              <w:t>Sr. No.</w:t>
            </w:r>
          </w:p>
        </w:tc>
        <w:tc>
          <w:tcPr>
            <w:tcW w:w="1800" w:type="dxa"/>
            <w:tcBorders>
              <w:top w:val="single" w:sz="4" w:space="0" w:color="auto"/>
              <w:left w:val="single" w:sz="4" w:space="0" w:color="auto"/>
              <w:bottom w:val="single" w:sz="4" w:space="0" w:color="auto"/>
              <w:right w:val="single" w:sz="4" w:space="0" w:color="auto"/>
            </w:tcBorders>
            <w:shd w:val="clear" w:color="auto" w:fill="FEC1A8"/>
            <w:vAlign w:val="center"/>
          </w:tcPr>
          <w:p w14:paraId="06A16C7E" w14:textId="77777777" w:rsidR="006120B2" w:rsidRPr="00516381" w:rsidRDefault="006120B2" w:rsidP="00F80F19">
            <w:pPr>
              <w:spacing w:line="276" w:lineRule="auto"/>
              <w:rPr>
                <w:rFonts w:eastAsia="Calibri"/>
              </w:rPr>
            </w:pPr>
            <w:r w:rsidRPr="00516381">
              <w:rPr>
                <w:rFonts w:eastAsia="Calibri"/>
                <w:b/>
                <w:szCs w:val="28"/>
              </w:rPr>
              <w:t>Course Codes</w:t>
            </w:r>
          </w:p>
        </w:tc>
        <w:tc>
          <w:tcPr>
            <w:tcW w:w="4230" w:type="dxa"/>
            <w:tcBorders>
              <w:top w:val="single" w:sz="4" w:space="0" w:color="auto"/>
              <w:left w:val="single" w:sz="4" w:space="0" w:color="auto"/>
              <w:bottom w:val="single" w:sz="4" w:space="0" w:color="auto"/>
              <w:right w:val="single" w:sz="4" w:space="0" w:color="auto"/>
            </w:tcBorders>
            <w:shd w:val="clear" w:color="auto" w:fill="FEC1A8"/>
            <w:vAlign w:val="center"/>
          </w:tcPr>
          <w:p w14:paraId="79CBD7D7" w14:textId="77777777" w:rsidR="006120B2" w:rsidRPr="00516381" w:rsidRDefault="006120B2" w:rsidP="00F80F19">
            <w:pPr>
              <w:spacing w:line="276" w:lineRule="auto"/>
              <w:rPr>
                <w:rFonts w:eastAsia="Calibri"/>
              </w:rPr>
            </w:pPr>
            <w:r>
              <w:rPr>
                <w:rFonts w:eastAsia="Calibri"/>
                <w:b/>
                <w:szCs w:val="28"/>
              </w:rPr>
              <w:t>Course Titles</w:t>
            </w:r>
          </w:p>
        </w:tc>
        <w:tc>
          <w:tcPr>
            <w:tcW w:w="1101" w:type="dxa"/>
            <w:tcBorders>
              <w:top w:val="single" w:sz="4" w:space="0" w:color="auto"/>
              <w:left w:val="single" w:sz="4" w:space="0" w:color="auto"/>
              <w:bottom w:val="single" w:sz="4" w:space="0" w:color="auto"/>
              <w:right w:val="single" w:sz="4" w:space="0" w:color="auto"/>
            </w:tcBorders>
            <w:shd w:val="clear" w:color="auto" w:fill="FEC1A8"/>
            <w:vAlign w:val="center"/>
          </w:tcPr>
          <w:p w14:paraId="1C244A8B" w14:textId="77777777" w:rsidR="006120B2" w:rsidRPr="00516381" w:rsidRDefault="006120B2" w:rsidP="00F80F19">
            <w:pPr>
              <w:spacing w:line="276" w:lineRule="auto"/>
              <w:rPr>
                <w:rFonts w:eastAsia="Calibri"/>
              </w:rPr>
            </w:pPr>
            <w:r w:rsidRPr="00516381">
              <w:rPr>
                <w:rFonts w:eastAsia="Calibri"/>
                <w:b/>
                <w:szCs w:val="28"/>
              </w:rPr>
              <w:t>Credit Hours</w:t>
            </w:r>
          </w:p>
        </w:tc>
      </w:tr>
      <w:tr w:rsidR="006120B2" w14:paraId="7B6B0EB3"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0CA3A370" w14:textId="77777777" w:rsidR="006120B2" w:rsidRPr="00E15116" w:rsidRDefault="006120B2" w:rsidP="006120B2">
            <w:pPr>
              <w:pStyle w:val="ListParagraph"/>
              <w:numPr>
                <w:ilvl w:val="0"/>
                <w:numId w:val="28"/>
              </w:numPr>
              <w:spacing w:line="276" w:lineRule="auto"/>
              <w:rPr>
                <w:rFonts w:eastAsia="Calibri"/>
              </w:rPr>
            </w:pPr>
          </w:p>
        </w:tc>
        <w:tc>
          <w:tcPr>
            <w:tcW w:w="1800" w:type="dxa"/>
            <w:vAlign w:val="center"/>
          </w:tcPr>
          <w:p w14:paraId="7CC1C033" w14:textId="77777777" w:rsidR="006120B2" w:rsidRPr="00516381" w:rsidRDefault="006120B2" w:rsidP="00F80F19">
            <w:pPr>
              <w:spacing w:line="276" w:lineRule="auto"/>
              <w:rPr>
                <w:rFonts w:eastAsia="Calibri"/>
              </w:rPr>
            </w:pPr>
            <w:r w:rsidRPr="00516381">
              <w:rPr>
                <w:rFonts w:eastAsia="Times New Roman"/>
              </w:rPr>
              <w:t>VART-463</w:t>
            </w:r>
          </w:p>
        </w:tc>
        <w:tc>
          <w:tcPr>
            <w:tcW w:w="4230" w:type="dxa"/>
            <w:vAlign w:val="center"/>
          </w:tcPr>
          <w:p w14:paraId="2FF74D6E" w14:textId="77777777" w:rsidR="006120B2" w:rsidRPr="00516381" w:rsidRDefault="006120B2" w:rsidP="00F80F19">
            <w:pPr>
              <w:spacing w:line="276" w:lineRule="auto"/>
              <w:rPr>
                <w:rFonts w:eastAsia="Calibri"/>
              </w:rPr>
            </w:pPr>
            <w:r w:rsidRPr="00516381">
              <w:rPr>
                <w:rFonts w:eastAsia="Times New Roman"/>
              </w:rPr>
              <w:t>Advance Calligraphy Process-II</w:t>
            </w:r>
          </w:p>
        </w:tc>
        <w:tc>
          <w:tcPr>
            <w:tcW w:w="1101" w:type="dxa"/>
            <w:vAlign w:val="center"/>
          </w:tcPr>
          <w:p w14:paraId="3D6233D4" w14:textId="77777777" w:rsidR="006120B2" w:rsidRPr="00516381" w:rsidRDefault="006120B2" w:rsidP="00F80F19">
            <w:pPr>
              <w:spacing w:line="276" w:lineRule="auto"/>
              <w:rPr>
                <w:rFonts w:eastAsia="Calibri"/>
              </w:rPr>
            </w:pPr>
            <w:r w:rsidRPr="00516381">
              <w:rPr>
                <w:rFonts w:eastAsia="Times New Roman"/>
              </w:rPr>
              <w:t>3(0+3)</w:t>
            </w:r>
          </w:p>
        </w:tc>
      </w:tr>
      <w:tr w:rsidR="006120B2" w14:paraId="451262F0" w14:textId="77777777" w:rsidTr="00F80F19">
        <w:trPr>
          <w:trHeight w:val="432"/>
        </w:trPr>
        <w:tc>
          <w:tcPr>
            <w:tcW w:w="1165" w:type="dxa"/>
            <w:tcBorders>
              <w:top w:val="single" w:sz="4" w:space="0" w:color="auto"/>
              <w:left w:val="single" w:sz="4" w:space="0" w:color="auto"/>
              <w:bottom w:val="single" w:sz="4" w:space="0" w:color="auto"/>
              <w:right w:val="single" w:sz="4" w:space="0" w:color="auto"/>
            </w:tcBorders>
            <w:vAlign w:val="center"/>
          </w:tcPr>
          <w:p w14:paraId="551FDC31" w14:textId="77777777" w:rsidR="006120B2" w:rsidRPr="00E15116" w:rsidRDefault="006120B2" w:rsidP="006120B2">
            <w:pPr>
              <w:pStyle w:val="ListParagraph"/>
              <w:numPr>
                <w:ilvl w:val="0"/>
                <w:numId w:val="28"/>
              </w:numPr>
              <w:spacing w:line="276" w:lineRule="auto"/>
              <w:rPr>
                <w:rFonts w:eastAsia="Calibri"/>
              </w:rPr>
            </w:pPr>
          </w:p>
        </w:tc>
        <w:tc>
          <w:tcPr>
            <w:tcW w:w="1800" w:type="dxa"/>
            <w:vAlign w:val="center"/>
          </w:tcPr>
          <w:p w14:paraId="424F24AF" w14:textId="77777777" w:rsidR="006120B2" w:rsidRPr="00516381" w:rsidRDefault="006120B2" w:rsidP="00F80F19">
            <w:pPr>
              <w:spacing w:line="276" w:lineRule="auto"/>
              <w:rPr>
                <w:rFonts w:eastAsia="Calibri"/>
              </w:rPr>
            </w:pPr>
            <w:r w:rsidRPr="00516381">
              <w:rPr>
                <w:rFonts w:eastAsia="Times New Roman"/>
              </w:rPr>
              <w:t>VART-464</w:t>
            </w:r>
          </w:p>
        </w:tc>
        <w:tc>
          <w:tcPr>
            <w:tcW w:w="4230" w:type="dxa"/>
            <w:vAlign w:val="center"/>
          </w:tcPr>
          <w:p w14:paraId="713F2217" w14:textId="77777777" w:rsidR="006120B2" w:rsidRPr="00516381" w:rsidRDefault="006120B2" w:rsidP="00F80F19">
            <w:pPr>
              <w:spacing w:line="276" w:lineRule="auto"/>
              <w:rPr>
                <w:rFonts w:eastAsia="Calibri"/>
              </w:rPr>
            </w:pPr>
            <w:r w:rsidRPr="00516381">
              <w:rPr>
                <w:rFonts w:eastAsia="Times New Roman"/>
              </w:rPr>
              <w:t xml:space="preserve">Curatorial Process for Calligraphy </w:t>
            </w:r>
          </w:p>
        </w:tc>
        <w:tc>
          <w:tcPr>
            <w:tcW w:w="1101" w:type="dxa"/>
            <w:vAlign w:val="center"/>
          </w:tcPr>
          <w:p w14:paraId="1E0BC85D" w14:textId="77777777" w:rsidR="006120B2" w:rsidRPr="00516381" w:rsidRDefault="006120B2" w:rsidP="00F80F19">
            <w:pPr>
              <w:spacing w:line="276" w:lineRule="auto"/>
              <w:rPr>
                <w:rFonts w:eastAsia="Calibri"/>
              </w:rPr>
            </w:pPr>
            <w:r w:rsidRPr="00516381">
              <w:rPr>
                <w:rFonts w:eastAsia="Times New Roman"/>
              </w:rPr>
              <w:t>3(0+3)</w:t>
            </w:r>
          </w:p>
        </w:tc>
      </w:tr>
    </w:tbl>
    <w:p w14:paraId="6D6A7224" w14:textId="77777777" w:rsidR="006120B2" w:rsidRDefault="006120B2" w:rsidP="006120B2"/>
    <w:p w14:paraId="27A9D0EE" w14:textId="77777777" w:rsidR="006120B2" w:rsidRDefault="006120B2" w:rsidP="006120B2"/>
    <w:p w14:paraId="38C10C0F" w14:textId="77777777" w:rsidR="006120B2" w:rsidRDefault="006120B2" w:rsidP="006120B2">
      <w:r>
        <w:br w:type="page"/>
      </w:r>
    </w:p>
    <w:tbl>
      <w:tblPr>
        <w:tblStyle w:val="TableGrid"/>
        <w:tblW w:w="0" w:type="auto"/>
        <w:tblLook w:val="04A0" w:firstRow="1" w:lastRow="0" w:firstColumn="1" w:lastColumn="0" w:noHBand="0" w:noVBand="1"/>
      </w:tblPr>
      <w:tblGrid>
        <w:gridCol w:w="985"/>
        <w:gridCol w:w="2160"/>
        <w:gridCol w:w="3870"/>
        <w:gridCol w:w="1281"/>
      </w:tblGrid>
      <w:tr w:rsidR="006120B2" w:rsidRPr="00BD073B" w14:paraId="367B52CD" w14:textId="77777777" w:rsidTr="00F80F19">
        <w:trPr>
          <w:trHeight w:val="1070"/>
        </w:trPr>
        <w:tc>
          <w:tcPr>
            <w:tcW w:w="8296" w:type="dxa"/>
            <w:gridSpan w:val="4"/>
            <w:shd w:val="clear" w:color="auto" w:fill="FFED67"/>
            <w:vAlign w:val="center"/>
          </w:tcPr>
          <w:p w14:paraId="60F86DDE" w14:textId="77777777" w:rsidR="006120B2" w:rsidRDefault="006120B2" w:rsidP="00F80F19">
            <w:pPr>
              <w:spacing w:line="276" w:lineRule="auto"/>
              <w:jc w:val="center"/>
              <w:rPr>
                <w:b/>
                <w:bCs/>
                <w:sz w:val="28"/>
                <w:szCs w:val="28"/>
              </w:rPr>
            </w:pPr>
            <w:r w:rsidRPr="00BD073B">
              <w:rPr>
                <w:b/>
                <w:bCs/>
                <w:sz w:val="28"/>
                <w:szCs w:val="28"/>
              </w:rPr>
              <w:lastRenderedPageBreak/>
              <w:t>GENERAL EDUCATION / ARTS AND HUMANITIES COURSES</w:t>
            </w:r>
          </w:p>
          <w:p w14:paraId="359BD65C" w14:textId="77777777" w:rsidR="006120B2" w:rsidRPr="00BD073B" w:rsidRDefault="006120B2" w:rsidP="00F80F19">
            <w:pPr>
              <w:spacing w:line="276" w:lineRule="auto"/>
              <w:jc w:val="center"/>
              <w:rPr>
                <w:b/>
                <w:bCs/>
                <w:sz w:val="28"/>
                <w:szCs w:val="28"/>
              </w:rPr>
            </w:pPr>
            <w:r w:rsidRPr="00BD073B">
              <w:rPr>
                <w:b/>
                <w:bCs/>
                <w:sz w:val="28"/>
                <w:szCs w:val="28"/>
              </w:rPr>
              <w:t>DEPARTMENT OF VISUAL ARTS</w:t>
            </w:r>
          </w:p>
        </w:tc>
      </w:tr>
      <w:tr w:rsidR="006120B2" w14:paraId="7276A2F5"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shd w:val="clear" w:color="auto" w:fill="FFF397"/>
            <w:vAlign w:val="center"/>
          </w:tcPr>
          <w:p w14:paraId="342451F9" w14:textId="77777777" w:rsidR="006120B2" w:rsidRDefault="006120B2" w:rsidP="00F80F19">
            <w:pPr>
              <w:spacing w:line="276" w:lineRule="auto"/>
            </w:pPr>
            <w:r>
              <w:rPr>
                <w:rFonts w:eastAsia="Calibri"/>
                <w:b/>
                <w:szCs w:val="28"/>
              </w:rPr>
              <w:t>Sr. No.</w:t>
            </w:r>
          </w:p>
        </w:tc>
        <w:tc>
          <w:tcPr>
            <w:tcW w:w="2160" w:type="dxa"/>
            <w:tcBorders>
              <w:top w:val="single" w:sz="4" w:space="0" w:color="auto"/>
              <w:left w:val="single" w:sz="4" w:space="0" w:color="auto"/>
              <w:bottom w:val="single" w:sz="4" w:space="0" w:color="auto"/>
              <w:right w:val="single" w:sz="4" w:space="0" w:color="auto"/>
            </w:tcBorders>
            <w:shd w:val="clear" w:color="auto" w:fill="FFF397"/>
            <w:vAlign w:val="center"/>
          </w:tcPr>
          <w:p w14:paraId="70698C94" w14:textId="77777777" w:rsidR="006120B2" w:rsidRDefault="006120B2" w:rsidP="00F80F19">
            <w:pPr>
              <w:spacing w:line="276" w:lineRule="auto"/>
            </w:pPr>
            <w:r w:rsidRPr="00516381">
              <w:rPr>
                <w:rFonts w:eastAsia="Calibri"/>
                <w:b/>
                <w:szCs w:val="28"/>
              </w:rPr>
              <w:t>Course Codes</w:t>
            </w:r>
          </w:p>
        </w:tc>
        <w:tc>
          <w:tcPr>
            <w:tcW w:w="3870" w:type="dxa"/>
            <w:tcBorders>
              <w:top w:val="single" w:sz="4" w:space="0" w:color="auto"/>
              <w:left w:val="single" w:sz="4" w:space="0" w:color="auto"/>
              <w:bottom w:val="single" w:sz="4" w:space="0" w:color="auto"/>
              <w:right w:val="single" w:sz="4" w:space="0" w:color="auto"/>
            </w:tcBorders>
            <w:shd w:val="clear" w:color="auto" w:fill="FFF397"/>
            <w:vAlign w:val="center"/>
          </w:tcPr>
          <w:p w14:paraId="1C4302C7" w14:textId="77777777" w:rsidR="006120B2" w:rsidRDefault="006120B2" w:rsidP="00F80F19">
            <w:pPr>
              <w:spacing w:line="276" w:lineRule="auto"/>
            </w:pPr>
            <w:r w:rsidRPr="00524450">
              <w:rPr>
                <w:rFonts w:eastAsia="Calibri"/>
                <w:b/>
                <w:szCs w:val="28"/>
              </w:rPr>
              <w:t>Course Titles</w:t>
            </w:r>
          </w:p>
        </w:tc>
        <w:tc>
          <w:tcPr>
            <w:tcW w:w="1281" w:type="dxa"/>
            <w:tcBorders>
              <w:top w:val="single" w:sz="4" w:space="0" w:color="auto"/>
              <w:left w:val="single" w:sz="4" w:space="0" w:color="auto"/>
              <w:bottom w:val="single" w:sz="4" w:space="0" w:color="auto"/>
              <w:right w:val="single" w:sz="4" w:space="0" w:color="auto"/>
            </w:tcBorders>
            <w:shd w:val="clear" w:color="auto" w:fill="FFF397"/>
            <w:vAlign w:val="center"/>
          </w:tcPr>
          <w:p w14:paraId="51CE4D41" w14:textId="77777777" w:rsidR="006120B2" w:rsidRDefault="006120B2" w:rsidP="00F80F19">
            <w:pPr>
              <w:spacing w:line="276" w:lineRule="auto"/>
            </w:pPr>
            <w:r w:rsidRPr="00516381">
              <w:rPr>
                <w:rFonts w:eastAsia="Calibri"/>
                <w:b/>
                <w:szCs w:val="28"/>
              </w:rPr>
              <w:t>Credit Hours</w:t>
            </w:r>
          </w:p>
        </w:tc>
      </w:tr>
      <w:tr w:rsidR="006120B2" w14:paraId="6803BE7D"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4C5683DE" w14:textId="77777777" w:rsidR="006120B2" w:rsidRPr="00BE4616" w:rsidRDefault="006120B2" w:rsidP="006120B2">
            <w:pPr>
              <w:pStyle w:val="ListParagraph"/>
              <w:numPr>
                <w:ilvl w:val="0"/>
                <w:numId w:val="31"/>
              </w:numPr>
              <w:spacing w:line="276" w:lineRule="auto"/>
              <w:rPr>
                <w:rFonts w:eastAsia="Calibri"/>
              </w:rPr>
            </w:pPr>
          </w:p>
        </w:tc>
        <w:tc>
          <w:tcPr>
            <w:tcW w:w="2160" w:type="dxa"/>
            <w:vAlign w:val="center"/>
          </w:tcPr>
          <w:p w14:paraId="2E0DC706" w14:textId="77777777" w:rsidR="006120B2" w:rsidRPr="00516381" w:rsidRDefault="006120B2" w:rsidP="00F80F19">
            <w:pPr>
              <w:spacing w:line="276" w:lineRule="auto"/>
              <w:rPr>
                <w:rFonts w:eastAsia="Calibri"/>
              </w:rPr>
            </w:pPr>
          </w:p>
        </w:tc>
        <w:tc>
          <w:tcPr>
            <w:tcW w:w="3870" w:type="dxa"/>
            <w:tcBorders>
              <w:top w:val="single" w:sz="4" w:space="0" w:color="auto"/>
              <w:left w:val="single" w:sz="4" w:space="0" w:color="auto"/>
              <w:bottom w:val="single" w:sz="4" w:space="0" w:color="auto"/>
              <w:right w:val="single" w:sz="4" w:space="0" w:color="auto"/>
            </w:tcBorders>
            <w:vAlign w:val="center"/>
          </w:tcPr>
          <w:p w14:paraId="6198EFD1" w14:textId="77777777" w:rsidR="006120B2" w:rsidRPr="00516381" w:rsidRDefault="006120B2" w:rsidP="00F80F19">
            <w:pPr>
              <w:spacing w:line="276" w:lineRule="auto"/>
              <w:rPr>
                <w:rFonts w:eastAsia="Calibri"/>
              </w:rPr>
            </w:pPr>
            <w:r w:rsidRPr="00516381">
              <w:rPr>
                <w:rFonts w:eastAsia="Calibri"/>
              </w:rPr>
              <w:t>Basic Life Drawing</w:t>
            </w:r>
          </w:p>
        </w:tc>
        <w:tc>
          <w:tcPr>
            <w:tcW w:w="1281" w:type="dxa"/>
            <w:tcBorders>
              <w:top w:val="single" w:sz="4" w:space="0" w:color="auto"/>
              <w:left w:val="single" w:sz="4" w:space="0" w:color="auto"/>
              <w:bottom w:val="single" w:sz="4" w:space="0" w:color="auto"/>
              <w:right w:val="single" w:sz="4" w:space="0" w:color="auto"/>
            </w:tcBorders>
            <w:vAlign w:val="center"/>
          </w:tcPr>
          <w:p w14:paraId="43351F6F" w14:textId="77777777" w:rsidR="006120B2" w:rsidRDefault="006120B2" w:rsidP="00F80F19">
            <w:pPr>
              <w:spacing w:line="276" w:lineRule="auto"/>
              <w:rPr>
                <w:rFonts w:eastAsia="Calibri"/>
              </w:rPr>
            </w:pPr>
            <w:r w:rsidRPr="00516381">
              <w:rPr>
                <w:rFonts w:eastAsia="Calibri"/>
              </w:rPr>
              <w:t>2(0+2)</w:t>
            </w:r>
          </w:p>
        </w:tc>
      </w:tr>
      <w:tr w:rsidR="006120B2" w14:paraId="762A6CBA"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72AFA117" w14:textId="77777777" w:rsidR="006120B2" w:rsidRPr="00BE4616" w:rsidRDefault="006120B2" w:rsidP="006120B2">
            <w:pPr>
              <w:pStyle w:val="ListParagraph"/>
              <w:numPr>
                <w:ilvl w:val="0"/>
                <w:numId w:val="31"/>
              </w:numPr>
              <w:spacing w:line="276" w:lineRule="auto"/>
              <w:rPr>
                <w:rFonts w:eastAsia="Calibri"/>
              </w:rPr>
            </w:pPr>
          </w:p>
        </w:tc>
        <w:tc>
          <w:tcPr>
            <w:tcW w:w="2160" w:type="dxa"/>
            <w:vAlign w:val="center"/>
          </w:tcPr>
          <w:p w14:paraId="56C3EDD5" w14:textId="77777777" w:rsidR="006120B2" w:rsidRPr="00516381" w:rsidRDefault="006120B2" w:rsidP="00F80F19">
            <w:pPr>
              <w:spacing w:line="276" w:lineRule="auto"/>
              <w:rPr>
                <w:rFonts w:eastAsia="Calibri"/>
              </w:rPr>
            </w:pPr>
          </w:p>
        </w:tc>
        <w:tc>
          <w:tcPr>
            <w:tcW w:w="3870" w:type="dxa"/>
            <w:tcBorders>
              <w:top w:val="single" w:sz="4" w:space="0" w:color="auto"/>
              <w:left w:val="single" w:sz="4" w:space="0" w:color="auto"/>
              <w:bottom w:val="single" w:sz="4" w:space="0" w:color="auto"/>
              <w:right w:val="single" w:sz="4" w:space="0" w:color="auto"/>
            </w:tcBorders>
            <w:vAlign w:val="center"/>
          </w:tcPr>
          <w:p w14:paraId="3587F599" w14:textId="77777777" w:rsidR="006120B2" w:rsidRPr="00516381" w:rsidRDefault="006120B2" w:rsidP="00F80F19">
            <w:pPr>
              <w:spacing w:line="276" w:lineRule="auto"/>
              <w:rPr>
                <w:rFonts w:eastAsia="Calibri"/>
              </w:rPr>
            </w:pPr>
            <w:r w:rsidRPr="00516381">
              <w:rPr>
                <w:rFonts w:eastAsia="Calibri"/>
              </w:rPr>
              <w:t>Art of Painting and Print Making</w:t>
            </w:r>
          </w:p>
        </w:tc>
        <w:tc>
          <w:tcPr>
            <w:tcW w:w="1281" w:type="dxa"/>
            <w:tcBorders>
              <w:top w:val="single" w:sz="4" w:space="0" w:color="auto"/>
              <w:left w:val="single" w:sz="4" w:space="0" w:color="auto"/>
              <w:bottom w:val="single" w:sz="4" w:space="0" w:color="auto"/>
              <w:right w:val="single" w:sz="4" w:space="0" w:color="auto"/>
            </w:tcBorders>
            <w:vAlign w:val="center"/>
          </w:tcPr>
          <w:p w14:paraId="3BE5B3AB" w14:textId="77777777" w:rsidR="006120B2" w:rsidRDefault="006120B2" w:rsidP="00F80F19">
            <w:pPr>
              <w:spacing w:line="276" w:lineRule="auto"/>
              <w:rPr>
                <w:rFonts w:eastAsia="Calibri"/>
              </w:rPr>
            </w:pPr>
            <w:r w:rsidRPr="00516381">
              <w:rPr>
                <w:rFonts w:eastAsia="Calibri"/>
              </w:rPr>
              <w:t>2(0+2)</w:t>
            </w:r>
          </w:p>
        </w:tc>
      </w:tr>
      <w:tr w:rsidR="006120B2" w14:paraId="3AC37002"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549A11F5" w14:textId="77777777" w:rsidR="006120B2" w:rsidRPr="00BE4616" w:rsidRDefault="006120B2" w:rsidP="006120B2">
            <w:pPr>
              <w:pStyle w:val="ListParagraph"/>
              <w:numPr>
                <w:ilvl w:val="0"/>
                <w:numId w:val="31"/>
              </w:numPr>
              <w:spacing w:line="276" w:lineRule="auto"/>
              <w:rPr>
                <w:rFonts w:eastAsia="Calibri"/>
              </w:rPr>
            </w:pPr>
          </w:p>
        </w:tc>
        <w:tc>
          <w:tcPr>
            <w:tcW w:w="2160" w:type="dxa"/>
            <w:vAlign w:val="center"/>
          </w:tcPr>
          <w:p w14:paraId="35AFBD8B" w14:textId="77777777" w:rsidR="006120B2" w:rsidRPr="00516381" w:rsidRDefault="006120B2" w:rsidP="00F80F19">
            <w:pPr>
              <w:spacing w:line="276" w:lineRule="auto"/>
              <w:rPr>
                <w:rFonts w:eastAsia="Calibri"/>
              </w:rPr>
            </w:pPr>
          </w:p>
        </w:tc>
        <w:tc>
          <w:tcPr>
            <w:tcW w:w="3870" w:type="dxa"/>
            <w:tcBorders>
              <w:top w:val="single" w:sz="4" w:space="0" w:color="auto"/>
              <w:left w:val="single" w:sz="4" w:space="0" w:color="auto"/>
              <w:bottom w:val="single" w:sz="4" w:space="0" w:color="auto"/>
              <w:right w:val="single" w:sz="4" w:space="0" w:color="auto"/>
            </w:tcBorders>
            <w:vAlign w:val="center"/>
          </w:tcPr>
          <w:p w14:paraId="320759A9" w14:textId="77777777" w:rsidR="006120B2" w:rsidRPr="00516381" w:rsidRDefault="006120B2" w:rsidP="00F80F19">
            <w:pPr>
              <w:spacing w:line="276" w:lineRule="auto"/>
              <w:rPr>
                <w:rFonts w:eastAsia="Calibri"/>
              </w:rPr>
            </w:pPr>
            <w:r w:rsidRPr="00516381">
              <w:rPr>
                <w:rFonts w:eastAsia="Calibri"/>
              </w:rPr>
              <w:t xml:space="preserve">Art of Clay  </w:t>
            </w:r>
            <w:r w:rsidRPr="00516381">
              <w:rPr>
                <w:rFonts w:eastAsia="Calibri"/>
                <w:bCs/>
                <w:u w:val="single"/>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14:paraId="5F076BE7" w14:textId="77777777" w:rsidR="006120B2" w:rsidRDefault="006120B2" w:rsidP="00F80F19">
            <w:pPr>
              <w:spacing w:line="276" w:lineRule="auto"/>
              <w:rPr>
                <w:rFonts w:eastAsia="Calibri"/>
              </w:rPr>
            </w:pPr>
            <w:r w:rsidRPr="00516381">
              <w:rPr>
                <w:rFonts w:eastAsia="Calibri"/>
              </w:rPr>
              <w:t>2(0+2)</w:t>
            </w:r>
          </w:p>
        </w:tc>
      </w:tr>
      <w:tr w:rsidR="006120B2" w14:paraId="1CF0A5DC"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76ACD690" w14:textId="77777777" w:rsidR="006120B2" w:rsidRPr="00BE4616" w:rsidRDefault="006120B2" w:rsidP="006120B2">
            <w:pPr>
              <w:pStyle w:val="ListParagraph"/>
              <w:numPr>
                <w:ilvl w:val="0"/>
                <w:numId w:val="31"/>
              </w:numPr>
              <w:spacing w:line="276" w:lineRule="auto"/>
              <w:rPr>
                <w:rFonts w:eastAsia="Calibri"/>
              </w:rPr>
            </w:pPr>
          </w:p>
        </w:tc>
        <w:tc>
          <w:tcPr>
            <w:tcW w:w="2160" w:type="dxa"/>
            <w:vAlign w:val="center"/>
          </w:tcPr>
          <w:p w14:paraId="5FB04A59" w14:textId="77777777" w:rsidR="006120B2" w:rsidRPr="00516381" w:rsidRDefault="006120B2" w:rsidP="00F80F19">
            <w:pPr>
              <w:spacing w:line="276" w:lineRule="auto"/>
              <w:rPr>
                <w:rFonts w:eastAsia="Calibri"/>
              </w:rPr>
            </w:pPr>
          </w:p>
        </w:tc>
        <w:tc>
          <w:tcPr>
            <w:tcW w:w="3870" w:type="dxa"/>
            <w:vAlign w:val="center"/>
          </w:tcPr>
          <w:p w14:paraId="092111E0" w14:textId="77777777" w:rsidR="006120B2" w:rsidRPr="00516381" w:rsidRDefault="006120B2" w:rsidP="00F80F19">
            <w:pPr>
              <w:spacing w:line="276" w:lineRule="auto"/>
              <w:rPr>
                <w:rFonts w:eastAsia="Calibri"/>
              </w:rPr>
            </w:pPr>
            <w:r>
              <w:rPr>
                <w:rFonts w:eastAsia="Calibri"/>
              </w:rPr>
              <w:t>Resin Art</w:t>
            </w:r>
          </w:p>
        </w:tc>
        <w:tc>
          <w:tcPr>
            <w:tcW w:w="1281" w:type="dxa"/>
            <w:tcBorders>
              <w:top w:val="single" w:sz="4" w:space="0" w:color="auto"/>
              <w:left w:val="single" w:sz="4" w:space="0" w:color="auto"/>
              <w:bottom w:val="single" w:sz="4" w:space="0" w:color="auto"/>
              <w:right w:val="single" w:sz="4" w:space="0" w:color="auto"/>
            </w:tcBorders>
            <w:vAlign w:val="center"/>
          </w:tcPr>
          <w:p w14:paraId="54B7742C" w14:textId="77777777" w:rsidR="006120B2" w:rsidRDefault="006120B2" w:rsidP="00F80F19">
            <w:pPr>
              <w:spacing w:line="276" w:lineRule="auto"/>
              <w:rPr>
                <w:rFonts w:eastAsia="Calibri"/>
              </w:rPr>
            </w:pPr>
            <w:r w:rsidRPr="00516381">
              <w:rPr>
                <w:rFonts w:eastAsia="Calibri"/>
              </w:rPr>
              <w:t>2(0+2)</w:t>
            </w:r>
          </w:p>
        </w:tc>
      </w:tr>
      <w:tr w:rsidR="006120B2" w14:paraId="44038B66"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5717B5A6" w14:textId="77777777" w:rsidR="006120B2" w:rsidRPr="00BE4616" w:rsidRDefault="006120B2" w:rsidP="006120B2">
            <w:pPr>
              <w:pStyle w:val="ListParagraph"/>
              <w:numPr>
                <w:ilvl w:val="0"/>
                <w:numId w:val="31"/>
              </w:numPr>
              <w:spacing w:line="276" w:lineRule="auto"/>
              <w:rPr>
                <w:rFonts w:eastAsia="Calibri"/>
              </w:rPr>
            </w:pPr>
          </w:p>
        </w:tc>
        <w:tc>
          <w:tcPr>
            <w:tcW w:w="2160" w:type="dxa"/>
            <w:vAlign w:val="center"/>
          </w:tcPr>
          <w:p w14:paraId="43A07B25" w14:textId="77777777" w:rsidR="006120B2" w:rsidRPr="00516381" w:rsidRDefault="006120B2" w:rsidP="00F80F19">
            <w:pPr>
              <w:spacing w:line="276" w:lineRule="auto"/>
              <w:rPr>
                <w:rFonts w:eastAsia="Calibri"/>
              </w:rPr>
            </w:pPr>
          </w:p>
        </w:tc>
        <w:tc>
          <w:tcPr>
            <w:tcW w:w="3870" w:type="dxa"/>
            <w:vAlign w:val="center"/>
          </w:tcPr>
          <w:p w14:paraId="7EA10C1C" w14:textId="77777777" w:rsidR="006120B2" w:rsidRPr="00516381" w:rsidRDefault="006120B2" w:rsidP="00F80F19">
            <w:pPr>
              <w:spacing w:line="276" w:lineRule="auto"/>
              <w:rPr>
                <w:rFonts w:eastAsia="Calibri"/>
              </w:rPr>
            </w:pPr>
            <w:r>
              <w:rPr>
                <w:rFonts w:eastAsia="Calibri"/>
              </w:rPr>
              <w:t>Mosaic Art</w:t>
            </w:r>
          </w:p>
        </w:tc>
        <w:tc>
          <w:tcPr>
            <w:tcW w:w="1281" w:type="dxa"/>
            <w:tcBorders>
              <w:top w:val="single" w:sz="4" w:space="0" w:color="auto"/>
              <w:left w:val="single" w:sz="4" w:space="0" w:color="auto"/>
              <w:bottom w:val="single" w:sz="4" w:space="0" w:color="auto"/>
              <w:right w:val="single" w:sz="4" w:space="0" w:color="auto"/>
            </w:tcBorders>
            <w:vAlign w:val="center"/>
          </w:tcPr>
          <w:p w14:paraId="035A8DEE" w14:textId="77777777" w:rsidR="006120B2" w:rsidRDefault="006120B2" w:rsidP="00F80F19">
            <w:pPr>
              <w:spacing w:line="276" w:lineRule="auto"/>
              <w:rPr>
                <w:rFonts w:eastAsia="Calibri"/>
              </w:rPr>
            </w:pPr>
            <w:r w:rsidRPr="00516381">
              <w:rPr>
                <w:rFonts w:eastAsia="Calibri"/>
              </w:rPr>
              <w:t>2(0+2)</w:t>
            </w:r>
          </w:p>
        </w:tc>
      </w:tr>
      <w:tr w:rsidR="006120B2" w14:paraId="7122B199"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57079AC6" w14:textId="77777777" w:rsidR="006120B2" w:rsidRPr="00BE4616" w:rsidRDefault="006120B2" w:rsidP="006120B2">
            <w:pPr>
              <w:pStyle w:val="ListParagraph"/>
              <w:numPr>
                <w:ilvl w:val="0"/>
                <w:numId w:val="31"/>
              </w:numPr>
              <w:spacing w:line="276" w:lineRule="auto"/>
              <w:rPr>
                <w:rFonts w:eastAsia="Calibri"/>
              </w:rPr>
            </w:pPr>
          </w:p>
        </w:tc>
        <w:tc>
          <w:tcPr>
            <w:tcW w:w="2160" w:type="dxa"/>
            <w:vAlign w:val="center"/>
          </w:tcPr>
          <w:p w14:paraId="59C98C26" w14:textId="77777777" w:rsidR="006120B2" w:rsidRPr="00516381" w:rsidRDefault="006120B2" w:rsidP="00F80F19">
            <w:pPr>
              <w:spacing w:line="276" w:lineRule="auto"/>
              <w:rPr>
                <w:rFonts w:eastAsia="Calibri"/>
              </w:rPr>
            </w:pPr>
          </w:p>
        </w:tc>
        <w:tc>
          <w:tcPr>
            <w:tcW w:w="3870" w:type="dxa"/>
            <w:vAlign w:val="center"/>
          </w:tcPr>
          <w:p w14:paraId="24126F10" w14:textId="77777777" w:rsidR="006120B2" w:rsidRPr="00516381" w:rsidRDefault="006120B2" w:rsidP="00F80F19">
            <w:pPr>
              <w:spacing w:line="276" w:lineRule="auto"/>
              <w:rPr>
                <w:rFonts w:eastAsia="Calibri"/>
              </w:rPr>
            </w:pPr>
            <w:r>
              <w:rPr>
                <w:rFonts w:eastAsia="Calibri"/>
              </w:rPr>
              <w:t>Glass Painting</w:t>
            </w:r>
          </w:p>
        </w:tc>
        <w:tc>
          <w:tcPr>
            <w:tcW w:w="1281" w:type="dxa"/>
            <w:tcBorders>
              <w:top w:val="single" w:sz="4" w:space="0" w:color="auto"/>
              <w:left w:val="single" w:sz="4" w:space="0" w:color="auto"/>
              <w:bottom w:val="single" w:sz="4" w:space="0" w:color="auto"/>
              <w:right w:val="single" w:sz="4" w:space="0" w:color="auto"/>
            </w:tcBorders>
            <w:vAlign w:val="center"/>
          </w:tcPr>
          <w:p w14:paraId="723B89CF" w14:textId="77777777" w:rsidR="006120B2" w:rsidRDefault="006120B2" w:rsidP="00F80F19">
            <w:pPr>
              <w:spacing w:line="276" w:lineRule="auto"/>
              <w:rPr>
                <w:rFonts w:eastAsia="Calibri"/>
              </w:rPr>
            </w:pPr>
            <w:r w:rsidRPr="00516381">
              <w:rPr>
                <w:rFonts w:eastAsia="Calibri"/>
              </w:rPr>
              <w:t>2(0+2)</w:t>
            </w:r>
          </w:p>
        </w:tc>
      </w:tr>
      <w:tr w:rsidR="006120B2" w14:paraId="474AC888"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5B042DE5" w14:textId="77777777" w:rsidR="006120B2" w:rsidRPr="00BE4616" w:rsidRDefault="006120B2" w:rsidP="006120B2">
            <w:pPr>
              <w:pStyle w:val="ListParagraph"/>
              <w:numPr>
                <w:ilvl w:val="0"/>
                <w:numId w:val="31"/>
              </w:numPr>
              <w:spacing w:line="276" w:lineRule="auto"/>
              <w:rPr>
                <w:rFonts w:eastAsia="Calibri"/>
              </w:rPr>
            </w:pPr>
          </w:p>
        </w:tc>
        <w:tc>
          <w:tcPr>
            <w:tcW w:w="2160" w:type="dxa"/>
            <w:vAlign w:val="center"/>
          </w:tcPr>
          <w:p w14:paraId="4A619903" w14:textId="77777777" w:rsidR="006120B2" w:rsidRPr="00516381" w:rsidRDefault="006120B2" w:rsidP="00F80F19">
            <w:pPr>
              <w:spacing w:line="276" w:lineRule="auto"/>
              <w:rPr>
                <w:rFonts w:eastAsia="Calibri"/>
              </w:rPr>
            </w:pPr>
          </w:p>
        </w:tc>
        <w:tc>
          <w:tcPr>
            <w:tcW w:w="3870" w:type="dxa"/>
            <w:vAlign w:val="center"/>
          </w:tcPr>
          <w:p w14:paraId="1D37D45F" w14:textId="77777777" w:rsidR="006120B2" w:rsidRPr="00516381" w:rsidRDefault="006120B2" w:rsidP="00F80F19">
            <w:pPr>
              <w:spacing w:line="276" w:lineRule="auto"/>
              <w:rPr>
                <w:rFonts w:eastAsia="Calibri"/>
              </w:rPr>
            </w:pPr>
            <w:r>
              <w:rPr>
                <w:rFonts w:eastAsia="Calibri"/>
              </w:rPr>
              <w:t>Marbling</w:t>
            </w:r>
          </w:p>
        </w:tc>
        <w:tc>
          <w:tcPr>
            <w:tcW w:w="1281" w:type="dxa"/>
            <w:tcBorders>
              <w:top w:val="single" w:sz="4" w:space="0" w:color="auto"/>
              <w:left w:val="single" w:sz="4" w:space="0" w:color="auto"/>
              <w:bottom w:val="single" w:sz="4" w:space="0" w:color="auto"/>
              <w:right w:val="single" w:sz="4" w:space="0" w:color="auto"/>
            </w:tcBorders>
            <w:vAlign w:val="center"/>
          </w:tcPr>
          <w:p w14:paraId="01DAF08B" w14:textId="77777777" w:rsidR="006120B2" w:rsidRDefault="006120B2" w:rsidP="00F80F19">
            <w:pPr>
              <w:spacing w:line="276" w:lineRule="auto"/>
              <w:rPr>
                <w:rFonts w:eastAsia="Calibri"/>
              </w:rPr>
            </w:pPr>
            <w:r w:rsidRPr="00516381">
              <w:rPr>
                <w:rFonts w:eastAsia="Calibri"/>
              </w:rPr>
              <w:t>2(0+2)</w:t>
            </w:r>
          </w:p>
        </w:tc>
      </w:tr>
      <w:tr w:rsidR="006120B2" w14:paraId="75AD1318"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1AFBE08E" w14:textId="77777777" w:rsidR="006120B2" w:rsidRPr="00BE4616" w:rsidRDefault="006120B2" w:rsidP="006120B2">
            <w:pPr>
              <w:pStyle w:val="ListParagraph"/>
              <w:numPr>
                <w:ilvl w:val="0"/>
                <w:numId w:val="31"/>
              </w:numPr>
              <w:spacing w:line="276" w:lineRule="auto"/>
              <w:rPr>
                <w:rFonts w:eastAsia="Calibri"/>
              </w:rPr>
            </w:pPr>
          </w:p>
        </w:tc>
        <w:tc>
          <w:tcPr>
            <w:tcW w:w="2160" w:type="dxa"/>
            <w:vAlign w:val="center"/>
          </w:tcPr>
          <w:p w14:paraId="4BE25538" w14:textId="77777777" w:rsidR="006120B2" w:rsidRPr="00516381" w:rsidRDefault="006120B2" w:rsidP="00F80F19">
            <w:pPr>
              <w:spacing w:line="276" w:lineRule="auto"/>
              <w:rPr>
                <w:rFonts w:eastAsia="Calibri"/>
              </w:rPr>
            </w:pPr>
          </w:p>
        </w:tc>
        <w:tc>
          <w:tcPr>
            <w:tcW w:w="3870" w:type="dxa"/>
            <w:vAlign w:val="center"/>
          </w:tcPr>
          <w:p w14:paraId="44EC1092" w14:textId="77777777" w:rsidR="006120B2" w:rsidRPr="00516381" w:rsidRDefault="006120B2" w:rsidP="00F80F19">
            <w:pPr>
              <w:spacing w:line="276" w:lineRule="auto"/>
              <w:rPr>
                <w:rFonts w:eastAsia="Calibri"/>
              </w:rPr>
            </w:pPr>
            <w:r>
              <w:rPr>
                <w:rFonts w:eastAsia="Calibri"/>
              </w:rPr>
              <w:t>Art of Portrait</w:t>
            </w:r>
          </w:p>
        </w:tc>
        <w:tc>
          <w:tcPr>
            <w:tcW w:w="1281" w:type="dxa"/>
            <w:tcBorders>
              <w:top w:val="single" w:sz="4" w:space="0" w:color="auto"/>
              <w:left w:val="single" w:sz="4" w:space="0" w:color="auto"/>
              <w:bottom w:val="single" w:sz="4" w:space="0" w:color="auto"/>
              <w:right w:val="single" w:sz="4" w:space="0" w:color="auto"/>
            </w:tcBorders>
            <w:vAlign w:val="center"/>
          </w:tcPr>
          <w:p w14:paraId="2F4498F7" w14:textId="77777777" w:rsidR="006120B2" w:rsidRDefault="006120B2" w:rsidP="00F80F19">
            <w:pPr>
              <w:spacing w:line="276" w:lineRule="auto"/>
              <w:rPr>
                <w:rFonts w:eastAsia="Calibri"/>
              </w:rPr>
            </w:pPr>
            <w:r w:rsidRPr="00516381">
              <w:rPr>
                <w:rFonts w:eastAsia="Calibri"/>
              </w:rPr>
              <w:t>2(0+2)</w:t>
            </w:r>
          </w:p>
        </w:tc>
      </w:tr>
    </w:tbl>
    <w:p w14:paraId="0BC277FB" w14:textId="77777777" w:rsidR="006120B2" w:rsidRDefault="006120B2" w:rsidP="006120B2"/>
    <w:p w14:paraId="3E81A031" w14:textId="77777777" w:rsidR="006120B2" w:rsidRDefault="006120B2" w:rsidP="006120B2"/>
    <w:p w14:paraId="0DEB40A2" w14:textId="77777777" w:rsidR="006120B2" w:rsidRDefault="006120B2" w:rsidP="006120B2"/>
    <w:tbl>
      <w:tblPr>
        <w:tblStyle w:val="TableGrid"/>
        <w:tblW w:w="0" w:type="auto"/>
        <w:shd w:val="clear" w:color="auto" w:fill="37F182"/>
        <w:tblLook w:val="04A0" w:firstRow="1" w:lastRow="0" w:firstColumn="1" w:lastColumn="0" w:noHBand="0" w:noVBand="1"/>
      </w:tblPr>
      <w:tblGrid>
        <w:gridCol w:w="8296"/>
      </w:tblGrid>
      <w:tr w:rsidR="006120B2" w:rsidRPr="00BD073B" w14:paraId="010ED5C8" w14:textId="77777777" w:rsidTr="00F80F19">
        <w:trPr>
          <w:trHeight w:val="1079"/>
        </w:trPr>
        <w:tc>
          <w:tcPr>
            <w:tcW w:w="8296" w:type="dxa"/>
            <w:shd w:val="clear" w:color="auto" w:fill="37F182"/>
            <w:vAlign w:val="center"/>
          </w:tcPr>
          <w:p w14:paraId="151B4F9C" w14:textId="77777777" w:rsidR="006120B2" w:rsidRPr="00BD073B" w:rsidRDefault="006120B2" w:rsidP="00F80F19">
            <w:pPr>
              <w:spacing w:line="276" w:lineRule="auto"/>
              <w:jc w:val="center"/>
              <w:rPr>
                <w:b/>
                <w:bCs/>
                <w:sz w:val="28"/>
                <w:szCs w:val="28"/>
              </w:rPr>
            </w:pPr>
            <w:r w:rsidRPr="00BD073B">
              <w:rPr>
                <w:b/>
                <w:bCs/>
                <w:sz w:val="28"/>
                <w:szCs w:val="28"/>
              </w:rPr>
              <w:t xml:space="preserve">ALLIED / INTERDISCIPLINARY COURSES OF VISUAL ARTS </w:t>
            </w:r>
          </w:p>
          <w:p w14:paraId="53C9D575" w14:textId="77777777" w:rsidR="006120B2" w:rsidRPr="00BD073B" w:rsidRDefault="006120B2" w:rsidP="00F80F19">
            <w:pPr>
              <w:spacing w:line="276" w:lineRule="auto"/>
              <w:jc w:val="center"/>
              <w:rPr>
                <w:b/>
                <w:bCs/>
                <w:sz w:val="28"/>
                <w:szCs w:val="28"/>
              </w:rPr>
            </w:pPr>
            <w:r w:rsidRPr="00BD073B">
              <w:rPr>
                <w:b/>
                <w:bCs/>
                <w:sz w:val="28"/>
                <w:szCs w:val="28"/>
              </w:rPr>
              <w:t>FOR OTHER DEPARTMENTS OF THE UNIVERSITY</w:t>
            </w:r>
          </w:p>
        </w:tc>
      </w:tr>
    </w:tbl>
    <w:p w14:paraId="312BF8D4" w14:textId="77777777" w:rsidR="006120B2" w:rsidRDefault="006120B2" w:rsidP="006120B2">
      <w:r w:rsidRPr="00444635">
        <w:t xml:space="preserve">The student </w:t>
      </w:r>
      <w:r>
        <w:t xml:space="preserve">of other departments </w:t>
      </w:r>
      <w:r w:rsidRPr="00444635">
        <w:t>may opt any of the following Allied</w:t>
      </w:r>
      <w:r>
        <w:t xml:space="preserve"> </w:t>
      </w:r>
      <w:r w:rsidRPr="00444635">
        <w:t>/</w:t>
      </w:r>
      <w:r>
        <w:t xml:space="preserve"> I</w:t>
      </w:r>
      <w:r w:rsidRPr="00444635">
        <w:t xml:space="preserve">nterdisciplinary </w:t>
      </w:r>
      <w:r>
        <w:t>C</w:t>
      </w:r>
      <w:r w:rsidRPr="00444635">
        <w:t>ourses as per availability of resources</w:t>
      </w:r>
      <w:r>
        <w:t xml:space="preserve">. </w:t>
      </w:r>
    </w:p>
    <w:tbl>
      <w:tblPr>
        <w:tblStyle w:val="TableGrid"/>
        <w:tblW w:w="0" w:type="auto"/>
        <w:tblLook w:val="04A0" w:firstRow="1" w:lastRow="0" w:firstColumn="1" w:lastColumn="0" w:noHBand="0" w:noVBand="1"/>
      </w:tblPr>
      <w:tblGrid>
        <w:gridCol w:w="985"/>
        <w:gridCol w:w="2160"/>
        <w:gridCol w:w="3690"/>
        <w:gridCol w:w="1461"/>
      </w:tblGrid>
      <w:tr w:rsidR="006120B2" w14:paraId="19098DE9"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shd w:val="clear" w:color="auto" w:fill="77F5AA"/>
            <w:vAlign w:val="center"/>
          </w:tcPr>
          <w:p w14:paraId="7EF5A612" w14:textId="77777777" w:rsidR="006120B2" w:rsidRDefault="006120B2" w:rsidP="00F80F19">
            <w:pPr>
              <w:spacing w:line="276" w:lineRule="auto"/>
            </w:pPr>
            <w:r>
              <w:rPr>
                <w:rFonts w:eastAsia="Calibri"/>
                <w:b/>
                <w:szCs w:val="28"/>
              </w:rPr>
              <w:t>Sr. No.</w:t>
            </w:r>
          </w:p>
        </w:tc>
        <w:tc>
          <w:tcPr>
            <w:tcW w:w="2160" w:type="dxa"/>
            <w:tcBorders>
              <w:top w:val="single" w:sz="4" w:space="0" w:color="auto"/>
              <w:left w:val="single" w:sz="4" w:space="0" w:color="auto"/>
              <w:bottom w:val="single" w:sz="4" w:space="0" w:color="auto"/>
              <w:right w:val="single" w:sz="4" w:space="0" w:color="auto"/>
            </w:tcBorders>
            <w:shd w:val="clear" w:color="auto" w:fill="77F5AA"/>
            <w:vAlign w:val="center"/>
          </w:tcPr>
          <w:p w14:paraId="30F0E9B4" w14:textId="77777777" w:rsidR="006120B2" w:rsidRDefault="006120B2" w:rsidP="00F80F19">
            <w:pPr>
              <w:spacing w:line="276" w:lineRule="auto"/>
            </w:pPr>
            <w:r w:rsidRPr="00516381">
              <w:rPr>
                <w:rFonts w:eastAsia="Calibri"/>
                <w:b/>
                <w:szCs w:val="28"/>
              </w:rPr>
              <w:t>Course Codes</w:t>
            </w:r>
          </w:p>
        </w:tc>
        <w:tc>
          <w:tcPr>
            <w:tcW w:w="3690" w:type="dxa"/>
            <w:tcBorders>
              <w:top w:val="single" w:sz="4" w:space="0" w:color="auto"/>
              <w:left w:val="single" w:sz="4" w:space="0" w:color="auto"/>
              <w:bottom w:val="single" w:sz="4" w:space="0" w:color="auto"/>
              <w:right w:val="single" w:sz="4" w:space="0" w:color="auto"/>
            </w:tcBorders>
            <w:shd w:val="clear" w:color="auto" w:fill="77F5AA"/>
            <w:vAlign w:val="center"/>
          </w:tcPr>
          <w:p w14:paraId="25426281" w14:textId="77777777" w:rsidR="006120B2" w:rsidRDefault="006120B2" w:rsidP="00F80F19">
            <w:pPr>
              <w:spacing w:line="276" w:lineRule="auto"/>
            </w:pPr>
            <w:r w:rsidRPr="00524450">
              <w:rPr>
                <w:rFonts w:eastAsia="Calibri"/>
                <w:b/>
                <w:szCs w:val="28"/>
              </w:rPr>
              <w:t>Course Titles</w:t>
            </w:r>
          </w:p>
        </w:tc>
        <w:tc>
          <w:tcPr>
            <w:tcW w:w="1461" w:type="dxa"/>
            <w:tcBorders>
              <w:top w:val="single" w:sz="4" w:space="0" w:color="auto"/>
              <w:left w:val="single" w:sz="4" w:space="0" w:color="auto"/>
              <w:bottom w:val="single" w:sz="4" w:space="0" w:color="auto"/>
              <w:right w:val="single" w:sz="4" w:space="0" w:color="auto"/>
            </w:tcBorders>
            <w:shd w:val="clear" w:color="auto" w:fill="77F5AA"/>
            <w:vAlign w:val="center"/>
          </w:tcPr>
          <w:p w14:paraId="7EC9A69B" w14:textId="77777777" w:rsidR="006120B2" w:rsidRDefault="006120B2" w:rsidP="00F80F19">
            <w:pPr>
              <w:spacing w:line="276" w:lineRule="auto"/>
            </w:pPr>
            <w:r w:rsidRPr="00516381">
              <w:rPr>
                <w:rFonts w:eastAsia="Calibri"/>
                <w:b/>
                <w:szCs w:val="28"/>
              </w:rPr>
              <w:t>Credit Hours</w:t>
            </w:r>
          </w:p>
        </w:tc>
      </w:tr>
      <w:tr w:rsidR="006120B2" w14:paraId="7AE012C8"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1E95D207" w14:textId="77777777" w:rsidR="006120B2" w:rsidRPr="002E4ADD" w:rsidRDefault="006120B2" w:rsidP="006120B2">
            <w:pPr>
              <w:pStyle w:val="ListParagraph"/>
              <w:numPr>
                <w:ilvl w:val="0"/>
                <w:numId w:val="29"/>
              </w:numPr>
              <w:spacing w:line="276" w:lineRule="auto"/>
              <w:rPr>
                <w:rFonts w:eastAsia="Calibri"/>
              </w:rPr>
            </w:pPr>
          </w:p>
        </w:tc>
        <w:tc>
          <w:tcPr>
            <w:tcW w:w="2160" w:type="dxa"/>
            <w:vAlign w:val="center"/>
          </w:tcPr>
          <w:p w14:paraId="74A71ABA" w14:textId="77777777" w:rsidR="006120B2" w:rsidRPr="00516381" w:rsidRDefault="006120B2" w:rsidP="00F80F19">
            <w:pPr>
              <w:spacing w:line="276" w:lineRule="auto"/>
              <w:rPr>
                <w:rFonts w:eastAsia="Calibri"/>
              </w:rPr>
            </w:pPr>
          </w:p>
        </w:tc>
        <w:tc>
          <w:tcPr>
            <w:tcW w:w="3690" w:type="dxa"/>
            <w:vAlign w:val="center"/>
          </w:tcPr>
          <w:p w14:paraId="49B936A6" w14:textId="77777777" w:rsidR="006120B2" w:rsidRPr="00516381" w:rsidRDefault="006120B2" w:rsidP="00F80F19">
            <w:pPr>
              <w:spacing w:line="276" w:lineRule="auto"/>
              <w:rPr>
                <w:rFonts w:eastAsia="Calibri"/>
              </w:rPr>
            </w:pPr>
            <w:r w:rsidRPr="00516381">
              <w:rPr>
                <w:rFonts w:eastAsia="Calibri"/>
                <w:szCs w:val="28"/>
              </w:rPr>
              <w:t xml:space="preserve">Painting </w:t>
            </w:r>
          </w:p>
        </w:tc>
        <w:tc>
          <w:tcPr>
            <w:tcW w:w="1461" w:type="dxa"/>
            <w:vAlign w:val="center"/>
          </w:tcPr>
          <w:p w14:paraId="6172597E" w14:textId="77777777" w:rsidR="006120B2" w:rsidRDefault="006120B2" w:rsidP="00F80F19">
            <w:pPr>
              <w:spacing w:line="276" w:lineRule="auto"/>
              <w:rPr>
                <w:rFonts w:eastAsia="Calibri"/>
              </w:rPr>
            </w:pPr>
            <w:r w:rsidRPr="00516381">
              <w:rPr>
                <w:rFonts w:eastAsia="Calibri"/>
                <w:szCs w:val="28"/>
              </w:rPr>
              <w:t>3(0+3)</w:t>
            </w:r>
          </w:p>
        </w:tc>
      </w:tr>
      <w:tr w:rsidR="006120B2" w14:paraId="0B4FC308"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013D84F6" w14:textId="77777777" w:rsidR="006120B2" w:rsidRPr="002E4ADD" w:rsidRDefault="006120B2" w:rsidP="006120B2">
            <w:pPr>
              <w:pStyle w:val="ListParagraph"/>
              <w:numPr>
                <w:ilvl w:val="0"/>
                <w:numId w:val="29"/>
              </w:numPr>
              <w:spacing w:line="276" w:lineRule="auto"/>
              <w:rPr>
                <w:rFonts w:eastAsia="Calibri"/>
              </w:rPr>
            </w:pPr>
          </w:p>
        </w:tc>
        <w:tc>
          <w:tcPr>
            <w:tcW w:w="2160" w:type="dxa"/>
            <w:vAlign w:val="center"/>
          </w:tcPr>
          <w:p w14:paraId="3022800C" w14:textId="77777777" w:rsidR="006120B2" w:rsidRPr="00516381" w:rsidRDefault="006120B2" w:rsidP="00F80F19">
            <w:pPr>
              <w:spacing w:line="276" w:lineRule="auto"/>
              <w:rPr>
                <w:rFonts w:eastAsia="Calibri"/>
              </w:rPr>
            </w:pPr>
          </w:p>
        </w:tc>
        <w:tc>
          <w:tcPr>
            <w:tcW w:w="3690" w:type="dxa"/>
            <w:vAlign w:val="center"/>
          </w:tcPr>
          <w:p w14:paraId="36972C6B" w14:textId="77777777" w:rsidR="006120B2" w:rsidRPr="00516381" w:rsidRDefault="006120B2" w:rsidP="00F80F19">
            <w:pPr>
              <w:spacing w:line="276" w:lineRule="auto"/>
              <w:rPr>
                <w:rFonts w:eastAsia="Calibri"/>
              </w:rPr>
            </w:pPr>
            <w:r w:rsidRPr="00516381">
              <w:rPr>
                <w:rFonts w:eastAsia="Calibri"/>
                <w:szCs w:val="28"/>
              </w:rPr>
              <w:t xml:space="preserve">Miniature Painting </w:t>
            </w:r>
          </w:p>
        </w:tc>
        <w:tc>
          <w:tcPr>
            <w:tcW w:w="1461" w:type="dxa"/>
            <w:vAlign w:val="center"/>
          </w:tcPr>
          <w:p w14:paraId="608FE4F7" w14:textId="77777777" w:rsidR="006120B2" w:rsidRDefault="006120B2" w:rsidP="00F80F19">
            <w:pPr>
              <w:spacing w:line="276" w:lineRule="auto"/>
              <w:rPr>
                <w:rFonts w:eastAsia="Calibri"/>
              </w:rPr>
            </w:pPr>
            <w:r w:rsidRPr="00516381">
              <w:rPr>
                <w:rFonts w:eastAsia="Calibri"/>
                <w:szCs w:val="28"/>
              </w:rPr>
              <w:t>3(0+3)</w:t>
            </w:r>
          </w:p>
        </w:tc>
      </w:tr>
      <w:tr w:rsidR="006120B2" w14:paraId="04D97660"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0DF9C195" w14:textId="77777777" w:rsidR="006120B2" w:rsidRPr="002E4ADD" w:rsidRDefault="006120B2" w:rsidP="006120B2">
            <w:pPr>
              <w:pStyle w:val="ListParagraph"/>
              <w:numPr>
                <w:ilvl w:val="0"/>
                <w:numId w:val="29"/>
              </w:numPr>
              <w:spacing w:line="276" w:lineRule="auto"/>
              <w:rPr>
                <w:rFonts w:eastAsia="Calibri"/>
              </w:rPr>
            </w:pPr>
          </w:p>
        </w:tc>
        <w:tc>
          <w:tcPr>
            <w:tcW w:w="2160" w:type="dxa"/>
            <w:vAlign w:val="center"/>
          </w:tcPr>
          <w:p w14:paraId="41842308" w14:textId="77777777" w:rsidR="006120B2" w:rsidRPr="00516381" w:rsidRDefault="006120B2" w:rsidP="00F80F19">
            <w:pPr>
              <w:spacing w:line="276" w:lineRule="auto"/>
              <w:rPr>
                <w:rFonts w:eastAsia="Calibri"/>
              </w:rPr>
            </w:pPr>
          </w:p>
        </w:tc>
        <w:tc>
          <w:tcPr>
            <w:tcW w:w="3690" w:type="dxa"/>
            <w:vAlign w:val="center"/>
          </w:tcPr>
          <w:p w14:paraId="0540C2B3" w14:textId="77777777" w:rsidR="006120B2" w:rsidRPr="00516381" w:rsidRDefault="006120B2" w:rsidP="00F80F19">
            <w:pPr>
              <w:spacing w:line="276" w:lineRule="auto"/>
              <w:rPr>
                <w:rFonts w:eastAsia="Calibri"/>
              </w:rPr>
            </w:pPr>
            <w:r w:rsidRPr="00516381">
              <w:rPr>
                <w:rFonts w:eastAsia="Calibri"/>
                <w:szCs w:val="28"/>
              </w:rPr>
              <w:t xml:space="preserve">Ceramics </w:t>
            </w:r>
          </w:p>
        </w:tc>
        <w:tc>
          <w:tcPr>
            <w:tcW w:w="1461" w:type="dxa"/>
            <w:vAlign w:val="center"/>
          </w:tcPr>
          <w:p w14:paraId="207A09DF" w14:textId="77777777" w:rsidR="006120B2" w:rsidRDefault="006120B2" w:rsidP="00F80F19">
            <w:pPr>
              <w:spacing w:line="276" w:lineRule="auto"/>
              <w:rPr>
                <w:rFonts w:eastAsia="Calibri"/>
              </w:rPr>
            </w:pPr>
            <w:r w:rsidRPr="00516381">
              <w:rPr>
                <w:rFonts w:eastAsia="Calibri"/>
                <w:szCs w:val="28"/>
              </w:rPr>
              <w:t>3(0+3)</w:t>
            </w:r>
          </w:p>
        </w:tc>
      </w:tr>
      <w:tr w:rsidR="006120B2" w14:paraId="204CB827"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259EE37E" w14:textId="77777777" w:rsidR="006120B2" w:rsidRPr="002E4ADD" w:rsidRDefault="006120B2" w:rsidP="006120B2">
            <w:pPr>
              <w:pStyle w:val="ListParagraph"/>
              <w:numPr>
                <w:ilvl w:val="0"/>
                <w:numId w:val="29"/>
              </w:numPr>
              <w:spacing w:line="276" w:lineRule="auto"/>
              <w:rPr>
                <w:rFonts w:eastAsia="Calibri"/>
              </w:rPr>
            </w:pPr>
          </w:p>
        </w:tc>
        <w:tc>
          <w:tcPr>
            <w:tcW w:w="2160" w:type="dxa"/>
            <w:vAlign w:val="center"/>
          </w:tcPr>
          <w:p w14:paraId="5B8A2F77" w14:textId="77777777" w:rsidR="006120B2" w:rsidRPr="00516381" w:rsidRDefault="006120B2" w:rsidP="00F80F19">
            <w:pPr>
              <w:spacing w:line="276" w:lineRule="auto"/>
              <w:rPr>
                <w:rFonts w:eastAsia="Calibri"/>
              </w:rPr>
            </w:pPr>
          </w:p>
        </w:tc>
        <w:tc>
          <w:tcPr>
            <w:tcW w:w="3690" w:type="dxa"/>
            <w:vAlign w:val="center"/>
          </w:tcPr>
          <w:p w14:paraId="5F4BC823" w14:textId="77777777" w:rsidR="006120B2" w:rsidRPr="00516381" w:rsidRDefault="006120B2" w:rsidP="00F80F19">
            <w:pPr>
              <w:spacing w:line="276" w:lineRule="auto"/>
              <w:rPr>
                <w:rFonts w:eastAsia="Calibri"/>
              </w:rPr>
            </w:pPr>
            <w:r w:rsidRPr="00516381">
              <w:rPr>
                <w:rFonts w:eastAsia="Calibri"/>
                <w:szCs w:val="28"/>
              </w:rPr>
              <w:t xml:space="preserve">Calligraphy </w:t>
            </w:r>
          </w:p>
        </w:tc>
        <w:tc>
          <w:tcPr>
            <w:tcW w:w="1461" w:type="dxa"/>
            <w:vAlign w:val="center"/>
          </w:tcPr>
          <w:p w14:paraId="7949D3BB" w14:textId="77777777" w:rsidR="006120B2" w:rsidRDefault="006120B2" w:rsidP="00F80F19">
            <w:pPr>
              <w:spacing w:line="276" w:lineRule="auto"/>
              <w:rPr>
                <w:rFonts w:eastAsia="Calibri"/>
              </w:rPr>
            </w:pPr>
            <w:r w:rsidRPr="00516381">
              <w:rPr>
                <w:rFonts w:eastAsia="Calibri"/>
                <w:szCs w:val="28"/>
              </w:rPr>
              <w:t>3(0+3)</w:t>
            </w:r>
          </w:p>
        </w:tc>
      </w:tr>
      <w:tr w:rsidR="006120B2" w14:paraId="4444EC56"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3A417687" w14:textId="77777777" w:rsidR="006120B2" w:rsidRPr="002E4ADD" w:rsidRDefault="006120B2" w:rsidP="006120B2">
            <w:pPr>
              <w:pStyle w:val="ListParagraph"/>
              <w:numPr>
                <w:ilvl w:val="0"/>
                <w:numId w:val="29"/>
              </w:numPr>
              <w:spacing w:line="276" w:lineRule="auto"/>
              <w:rPr>
                <w:rFonts w:eastAsia="Calibri"/>
              </w:rPr>
            </w:pPr>
          </w:p>
        </w:tc>
        <w:tc>
          <w:tcPr>
            <w:tcW w:w="2160" w:type="dxa"/>
            <w:vAlign w:val="center"/>
          </w:tcPr>
          <w:p w14:paraId="7C6CE205" w14:textId="77777777" w:rsidR="006120B2" w:rsidRPr="00516381" w:rsidRDefault="006120B2" w:rsidP="00F80F19">
            <w:pPr>
              <w:spacing w:line="276" w:lineRule="auto"/>
              <w:rPr>
                <w:rFonts w:eastAsia="Calibri"/>
              </w:rPr>
            </w:pPr>
          </w:p>
        </w:tc>
        <w:tc>
          <w:tcPr>
            <w:tcW w:w="3690" w:type="dxa"/>
            <w:vAlign w:val="center"/>
          </w:tcPr>
          <w:p w14:paraId="7827D6DE" w14:textId="77777777" w:rsidR="006120B2" w:rsidRPr="00516381" w:rsidRDefault="006120B2" w:rsidP="00F80F19">
            <w:pPr>
              <w:spacing w:line="276" w:lineRule="auto"/>
              <w:rPr>
                <w:rFonts w:eastAsia="Calibri"/>
                <w:szCs w:val="32"/>
              </w:rPr>
            </w:pPr>
            <w:r w:rsidRPr="00516381">
              <w:rPr>
                <w:rFonts w:eastAsia="Calibri"/>
                <w:szCs w:val="28"/>
              </w:rPr>
              <w:t xml:space="preserve">Print Making </w:t>
            </w:r>
          </w:p>
        </w:tc>
        <w:tc>
          <w:tcPr>
            <w:tcW w:w="1461" w:type="dxa"/>
            <w:vAlign w:val="center"/>
          </w:tcPr>
          <w:p w14:paraId="2B6B08FF" w14:textId="77777777" w:rsidR="006120B2" w:rsidRPr="00516381" w:rsidRDefault="006120B2" w:rsidP="00F80F19">
            <w:pPr>
              <w:spacing w:line="276" w:lineRule="auto"/>
              <w:rPr>
                <w:rFonts w:eastAsia="Calibri"/>
                <w:szCs w:val="32"/>
              </w:rPr>
            </w:pPr>
            <w:r w:rsidRPr="00516381">
              <w:rPr>
                <w:rFonts w:eastAsia="Calibri"/>
                <w:szCs w:val="28"/>
              </w:rPr>
              <w:t>3(0+3)</w:t>
            </w:r>
          </w:p>
        </w:tc>
      </w:tr>
    </w:tbl>
    <w:p w14:paraId="232B86F2" w14:textId="77777777" w:rsidR="006120B2" w:rsidRDefault="006120B2" w:rsidP="006120B2"/>
    <w:p w14:paraId="57E4B460" w14:textId="77777777" w:rsidR="006120B2" w:rsidRDefault="006120B2" w:rsidP="006120B2">
      <w:r>
        <w:br w:type="page"/>
      </w:r>
    </w:p>
    <w:p w14:paraId="7BE8A522" w14:textId="77777777" w:rsidR="006120B2" w:rsidRDefault="006120B2" w:rsidP="006120B2"/>
    <w:tbl>
      <w:tblPr>
        <w:tblStyle w:val="TableGrid"/>
        <w:tblW w:w="0" w:type="auto"/>
        <w:shd w:val="clear" w:color="auto" w:fill="D67492"/>
        <w:tblLook w:val="04A0" w:firstRow="1" w:lastRow="0" w:firstColumn="1" w:lastColumn="0" w:noHBand="0" w:noVBand="1"/>
      </w:tblPr>
      <w:tblGrid>
        <w:gridCol w:w="8296"/>
      </w:tblGrid>
      <w:tr w:rsidR="006120B2" w14:paraId="43E53F2E" w14:textId="77777777" w:rsidTr="00F80F19">
        <w:trPr>
          <w:trHeight w:val="620"/>
        </w:trPr>
        <w:tc>
          <w:tcPr>
            <w:tcW w:w="8296" w:type="dxa"/>
            <w:shd w:val="clear" w:color="auto" w:fill="D67492"/>
            <w:vAlign w:val="center"/>
          </w:tcPr>
          <w:p w14:paraId="2713F686" w14:textId="77777777" w:rsidR="006120B2" w:rsidRPr="00750D70" w:rsidRDefault="006120B2" w:rsidP="00F80F19">
            <w:pPr>
              <w:spacing w:line="276" w:lineRule="auto"/>
              <w:jc w:val="center"/>
              <w:rPr>
                <w:b/>
                <w:bCs/>
                <w:sz w:val="28"/>
                <w:szCs w:val="28"/>
              </w:rPr>
            </w:pPr>
            <w:r w:rsidRPr="006C1C5A">
              <w:rPr>
                <w:b/>
                <w:bCs/>
                <w:sz w:val="28"/>
                <w:szCs w:val="28"/>
              </w:rPr>
              <w:t>MINOR IN VISUAL ARTS</w:t>
            </w:r>
          </w:p>
        </w:tc>
      </w:tr>
    </w:tbl>
    <w:p w14:paraId="4CB5B302" w14:textId="77777777" w:rsidR="006120B2" w:rsidRDefault="006120B2" w:rsidP="006120B2">
      <w:r w:rsidRPr="00F13DAE">
        <w:t xml:space="preserve">The students of other departments may opt </w:t>
      </w:r>
      <w:r w:rsidRPr="008210F6">
        <w:t>Minor in Visual Arts with following courses</w:t>
      </w:r>
      <w:r>
        <w:t xml:space="preserve"> </w:t>
      </w:r>
      <w:r w:rsidRPr="00F13DAE">
        <w:t>as per availability of resources</w:t>
      </w:r>
      <w:r>
        <w:t xml:space="preserve">. </w:t>
      </w:r>
    </w:p>
    <w:tbl>
      <w:tblPr>
        <w:tblStyle w:val="TableGrid"/>
        <w:tblW w:w="0" w:type="auto"/>
        <w:tblLook w:val="04A0" w:firstRow="1" w:lastRow="0" w:firstColumn="1" w:lastColumn="0" w:noHBand="0" w:noVBand="1"/>
      </w:tblPr>
      <w:tblGrid>
        <w:gridCol w:w="985"/>
        <w:gridCol w:w="2160"/>
        <w:gridCol w:w="3690"/>
        <w:gridCol w:w="1461"/>
      </w:tblGrid>
      <w:tr w:rsidR="006120B2" w14:paraId="209BC9AD"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shd w:val="clear" w:color="auto" w:fill="E094AC"/>
            <w:vAlign w:val="center"/>
          </w:tcPr>
          <w:p w14:paraId="71A131C2" w14:textId="77777777" w:rsidR="006120B2" w:rsidRDefault="006120B2" w:rsidP="00F80F19">
            <w:pPr>
              <w:spacing w:line="276" w:lineRule="auto"/>
            </w:pPr>
            <w:r>
              <w:rPr>
                <w:rFonts w:eastAsia="Calibri"/>
                <w:b/>
                <w:szCs w:val="28"/>
              </w:rPr>
              <w:t>Sr. No.</w:t>
            </w:r>
          </w:p>
        </w:tc>
        <w:tc>
          <w:tcPr>
            <w:tcW w:w="2160" w:type="dxa"/>
            <w:tcBorders>
              <w:top w:val="single" w:sz="4" w:space="0" w:color="auto"/>
              <w:left w:val="single" w:sz="4" w:space="0" w:color="auto"/>
              <w:bottom w:val="single" w:sz="4" w:space="0" w:color="auto"/>
              <w:right w:val="single" w:sz="4" w:space="0" w:color="auto"/>
            </w:tcBorders>
            <w:shd w:val="clear" w:color="auto" w:fill="E094AC"/>
            <w:vAlign w:val="center"/>
          </w:tcPr>
          <w:p w14:paraId="4FFEDE1B" w14:textId="77777777" w:rsidR="006120B2" w:rsidRDefault="006120B2" w:rsidP="00F80F19">
            <w:pPr>
              <w:spacing w:line="276" w:lineRule="auto"/>
            </w:pPr>
            <w:r w:rsidRPr="00516381">
              <w:rPr>
                <w:rFonts w:eastAsia="Calibri"/>
                <w:b/>
                <w:szCs w:val="28"/>
              </w:rPr>
              <w:t>Course Codes</w:t>
            </w:r>
          </w:p>
        </w:tc>
        <w:tc>
          <w:tcPr>
            <w:tcW w:w="3690" w:type="dxa"/>
            <w:tcBorders>
              <w:top w:val="single" w:sz="4" w:space="0" w:color="auto"/>
              <w:left w:val="single" w:sz="4" w:space="0" w:color="auto"/>
              <w:bottom w:val="single" w:sz="4" w:space="0" w:color="auto"/>
              <w:right w:val="single" w:sz="4" w:space="0" w:color="auto"/>
            </w:tcBorders>
            <w:shd w:val="clear" w:color="auto" w:fill="E094AC"/>
            <w:vAlign w:val="center"/>
          </w:tcPr>
          <w:p w14:paraId="7F9B8ABF" w14:textId="77777777" w:rsidR="006120B2" w:rsidRDefault="006120B2" w:rsidP="00F80F19">
            <w:pPr>
              <w:spacing w:line="276" w:lineRule="auto"/>
            </w:pPr>
            <w:r w:rsidRPr="00524450">
              <w:rPr>
                <w:rFonts w:eastAsia="Calibri"/>
                <w:b/>
                <w:szCs w:val="28"/>
              </w:rPr>
              <w:t>Course Titles</w:t>
            </w:r>
          </w:p>
        </w:tc>
        <w:tc>
          <w:tcPr>
            <w:tcW w:w="1461" w:type="dxa"/>
            <w:tcBorders>
              <w:top w:val="single" w:sz="4" w:space="0" w:color="auto"/>
              <w:left w:val="single" w:sz="4" w:space="0" w:color="auto"/>
              <w:bottom w:val="single" w:sz="4" w:space="0" w:color="auto"/>
              <w:right w:val="single" w:sz="4" w:space="0" w:color="auto"/>
            </w:tcBorders>
            <w:shd w:val="clear" w:color="auto" w:fill="E094AC"/>
            <w:vAlign w:val="center"/>
          </w:tcPr>
          <w:p w14:paraId="0D26B288" w14:textId="77777777" w:rsidR="006120B2" w:rsidRDefault="006120B2" w:rsidP="00F80F19">
            <w:pPr>
              <w:spacing w:line="276" w:lineRule="auto"/>
            </w:pPr>
            <w:r w:rsidRPr="00516381">
              <w:rPr>
                <w:rFonts w:eastAsia="Calibri"/>
                <w:b/>
                <w:szCs w:val="28"/>
              </w:rPr>
              <w:t>Credit Hours</w:t>
            </w:r>
          </w:p>
        </w:tc>
      </w:tr>
      <w:tr w:rsidR="006120B2" w14:paraId="46DB46D5"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1394A327" w14:textId="77777777" w:rsidR="006120B2" w:rsidRPr="002E4ADD" w:rsidRDefault="006120B2" w:rsidP="006120B2">
            <w:pPr>
              <w:pStyle w:val="ListParagraph"/>
              <w:numPr>
                <w:ilvl w:val="0"/>
                <w:numId w:val="30"/>
              </w:numPr>
              <w:spacing w:line="276" w:lineRule="auto"/>
              <w:rPr>
                <w:rFonts w:eastAsia="Calibri"/>
              </w:rPr>
            </w:pPr>
          </w:p>
        </w:tc>
        <w:tc>
          <w:tcPr>
            <w:tcW w:w="2160" w:type="dxa"/>
            <w:vAlign w:val="center"/>
          </w:tcPr>
          <w:p w14:paraId="4843D693" w14:textId="77777777" w:rsidR="006120B2" w:rsidRPr="00516381" w:rsidRDefault="006120B2" w:rsidP="00F80F19">
            <w:pPr>
              <w:spacing w:line="276" w:lineRule="auto"/>
              <w:rPr>
                <w:rFonts w:eastAsia="Calibri"/>
              </w:rPr>
            </w:pPr>
            <w:r w:rsidRPr="00516381">
              <w:rPr>
                <w:rFonts w:eastAsia="Calibri"/>
              </w:rPr>
              <w:t>VART-101</w:t>
            </w:r>
          </w:p>
        </w:tc>
        <w:tc>
          <w:tcPr>
            <w:tcW w:w="3690" w:type="dxa"/>
            <w:vAlign w:val="center"/>
          </w:tcPr>
          <w:p w14:paraId="6D8BA336" w14:textId="77777777" w:rsidR="006120B2" w:rsidRPr="00516381" w:rsidRDefault="006120B2" w:rsidP="00F80F19">
            <w:pPr>
              <w:spacing w:line="276" w:lineRule="auto"/>
              <w:rPr>
                <w:rFonts w:eastAsia="Calibri"/>
              </w:rPr>
            </w:pPr>
            <w:r w:rsidRPr="00516381">
              <w:rPr>
                <w:rFonts w:eastAsia="Calibri"/>
                <w:szCs w:val="32"/>
              </w:rPr>
              <w:t>Basic Drawing</w:t>
            </w:r>
            <w:r>
              <w:rPr>
                <w:rFonts w:eastAsia="Calibri"/>
                <w:szCs w:val="32"/>
              </w:rPr>
              <w:t>-</w:t>
            </w:r>
            <w:r w:rsidRPr="00516381">
              <w:rPr>
                <w:rFonts w:eastAsia="Calibri"/>
                <w:szCs w:val="32"/>
              </w:rPr>
              <w:t>I</w:t>
            </w:r>
          </w:p>
        </w:tc>
        <w:tc>
          <w:tcPr>
            <w:tcW w:w="1461" w:type="dxa"/>
            <w:vAlign w:val="center"/>
          </w:tcPr>
          <w:p w14:paraId="21013858" w14:textId="77777777" w:rsidR="006120B2" w:rsidRDefault="006120B2" w:rsidP="00F80F19">
            <w:pPr>
              <w:spacing w:line="276" w:lineRule="auto"/>
              <w:rPr>
                <w:rFonts w:eastAsia="Calibri"/>
              </w:rPr>
            </w:pPr>
            <w:r w:rsidRPr="00516381">
              <w:rPr>
                <w:rFonts w:eastAsia="Calibri"/>
                <w:szCs w:val="32"/>
              </w:rPr>
              <w:t>3(0+3)</w:t>
            </w:r>
          </w:p>
        </w:tc>
      </w:tr>
      <w:tr w:rsidR="006120B2" w14:paraId="4C2D6F53"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6539426D" w14:textId="77777777" w:rsidR="006120B2" w:rsidRPr="002E4ADD" w:rsidRDefault="006120B2" w:rsidP="006120B2">
            <w:pPr>
              <w:pStyle w:val="ListParagraph"/>
              <w:numPr>
                <w:ilvl w:val="0"/>
                <w:numId w:val="30"/>
              </w:numPr>
              <w:spacing w:line="276" w:lineRule="auto"/>
              <w:rPr>
                <w:rFonts w:eastAsia="Calibri"/>
              </w:rPr>
            </w:pPr>
          </w:p>
        </w:tc>
        <w:tc>
          <w:tcPr>
            <w:tcW w:w="2160" w:type="dxa"/>
            <w:vAlign w:val="center"/>
          </w:tcPr>
          <w:p w14:paraId="60B642C3" w14:textId="77777777" w:rsidR="006120B2" w:rsidRPr="00516381" w:rsidRDefault="006120B2" w:rsidP="00F80F19">
            <w:pPr>
              <w:spacing w:line="276" w:lineRule="auto"/>
              <w:rPr>
                <w:rFonts w:eastAsia="Calibri"/>
              </w:rPr>
            </w:pPr>
          </w:p>
        </w:tc>
        <w:tc>
          <w:tcPr>
            <w:tcW w:w="3690" w:type="dxa"/>
            <w:vAlign w:val="center"/>
          </w:tcPr>
          <w:p w14:paraId="4B2C13A6" w14:textId="77777777" w:rsidR="006120B2" w:rsidRPr="00516381" w:rsidRDefault="006120B2" w:rsidP="00F80F19">
            <w:pPr>
              <w:spacing w:line="276" w:lineRule="auto"/>
              <w:rPr>
                <w:rFonts w:eastAsia="Calibri"/>
              </w:rPr>
            </w:pPr>
            <w:r w:rsidRPr="00516381">
              <w:rPr>
                <w:rFonts w:eastAsia="Calibri"/>
                <w:szCs w:val="32"/>
              </w:rPr>
              <w:t>Visual Art Practice-I</w:t>
            </w:r>
          </w:p>
        </w:tc>
        <w:tc>
          <w:tcPr>
            <w:tcW w:w="1461" w:type="dxa"/>
            <w:vAlign w:val="center"/>
          </w:tcPr>
          <w:p w14:paraId="74FA94DA" w14:textId="77777777" w:rsidR="006120B2" w:rsidRDefault="006120B2" w:rsidP="00F80F19">
            <w:pPr>
              <w:spacing w:line="276" w:lineRule="auto"/>
              <w:rPr>
                <w:rFonts w:eastAsia="Calibri"/>
              </w:rPr>
            </w:pPr>
            <w:r w:rsidRPr="00516381">
              <w:rPr>
                <w:rFonts w:eastAsia="Calibri"/>
                <w:szCs w:val="32"/>
              </w:rPr>
              <w:t>3(0+3)</w:t>
            </w:r>
          </w:p>
        </w:tc>
      </w:tr>
      <w:tr w:rsidR="006120B2" w14:paraId="236A6A45"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06148E02" w14:textId="77777777" w:rsidR="006120B2" w:rsidRPr="002E4ADD" w:rsidRDefault="006120B2" w:rsidP="006120B2">
            <w:pPr>
              <w:pStyle w:val="ListParagraph"/>
              <w:numPr>
                <w:ilvl w:val="0"/>
                <w:numId w:val="30"/>
              </w:numPr>
              <w:spacing w:line="276" w:lineRule="auto"/>
              <w:rPr>
                <w:rFonts w:eastAsia="Calibri"/>
              </w:rPr>
            </w:pPr>
          </w:p>
        </w:tc>
        <w:tc>
          <w:tcPr>
            <w:tcW w:w="2160" w:type="dxa"/>
            <w:vAlign w:val="center"/>
          </w:tcPr>
          <w:p w14:paraId="5D98A7CF" w14:textId="77777777" w:rsidR="006120B2" w:rsidRPr="00516381" w:rsidRDefault="006120B2" w:rsidP="00F80F19">
            <w:pPr>
              <w:spacing w:line="276" w:lineRule="auto"/>
              <w:rPr>
                <w:rFonts w:eastAsia="Calibri"/>
              </w:rPr>
            </w:pPr>
          </w:p>
        </w:tc>
        <w:tc>
          <w:tcPr>
            <w:tcW w:w="3690" w:type="dxa"/>
            <w:vAlign w:val="center"/>
          </w:tcPr>
          <w:p w14:paraId="446A9C2C" w14:textId="77777777" w:rsidR="006120B2" w:rsidRPr="00516381" w:rsidRDefault="006120B2" w:rsidP="00F80F19">
            <w:pPr>
              <w:spacing w:line="276" w:lineRule="auto"/>
              <w:rPr>
                <w:rFonts w:eastAsia="Calibri"/>
              </w:rPr>
            </w:pPr>
            <w:r w:rsidRPr="00516381">
              <w:rPr>
                <w:rFonts w:eastAsia="Calibri"/>
                <w:szCs w:val="32"/>
              </w:rPr>
              <w:t>Visual Art Practice-II</w:t>
            </w:r>
          </w:p>
        </w:tc>
        <w:tc>
          <w:tcPr>
            <w:tcW w:w="1461" w:type="dxa"/>
            <w:vAlign w:val="center"/>
          </w:tcPr>
          <w:p w14:paraId="48F61402" w14:textId="77777777" w:rsidR="006120B2" w:rsidRDefault="006120B2" w:rsidP="00F80F19">
            <w:pPr>
              <w:spacing w:line="276" w:lineRule="auto"/>
              <w:rPr>
                <w:rFonts w:eastAsia="Calibri"/>
              </w:rPr>
            </w:pPr>
            <w:r w:rsidRPr="00516381">
              <w:rPr>
                <w:rFonts w:eastAsia="Calibri"/>
                <w:szCs w:val="32"/>
              </w:rPr>
              <w:t>3(0+3)</w:t>
            </w:r>
          </w:p>
        </w:tc>
      </w:tr>
      <w:tr w:rsidR="006120B2" w14:paraId="6B180D9D" w14:textId="77777777" w:rsidTr="00F80F19">
        <w:trPr>
          <w:trHeight w:val="432"/>
        </w:trPr>
        <w:tc>
          <w:tcPr>
            <w:tcW w:w="985" w:type="dxa"/>
            <w:tcBorders>
              <w:top w:val="single" w:sz="4" w:space="0" w:color="auto"/>
              <w:left w:val="single" w:sz="4" w:space="0" w:color="auto"/>
              <w:bottom w:val="single" w:sz="4" w:space="0" w:color="auto"/>
              <w:right w:val="single" w:sz="4" w:space="0" w:color="auto"/>
            </w:tcBorders>
            <w:vAlign w:val="center"/>
          </w:tcPr>
          <w:p w14:paraId="447B8EDD" w14:textId="77777777" w:rsidR="006120B2" w:rsidRPr="002E4ADD" w:rsidRDefault="006120B2" w:rsidP="006120B2">
            <w:pPr>
              <w:pStyle w:val="ListParagraph"/>
              <w:numPr>
                <w:ilvl w:val="0"/>
                <w:numId w:val="30"/>
              </w:numPr>
              <w:spacing w:line="276" w:lineRule="auto"/>
              <w:rPr>
                <w:rFonts w:eastAsia="Calibri"/>
              </w:rPr>
            </w:pP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53249E28" w14:textId="6FBAEEC5" w:rsidR="006120B2" w:rsidRPr="00C10080" w:rsidRDefault="006120B2" w:rsidP="00F80F19">
            <w:pPr>
              <w:spacing w:line="276" w:lineRule="auto"/>
              <w:rPr>
                <w:rFonts w:eastAsia="Calibri"/>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3ED4579F" w14:textId="77777777" w:rsidR="006120B2" w:rsidRPr="00802077" w:rsidRDefault="006120B2" w:rsidP="00F80F19">
            <w:pPr>
              <w:spacing w:line="276" w:lineRule="auto"/>
              <w:rPr>
                <w:rFonts w:eastAsia="Calibri"/>
              </w:rPr>
            </w:pPr>
            <w:r w:rsidRPr="00802077">
              <w:rPr>
                <w:rFonts w:eastAsia="Calibri"/>
              </w:rPr>
              <w:t>Art in Pakistan</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3324899" w14:textId="77777777" w:rsidR="006120B2" w:rsidRPr="00802077" w:rsidRDefault="006120B2" w:rsidP="00F80F19">
            <w:pPr>
              <w:spacing w:line="276" w:lineRule="auto"/>
              <w:rPr>
                <w:rFonts w:eastAsia="Calibri"/>
              </w:rPr>
            </w:pPr>
            <w:r w:rsidRPr="00802077">
              <w:rPr>
                <w:rFonts w:eastAsia="Calibri"/>
              </w:rPr>
              <w:t>3(3+0)</w:t>
            </w:r>
          </w:p>
        </w:tc>
      </w:tr>
      <w:tr w:rsidR="006120B2" w14:paraId="14673E14" w14:textId="77777777" w:rsidTr="00F80F19">
        <w:trPr>
          <w:trHeight w:val="432"/>
        </w:trPr>
        <w:tc>
          <w:tcPr>
            <w:tcW w:w="6835" w:type="dxa"/>
            <w:gridSpan w:val="3"/>
            <w:tcBorders>
              <w:top w:val="single" w:sz="4" w:space="0" w:color="auto"/>
              <w:left w:val="single" w:sz="4" w:space="0" w:color="auto"/>
              <w:bottom w:val="single" w:sz="4" w:space="0" w:color="auto"/>
              <w:right w:val="single" w:sz="4" w:space="0" w:color="auto"/>
            </w:tcBorders>
            <w:shd w:val="clear" w:color="auto" w:fill="EAB8C7"/>
            <w:vAlign w:val="center"/>
          </w:tcPr>
          <w:p w14:paraId="14CF3FF1" w14:textId="77777777" w:rsidR="006120B2" w:rsidRPr="00802077" w:rsidRDefault="006120B2" w:rsidP="00F80F19">
            <w:pPr>
              <w:spacing w:line="276" w:lineRule="auto"/>
              <w:rPr>
                <w:b/>
                <w:bCs/>
              </w:rPr>
            </w:pPr>
            <w:r w:rsidRPr="00802077">
              <w:rPr>
                <w:rFonts w:eastAsia="Calibri"/>
                <w:b/>
                <w:bCs/>
                <w:szCs w:val="28"/>
              </w:rPr>
              <w:t>Total Credit Hours</w:t>
            </w:r>
          </w:p>
        </w:tc>
        <w:tc>
          <w:tcPr>
            <w:tcW w:w="1461" w:type="dxa"/>
            <w:tcBorders>
              <w:top w:val="single" w:sz="4" w:space="0" w:color="auto"/>
              <w:left w:val="single" w:sz="4" w:space="0" w:color="auto"/>
              <w:bottom w:val="single" w:sz="4" w:space="0" w:color="auto"/>
              <w:right w:val="single" w:sz="4" w:space="0" w:color="auto"/>
            </w:tcBorders>
            <w:shd w:val="clear" w:color="auto" w:fill="EAB8C7"/>
            <w:vAlign w:val="center"/>
          </w:tcPr>
          <w:p w14:paraId="6DD4B66C" w14:textId="77777777" w:rsidR="006120B2" w:rsidRPr="00802077" w:rsidRDefault="006120B2" w:rsidP="00F80F19">
            <w:pPr>
              <w:spacing w:line="276" w:lineRule="auto"/>
              <w:rPr>
                <w:b/>
                <w:bCs/>
              </w:rPr>
            </w:pPr>
            <w:r w:rsidRPr="00802077">
              <w:rPr>
                <w:b/>
                <w:bCs/>
              </w:rPr>
              <w:t>12(3+9)</w:t>
            </w:r>
          </w:p>
        </w:tc>
      </w:tr>
    </w:tbl>
    <w:p w14:paraId="57C54E05" w14:textId="77777777" w:rsidR="006120B2" w:rsidRDefault="006120B2" w:rsidP="006120B2"/>
    <w:p w14:paraId="474EFDF7" w14:textId="77777777" w:rsidR="006120B2" w:rsidRPr="007733A1" w:rsidRDefault="006120B2" w:rsidP="006120B2"/>
    <w:p w14:paraId="47348C7B" w14:textId="0D4C6415" w:rsidR="00A13C2F" w:rsidRDefault="00A13C2F" w:rsidP="00802077"/>
    <w:sectPr w:rsidR="00A13C2F" w:rsidSect="00AC5333">
      <w:headerReference w:type="default" r:id="rId7"/>
      <w:pgSz w:w="11906" w:h="16838" w:code="9"/>
      <w:pgMar w:top="1440" w:right="144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33221" w14:textId="77777777" w:rsidR="00881339" w:rsidRDefault="00881339" w:rsidP="00F26CEC">
      <w:pPr>
        <w:spacing w:after="0" w:line="240" w:lineRule="auto"/>
      </w:pPr>
      <w:r>
        <w:separator/>
      </w:r>
    </w:p>
  </w:endnote>
  <w:endnote w:type="continuationSeparator" w:id="0">
    <w:p w14:paraId="42A38F5B" w14:textId="77777777" w:rsidR="00881339" w:rsidRDefault="00881339" w:rsidP="00F26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A595F" w14:textId="77777777" w:rsidR="00881339" w:rsidRDefault="00881339" w:rsidP="00F26CEC">
      <w:pPr>
        <w:spacing w:after="0" w:line="240" w:lineRule="auto"/>
      </w:pPr>
      <w:r>
        <w:separator/>
      </w:r>
    </w:p>
  </w:footnote>
  <w:footnote w:type="continuationSeparator" w:id="0">
    <w:p w14:paraId="409A8ECA" w14:textId="77777777" w:rsidR="00881339" w:rsidRDefault="00881339" w:rsidP="00F26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F8C14" w14:textId="77777777" w:rsidR="00BA665B" w:rsidRDefault="00BA66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24B"/>
    <w:multiLevelType w:val="hybridMultilevel"/>
    <w:tmpl w:val="DFD68F42"/>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A2AB1"/>
    <w:multiLevelType w:val="hybridMultilevel"/>
    <w:tmpl w:val="D0D293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664F3D"/>
    <w:multiLevelType w:val="hybridMultilevel"/>
    <w:tmpl w:val="2F369C8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7F1BE7"/>
    <w:multiLevelType w:val="hybridMultilevel"/>
    <w:tmpl w:val="3176E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BA6594"/>
    <w:multiLevelType w:val="hybridMultilevel"/>
    <w:tmpl w:val="913C1E68"/>
    <w:lvl w:ilvl="0" w:tplc="BBB6D52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120975"/>
    <w:multiLevelType w:val="multilevel"/>
    <w:tmpl w:val="42C8694E"/>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bCs/>
        <w:i w:val="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1614FC"/>
    <w:multiLevelType w:val="hybridMultilevel"/>
    <w:tmpl w:val="9DB0E05E"/>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50F62"/>
    <w:multiLevelType w:val="hybridMultilevel"/>
    <w:tmpl w:val="C2EED20A"/>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B01C0E"/>
    <w:multiLevelType w:val="hybridMultilevel"/>
    <w:tmpl w:val="FF8EB44E"/>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21F6C"/>
    <w:multiLevelType w:val="hybridMultilevel"/>
    <w:tmpl w:val="71229E90"/>
    <w:lvl w:ilvl="0" w:tplc="96105F10">
      <w:start w:val="1"/>
      <w:numFmt w:val="decimal"/>
      <w:lvlText w:val="%1."/>
      <w:lvlJc w:val="left"/>
      <w:pPr>
        <w:ind w:left="1440" w:hanging="360"/>
      </w:pPr>
      <w:rPr>
        <w:rFonts w:ascii="Times New Roman" w:eastAsia="Times New Roman" w:hAnsi="Times New Roman" w:cs="Times New Roman" w:hint="default"/>
        <w:w w:val="100"/>
        <w:sz w:val="24"/>
        <w:szCs w:val="24"/>
        <w:lang w:val="en-US" w:eastAsia="en-US" w:bidi="ar-SA"/>
      </w:rPr>
    </w:lvl>
    <w:lvl w:ilvl="1" w:tplc="75C68956">
      <w:start w:val="1"/>
      <w:numFmt w:val="lowerLetter"/>
      <w:lvlText w:val="%2)"/>
      <w:lvlJc w:val="left"/>
      <w:pPr>
        <w:ind w:left="2160" w:hanging="360"/>
        <w:jc w:val="right"/>
      </w:pPr>
      <w:rPr>
        <w:rFonts w:ascii="Times New Roman" w:eastAsia="Times New Roman" w:hAnsi="Times New Roman" w:cs="Times New Roman" w:hint="default"/>
        <w:w w:val="100"/>
        <w:sz w:val="24"/>
        <w:szCs w:val="24"/>
        <w:lang w:val="en-US" w:eastAsia="en-US" w:bidi="ar-SA"/>
      </w:rPr>
    </w:lvl>
    <w:lvl w:ilvl="2" w:tplc="22406CCA">
      <w:start w:val="1"/>
      <w:numFmt w:val="decimal"/>
      <w:lvlText w:val="%3."/>
      <w:lvlJc w:val="left"/>
      <w:pPr>
        <w:ind w:left="1440" w:hanging="360"/>
      </w:pPr>
      <w:rPr>
        <w:rFonts w:hint="default"/>
        <w:w w:val="100"/>
        <w:lang w:val="en-US" w:eastAsia="en-US" w:bidi="ar-SA"/>
      </w:rPr>
    </w:lvl>
    <w:lvl w:ilvl="3" w:tplc="138099F6">
      <w:numFmt w:val="bullet"/>
      <w:lvlText w:val="•"/>
      <w:lvlJc w:val="left"/>
      <w:pPr>
        <w:ind w:left="4271" w:hanging="360"/>
      </w:pPr>
      <w:rPr>
        <w:rFonts w:hint="default"/>
        <w:lang w:val="en-US" w:eastAsia="en-US" w:bidi="ar-SA"/>
      </w:rPr>
    </w:lvl>
    <w:lvl w:ilvl="4" w:tplc="0E4A869A">
      <w:numFmt w:val="bullet"/>
      <w:lvlText w:val="•"/>
      <w:lvlJc w:val="left"/>
      <w:pPr>
        <w:ind w:left="5326" w:hanging="360"/>
      </w:pPr>
      <w:rPr>
        <w:rFonts w:hint="default"/>
        <w:lang w:val="en-US" w:eastAsia="en-US" w:bidi="ar-SA"/>
      </w:rPr>
    </w:lvl>
    <w:lvl w:ilvl="5" w:tplc="3E3614AE">
      <w:numFmt w:val="bullet"/>
      <w:lvlText w:val="•"/>
      <w:lvlJc w:val="left"/>
      <w:pPr>
        <w:ind w:left="6382" w:hanging="360"/>
      </w:pPr>
      <w:rPr>
        <w:rFonts w:hint="default"/>
        <w:lang w:val="en-US" w:eastAsia="en-US" w:bidi="ar-SA"/>
      </w:rPr>
    </w:lvl>
    <w:lvl w:ilvl="6" w:tplc="C5E4438E">
      <w:numFmt w:val="bullet"/>
      <w:lvlText w:val="•"/>
      <w:lvlJc w:val="left"/>
      <w:pPr>
        <w:ind w:left="7437" w:hanging="360"/>
      </w:pPr>
      <w:rPr>
        <w:rFonts w:hint="default"/>
        <w:lang w:val="en-US" w:eastAsia="en-US" w:bidi="ar-SA"/>
      </w:rPr>
    </w:lvl>
    <w:lvl w:ilvl="7" w:tplc="04243356">
      <w:numFmt w:val="bullet"/>
      <w:lvlText w:val="•"/>
      <w:lvlJc w:val="left"/>
      <w:pPr>
        <w:ind w:left="8493" w:hanging="360"/>
      </w:pPr>
      <w:rPr>
        <w:rFonts w:hint="default"/>
        <w:lang w:val="en-US" w:eastAsia="en-US" w:bidi="ar-SA"/>
      </w:rPr>
    </w:lvl>
    <w:lvl w:ilvl="8" w:tplc="BB7E5158">
      <w:numFmt w:val="bullet"/>
      <w:lvlText w:val="•"/>
      <w:lvlJc w:val="left"/>
      <w:pPr>
        <w:ind w:left="9548" w:hanging="360"/>
      </w:pPr>
      <w:rPr>
        <w:rFonts w:hint="default"/>
        <w:lang w:val="en-US" w:eastAsia="en-US" w:bidi="ar-SA"/>
      </w:rPr>
    </w:lvl>
  </w:abstractNum>
  <w:abstractNum w:abstractNumId="10" w15:restartNumberingAfterBreak="0">
    <w:nsid w:val="047643D5"/>
    <w:multiLevelType w:val="hybridMultilevel"/>
    <w:tmpl w:val="970C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7468"/>
    <w:multiLevelType w:val="hybridMultilevel"/>
    <w:tmpl w:val="FC3E679E"/>
    <w:lvl w:ilvl="0" w:tplc="8CCE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4CE7D0E"/>
    <w:multiLevelType w:val="hybridMultilevel"/>
    <w:tmpl w:val="E7346554"/>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068E14AE"/>
    <w:multiLevelType w:val="hybridMultilevel"/>
    <w:tmpl w:val="D8CE0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6970956"/>
    <w:multiLevelType w:val="hybridMultilevel"/>
    <w:tmpl w:val="A992D98A"/>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DB3A5C"/>
    <w:multiLevelType w:val="hybridMultilevel"/>
    <w:tmpl w:val="BC28C0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7160493"/>
    <w:multiLevelType w:val="hybridMultilevel"/>
    <w:tmpl w:val="9458A288"/>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31738A"/>
    <w:multiLevelType w:val="multilevel"/>
    <w:tmpl w:val="92F8B3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86B2DDE"/>
    <w:multiLevelType w:val="hybridMultilevel"/>
    <w:tmpl w:val="D0D2A7C2"/>
    <w:lvl w:ilvl="0" w:tplc="0F5239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B23A8E"/>
    <w:multiLevelType w:val="multilevel"/>
    <w:tmpl w:val="97DAF7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9FB0FE1"/>
    <w:multiLevelType w:val="hybridMultilevel"/>
    <w:tmpl w:val="96BC3B66"/>
    <w:lvl w:ilvl="0" w:tplc="ABD81D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A132599"/>
    <w:multiLevelType w:val="hybridMultilevel"/>
    <w:tmpl w:val="4CD2A948"/>
    <w:lvl w:ilvl="0" w:tplc="305A4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A1F76FC"/>
    <w:multiLevelType w:val="hybridMultilevel"/>
    <w:tmpl w:val="F57ADD62"/>
    <w:lvl w:ilvl="0" w:tplc="7E7257D6">
      <w:numFmt w:val="bullet"/>
      <w:lvlText w:val=""/>
      <w:lvlJc w:val="left"/>
      <w:pPr>
        <w:ind w:left="1020" w:hanging="360"/>
      </w:pPr>
      <w:rPr>
        <w:rFonts w:ascii="Symbol" w:eastAsia="Symbol" w:hAnsi="Symbol" w:cs="Symbol" w:hint="default"/>
        <w:w w:val="99"/>
        <w:sz w:val="20"/>
        <w:szCs w:val="20"/>
        <w:lang w:val="en-US" w:eastAsia="en-US" w:bidi="ar-SA"/>
      </w:rPr>
    </w:lvl>
    <w:lvl w:ilvl="1" w:tplc="0E44A0AE">
      <w:start w:val="1"/>
      <w:numFmt w:val="decimal"/>
      <w:lvlText w:val="%2."/>
      <w:lvlJc w:val="right"/>
      <w:pPr>
        <w:ind w:left="1440" w:hanging="360"/>
      </w:pPr>
      <w:rPr>
        <w:rFonts w:hint="default"/>
        <w:w w:val="100"/>
        <w:sz w:val="24"/>
        <w:szCs w:val="24"/>
        <w:lang w:val="en-US" w:eastAsia="en-US" w:bidi="ar-SA"/>
      </w:rPr>
    </w:lvl>
    <w:lvl w:ilvl="2" w:tplc="D054DC64">
      <w:numFmt w:val="bullet"/>
      <w:lvlText w:val=""/>
      <w:lvlJc w:val="left"/>
      <w:pPr>
        <w:ind w:left="1620" w:hanging="360"/>
      </w:pPr>
      <w:rPr>
        <w:rFonts w:ascii="Symbol" w:eastAsia="Symbol" w:hAnsi="Symbol" w:cs="Symbol" w:hint="default"/>
        <w:w w:val="100"/>
        <w:sz w:val="24"/>
        <w:szCs w:val="24"/>
        <w:lang w:val="en-US" w:eastAsia="en-US" w:bidi="ar-SA"/>
      </w:rPr>
    </w:lvl>
    <w:lvl w:ilvl="3" w:tplc="A7A85AA6">
      <w:numFmt w:val="bullet"/>
      <w:lvlText w:val="•"/>
      <w:lvlJc w:val="left"/>
      <w:pPr>
        <w:ind w:left="2875" w:hanging="360"/>
      </w:pPr>
      <w:rPr>
        <w:rFonts w:hint="default"/>
        <w:lang w:val="en-US" w:eastAsia="en-US" w:bidi="ar-SA"/>
      </w:rPr>
    </w:lvl>
    <w:lvl w:ilvl="4" w:tplc="17BE17F0">
      <w:numFmt w:val="bullet"/>
      <w:lvlText w:val="•"/>
      <w:lvlJc w:val="left"/>
      <w:pPr>
        <w:ind w:left="4130" w:hanging="360"/>
      </w:pPr>
      <w:rPr>
        <w:rFonts w:hint="default"/>
        <w:lang w:val="en-US" w:eastAsia="en-US" w:bidi="ar-SA"/>
      </w:rPr>
    </w:lvl>
    <w:lvl w:ilvl="5" w:tplc="9738D2D2">
      <w:numFmt w:val="bullet"/>
      <w:lvlText w:val="•"/>
      <w:lvlJc w:val="left"/>
      <w:pPr>
        <w:ind w:left="5385" w:hanging="360"/>
      </w:pPr>
      <w:rPr>
        <w:rFonts w:hint="default"/>
        <w:lang w:val="en-US" w:eastAsia="en-US" w:bidi="ar-SA"/>
      </w:rPr>
    </w:lvl>
    <w:lvl w:ilvl="6" w:tplc="59126B0C">
      <w:numFmt w:val="bullet"/>
      <w:lvlText w:val="•"/>
      <w:lvlJc w:val="left"/>
      <w:pPr>
        <w:ind w:left="6640" w:hanging="360"/>
      </w:pPr>
      <w:rPr>
        <w:rFonts w:hint="default"/>
        <w:lang w:val="en-US" w:eastAsia="en-US" w:bidi="ar-SA"/>
      </w:rPr>
    </w:lvl>
    <w:lvl w:ilvl="7" w:tplc="433838B6">
      <w:numFmt w:val="bullet"/>
      <w:lvlText w:val="•"/>
      <w:lvlJc w:val="left"/>
      <w:pPr>
        <w:ind w:left="7895" w:hanging="360"/>
      </w:pPr>
      <w:rPr>
        <w:rFonts w:hint="default"/>
        <w:lang w:val="en-US" w:eastAsia="en-US" w:bidi="ar-SA"/>
      </w:rPr>
    </w:lvl>
    <w:lvl w:ilvl="8" w:tplc="E7CC1E16">
      <w:numFmt w:val="bullet"/>
      <w:lvlText w:val="•"/>
      <w:lvlJc w:val="left"/>
      <w:pPr>
        <w:ind w:left="9150" w:hanging="360"/>
      </w:pPr>
      <w:rPr>
        <w:rFonts w:hint="default"/>
        <w:lang w:val="en-US" w:eastAsia="en-US" w:bidi="ar-SA"/>
      </w:rPr>
    </w:lvl>
  </w:abstractNum>
  <w:abstractNum w:abstractNumId="23" w15:restartNumberingAfterBreak="0">
    <w:nsid w:val="0A964039"/>
    <w:multiLevelType w:val="multilevel"/>
    <w:tmpl w:val="8B8E39C4"/>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AA80FE5"/>
    <w:multiLevelType w:val="multilevel"/>
    <w:tmpl w:val="CE0C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B3B0531"/>
    <w:multiLevelType w:val="hybridMultilevel"/>
    <w:tmpl w:val="CC964C7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0B45016E"/>
    <w:multiLevelType w:val="hybridMultilevel"/>
    <w:tmpl w:val="C59A4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B4F0882"/>
    <w:multiLevelType w:val="hybridMultilevel"/>
    <w:tmpl w:val="1C3EF164"/>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533151"/>
    <w:multiLevelType w:val="hybridMultilevel"/>
    <w:tmpl w:val="970C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B9D49AF"/>
    <w:multiLevelType w:val="hybridMultilevel"/>
    <w:tmpl w:val="0D98F48A"/>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BAA1964"/>
    <w:multiLevelType w:val="hybridMultilevel"/>
    <w:tmpl w:val="78E2E15A"/>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C4D21D1"/>
    <w:multiLevelType w:val="hybridMultilevel"/>
    <w:tmpl w:val="6A0CE512"/>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0CBD5F79"/>
    <w:multiLevelType w:val="hybridMultilevel"/>
    <w:tmpl w:val="D462618C"/>
    <w:lvl w:ilvl="0" w:tplc="2C481B2A">
      <w:numFmt w:val="bullet"/>
      <w:lvlText w:val=""/>
      <w:lvlJc w:val="left"/>
      <w:pPr>
        <w:ind w:left="720" w:hanging="360"/>
      </w:pPr>
      <w:rPr>
        <w:rFonts w:hint="default"/>
        <w:w w:val="99"/>
        <w:lang w:val="en-US" w:eastAsia="en-US" w:bidi="ar-SA"/>
      </w:rPr>
    </w:lvl>
    <w:lvl w:ilvl="1" w:tplc="04090001">
      <w:start w:val="1"/>
      <w:numFmt w:val="bullet"/>
      <w:lvlText w:val=""/>
      <w:lvlJc w:val="left"/>
      <w:pPr>
        <w:ind w:left="1800" w:hanging="360"/>
      </w:pPr>
      <w:rPr>
        <w:rFonts w:ascii="Symbol" w:hAnsi="Symbol" w:hint="default"/>
      </w:rPr>
    </w:lvl>
    <w:lvl w:ilvl="2" w:tplc="63FAF0A4">
      <w:numFmt w:val="bullet"/>
      <w:lvlText w:val="•"/>
      <w:lvlJc w:val="left"/>
      <w:pPr>
        <w:ind w:left="1500" w:hanging="360"/>
      </w:pPr>
      <w:rPr>
        <w:rFonts w:hint="default"/>
        <w:lang w:val="en-US" w:eastAsia="en-US" w:bidi="ar-SA"/>
      </w:rPr>
    </w:lvl>
    <w:lvl w:ilvl="3" w:tplc="6CFEE1DE">
      <w:numFmt w:val="bullet"/>
      <w:lvlText w:val="•"/>
      <w:lvlJc w:val="left"/>
      <w:pPr>
        <w:ind w:left="2770" w:hanging="360"/>
      </w:pPr>
      <w:rPr>
        <w:rFonts w:hint="default"/>
        <w:lang w:val="en-US" w:eastAsia="en-US" w:bidi="ar-SA"/>
      </w:rPr>
    </w:lvl>
    <w:lvl w:ilvl="4" w:tplc="7CBE18B8">
      <w:numFmt w:val="bullet"/>
      <w:lvlText w:val="•"/>
      <w:lvlJc w:val="left"/>
      <w:pPr>
        <w:ind w:left="4040" w:hanging="360"/>
      </w:pPr>
      <w:rPr>
        <w:rFonts w:hint="default"/>
        <w:lang w:val="en-US" w:eastAsia="en-US" w:bidi="ar-SA"/>
      </w:rPr>
    </w:lvl>
    <w:lvl w:ilvl="5" w:tplc="C38EB004">
      <w:numFmt w:val="bullet"/>
      <w:lvlText w:val="•"/>
      <w:lvlJc w:val="left"/>
      <w:pPr>
        <w:ind w:left="5310" w:hanging="360"/>
      </w:pPr>
      <w:rPr>
        <w:rFonts w:hint="default"/>
        <w:lang w:val="en-US" w:eastAsia="en-US" w:bidi="ar-SA"/>
      </w:rPr>
    </w:lvl>
    <w:lvl w:ilvl="6" w:tplc="008EA538">
      <w:numFmt w:val="bullet"/>
      <w:lvlText w:val="•"/>
      <w:lvlJc w:val="left"/>
      <w:pPr>
        <w:ind w:left="6580" w:hanging="360"/>
      </w:pPr>
      <w:rPr>
        <w:rFonts w:hint="default"/>
        <w:lang w:val="en-US" w:eastAsia="en-US" w:bidi="ar-SA"/>
      </w:rPr>
    </w:lvl>
    <w:lvl w:ilvl="7" w:tplc="F0826BA6">
      <w:numFmt w:val="bullet"/>
      <w:lvlText w:val="•"/>
      <w:lvlJc w:val="left"/>
      <w:pPr>
        <w:ind w:left="7850" w:hanging="360"/>
      </w:pPr>
      <w:rPr>
        <w:rFonts w:hint="default"/>
        <w:lang w:val="en-US" w:eastAsia="en-US" w:bidi="ar-SA"/>
      </w:rPr>
    </w:lvl>
    <w:lvl w:ilvl="8" w:tplc="2BA6D3C4">
      <w:numFmt w:val="bullet"/>
      <w:lvlText w:val="•"/>
      <w:lvlJc w:val="left"/>
      <w:pPr>
        <w:ind w:left="9120" w:hanging="360"/>
      </w:pPr>
      <w:rPr>
        <w:rFonts w:hint="default"/>
        <w:lang w:val="en-US" w:eastAsia="en-US" w:bidi="ar-SA"/>
      </w:rPr>
    </w:lvl>
  </w:abstractNum>
  <w:abstractNum w:abstractNumId="33" w15:restartNumberingAfterBreak="0">
    <w:nsid w:val="0CCB7732"/>
    <w:multiLevelType w:val="hybridMultilevel"/>
    <w:tmpl w:val="0E04F35C"/>
    <w:lvl w:ilvl="0" w:tplc="2AB0200E">
      <w:numFmt w:val="bullet"/>
      <w:lvlText w:val="•"/>
      <w:lvlJc w:val="left"/>
      <w:pPr>
        <w:ind w:left="1260" w:hanging="360"/>
      </w:pPr>
      <w:rPr>
        <w:rFonts w:hint="default"/>
        <w:lang w:val="en-US" w:eastAsia="en-US" w:bidi="ar-SA"/>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0D2504D6"/>
    <w:multiLevelType w:val="hybridMultilevel"/>
    <w:tmpl w:val="4A2C0DDC"/>
    <w:lvl w:ilvl="0" w:tplc="04090001">
      <w:start w:val="1"/>
      <w:numFmt w:val="bullet"/>
      <w:lvlText w:val=""/>
      <w:lvlJc w:val="left"/>
      <w:pPr>
        <w:ind w:left="1440" w:hanging="360"/>
      </w:pPr>
      <w:rPr>
        <w:rFonts w:ascii="Symbol" w:hAnsi="Symbol"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0DC02280"/>
    <w:multiLevelType w:val="multilevel"/>
    <w:tmpl w:val="848E9C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0F0F523C"/>
    <w:multiLevelType w:val="hybridMultilevel"/>
    <w:tmpl w:val="337C777C"/>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02803DD"/>
    <w:multiLevelType w:val="hybridMultilevel"/>
    <w:tmpl w:val="2A847B72"/>
    <w:lvl w:ilvl="0" w:tplc="2AB0200E">
      <w:numFmt w:val="bullet"/>
      <w:lvlText w:val="•"/>
      <w:lvlJc w:val="left"/>
      <w:pPr>
        <w:ind w:left="1440" w:hanging="360"/>
      </w:pPr>
      <w:rPr>
        <w:rFonts w:hint="default"/>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108C0315"/>
    <w:multiLevelType w:val="hybridMultilevel"/>
    <w:tmpl w:val="D3F6151A"/>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12576D6"/>
    <w:multiLevelType w:val="hybridMultilevel"/>
    <w:tmpl w:val="6D1C4B2C"/>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1442137"/>
    <w:multiLevelType w:val="hybridMultilevel"/>
    <w:tmpl w:val="C7D029A4"/>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173223D"/>
    <w:multiLevelType w:val="hybridMultilevel"/>
    <w:tmpl w:val="82E63882"/>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17C715A"/>
    <w:multiLevelType w:val="hybridMultilevel"/>
    <w:tmpl w:val="990A9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2BB4708"/>
    <w:multiLevelType w:val="hybridMultilevel"/>
    <w:tmpl w:val="FEE67E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2D65B0B"/>
    <w:multiLevelType w:val="hybridMultilevel"/>
    <w:tmpl w:val="0ED67B62"/>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2DF376F"/>
    <w:multiLevelType w:val="multilevel"/>
    <w:tmpl w:val="A74EF7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3142106"/>
    <w:multiLevelType w:val="multilevel"/>
    <w:tmpl w:val="2EB438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32A5933"/>
    <w:multiLevelType w:val="hybridMultilevel"/>
    <w:tmpl w:val="5BB807F6"/>
    <w:lvl w:ilvl="0" w:tplc="2AB0200E">
      <w:numFmt w:val="bullet"/>
      <w:lvlText w:val="•"/>
      <w:lvlJc w:val="left"/>
      <w:pPr>
        <w:ind w:left="1080" w:hanging="360"/>
      </w:pPr>
      <w:rPr>
        <w:rFonts w:hint="default"/>
        <w:b/>
        <w:w w:val="81"/>
        <w:lang w:val="en-US"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40655FB"/>
    <w:multiLevelType w:val="hybridMultilevel"/>
    <w:tmpl w:val="8A240F78"/>
    <w:lvl w:ilvl="0" w:tplc="8CCE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4A36E4B"/>
    <w:multiLevelType w:val="hybridMultilevel"/>
    <w:tmpl w:val="F470F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56F7AF7"/>
    <w:multiLevelType w:val="hybridMultilevel"/>
    <w:tmpl w:val="4EF0D30E"/>
    <w:lvl w:ilvl="0" w:tplc="2AB0200E">
      <w:numFmt w:val="bullet"/>
      <w:lvlText w:val="•"/>
      <w:lvlJc w:val="left"/>
      <w:pPr>
        <w:ind w:left="1080" w:hanging="360"/>
      </w:pPr>
      <w:rPr>
        <w:rFonts w:hint="default"/>
        <w:b/>
        <w:w w:val="81"/>
        <w:lang w:val="en-US"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159230BB"/>
    <w:multiLevelType w:val="hybridMultilevel"/>
    <w:tmpl w:val="5B6E1894"/>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1702587F"/>
    <w:multiLevelType w:val="hybridMultilevel"/>
    <w:tmpl w:val="43B04A74"/>
    <w:lvl w:ilvl="0" w:tplc="909C2A90">
      <w:start w:val="1"/>
      <w:numFmt w:val="decimal"/>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177B1057"/>
    <w:multiLevelType w:val="hybridMultilevel"/>
    <w:tmpl w:val="F6442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7E855AF"/>
    <w:multiLevelType w:val="hybridMultilevel"/>
    <w:tmpl w:val="B622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7F72326"/>
    <w:multiLevelType w:val="hybridMultilevel"/>
    <w:tmpl w:val="04FEC844"/>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7F84D86"/>
    <w:multiLevelType w:val="hybridMultilevel"/>
    <w:tmpl w:val="75442CAA"/>
    <w:lvl w:ilvl="0" w:tplc="2AB0200E">
      <w:numFmt w:val="bullet"/>
      <w:lvlText w:val="•"/>
      <w:lvlJc w:val="left"/>
      <w:pPr>
        <w:ind w:left="1080" w:hanging="360"/>
      </w:pPr>
      <w:rPr>
        <w:rFonts w:hint="default"/>
        <w:b/>
        <w:w w:val="81"/>
        <w:lang w:val="en-US"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184309B6"/>
    <w:multiLevelType w:val="hybridMultilevel"/>
    <w:tmpl w:val="885A7B92"/>
    <w:lvl w:ilvl="0" w:tplc="2AB0200E">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18D71642"/>
    <w:multiLevelType w:val="hybridMultilevel"/>
    <w:tmpl w:val="0E3A2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976073D"/>
    <w:multiLevelType w:val="hybridMultilevel"/>
    <w:tmpl w:val="AC549384"/>
    <w:lvl w:ilvl="0" w:tplc="FFFFFFFF">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9993A67"/>
    <w:multiLevelType w:val="hybridMultilevel"/>
    <w:tmpl w:val="A864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9D371C7"/>
    <w:multiLevelType w:val="hybridMultilevel"/>
    <w:tmpl w:val="CF4C254E"/>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B111DA0"/>
    <w:multiLevelType w:val="multilevel"/>
    <w:tmpl w:val="9CB68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B7455E7"/>
    <w:multiLevelType w:val="hybridMultilevel"/>
    <w:tmpl w:val="6E8694D2"/>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BA23DE3"/>
    <w:multiLevelType w:val="hybridMultilevel"/>
    <w:tmpl w:val="8C62F936"/>
    <w:lvl w:ilvl="0" w:tplc="2AB0200E">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1BB34E52"/>
    <w:multiLevelType w:val="hybridMultilevel"/>
    <w:tmpl w:val="A7A84D0E"/>
    <w:lvl w:ilvl="0" w:tplc="4ECC3F2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C3316AB"/>
    <w:multiLevelType w:val="hybridMultilevel"/>
    <w:tmpl w:val="AC70C5B4"/>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1C755E3E"/>
    <w:multiLevelType w:val="hybridMultilevel"/>
    <w:tmpl w:val="916E8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1D6556D5"/>
    <w:multiLevelType w:val="multilevel"/>
    <w:tmpl w:val="D75098D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D8113CF"/>
    <w:multiLevelType w:val="hybridMultilevel"/>
    <w:tmpl w:val="58AC51E8"/>
    <w:lvl w:ilvl="0" w:tplc="CA440BE2">
      <w:start w:val="1"/>
      <w:numFmt w:val="decimal"/>
      <w:lvlText w:val="%1."/>
      <w:lvlJc w:val="left"/>
      <w:pPr>
        <w:ind w:left="1440" w:hanging="360"/>
      </w:pPr>
      <w:rPr>
        <w:rFonts w:ascii="Times New Roman" w:eastAsia="Times New Roman" w:hAnsi="Times New Roman" w:cs="Times New Roman" w:hint="default"/>
        <w:w w:val="100"/>
        <w:sz w:val="24"/>
        <w:szCs w:val="24"/>
        <w:lang w:val="en-US" w:eastAsia="en-US" w:bidi="ar-SA"/>
      </w:rPr>
    </w:lvl>
    <w:lvl w:ilvl="1" w:tplc="2AB0200E">
      <w:numFmt w:val="bullet"/>
      <w:lvlText w:val="•"/>
      <w:lvlJc w:val="left"/>
      <w:pPr>
        <w:ind w:left="2462" w:hanging="360"/>
      </w:pPr>
      <w:rPr>
        <w:rFonts w:hint="default"/>
        <w:lang w:val="en-US" w:eastAsia="en-US" w:bidi="ar-SA"/>
      </w:rPr>
    </w:lvl>
    <w:lvl w:ilvl="2" w:tplc="1788175E">
      <w:numFmt w:val="bullet"/>
      <w:lvlText w:val="•"/>
      <w:lvlJc w:val="left"/>
      <w:pPr>
        <w:ind w:left="3484" w:hanging="360"/>
      </w:pPr>
      <w:rPr>
        <w:rFonts w:hint="default"/>
        <w:lang w:val="en-US" w:eastAsia="en-US" w:bidi="ar-SA"/>
      </w:rPr>
    </w:lvl>
    <w:lvl w:ilvl="3" w:tplc="C38A2CD0">
      <w:numFmt w:val="bullet"/>
      <w:lvlText w:val="•"/>
      <w:lvlJc w:val="left"/>
      <w:pPr>
        <w:ind w:left="4506" w:hanging="360"/>
      </w:pPr>
      <w:rPr>
        <w:rFonts w:hint="default"/>
        <w:lang w:val="en-US" w:eastAsia="en-US" w:bidi="ar-SA"/>
      </w:rPr>
    </w:lvl>
    <w:lvl w:ilvl="4" w:tplc="8BFCA2E8">
      <w:numFmt w:val="bullet"/>
      <w:lvlText w:val="•"/>
      <w:lvlJc w:val="left"/>
      <w:pPr>
        <w:ind w:left="5528" w:hanging="360"/>
      </w:pPr>
      <w:rPr>
        <w:rFonts w:hint="default"/>
        <w:lang w:val="en-US" w:eastAsia="en-US" w:bidi="ar-SA"/>
      </w:rPr>
    </w:lvl>
    <w:lvl w:ilvl="5" w:tplc="3CCA75EE">
      <w:numFmt w:val="bullet"/>
      <w:lvlText w:val="•"/>
      <w:lvlJc w:val="left"/>
      <w:pPr>
        <w:ind w:left="6550" w:hanging="360"/>
      </w:pPr>
      <w:rPr>
        <w:rFonts w:hint="default"/>
        <w:lang w:val="en-US" w:eastAsia="en-US" w:bidi="ar-SA"/>
      </w:rPr>
    </w:lvl>
    <w:lvl w:ilvl="6" w:tplc="C0CE427E">
      <w:numFmt w:val="bullet"/>
      <w:lvlText w:val="•"/>
      <w:lvlJc w:val="left"/>
      <w:pPr>
        <w:ind w:left="7572" w:hanging="360"/>
      </w:pPr>
      <w:rPr>
        <w:rFonts w:hint="default"/>
        <w:lang w:val="en-US" w:eastAsia="en-US" w:bidi="ar-SA"/>
      </w:rPr>
    </w:lvl>
    <w:lvl w:ilvl="7" w:tplc="6B34174E">
      <w:numFmt w:val="bullet"/>
      <w:lvlText w:val="•"/>
      <w:lvlJc w:val="left"/>
      <w:pPr>
        <w:ind w:left="8594" w:hanging="360"/>
      </w:pPr>
      <w:rPr>
        <w:rFonts w:hint="default"/>
        <w:lang w:val="en-US" w:eastAsia="en-US" w:bidi="ar-SA"/>
      </w:rPr>
    </w:lvl>
    <w:lvl w:ilvl="8" w:tplc="78247344">
      <w:numFmt w:val="bullet"/>
      <w:lvlText w:val="•"/>
      <w:lvlJc w:val="left"/>
      <w:pPr>
        <w:ind w:left="9616" w:hanging="360"/>
      </w:pPr>
      <w:rPr>
        <w:rFonts w:hint="default"/>
        <w:lang w:val="en-US" w:eastAsia="en-US" w:bidi="ar-SA"/>
      </w:rPr>
    </w:lvl>
  </w:abstractNum>
  <w:abstractNum w:abstractNumId="70" w15:restartNumberingAfterBreak="0">
    <w:nsid w:val="1F7C101C"/>
    <w:multiLevelType w:val="hybridMultilevel"/>
    <w:tmpl w:val="808613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1FDD212D"/>
    <w:multiLevelType w:val="hybridMultilevel"/>
    <w:tmpl w:val="D9DA2868"/>
    <w:lvl w:ilvl="0" w:tplc="04090001">
      <w:start w:val="1"/>
      <w:numFmt w:val="bullet"/>
      <w:lvlText w:val=""/>
      <w:lvlJc w:val="left"/>
      <w:pPr>
        <w:ind w:left="1440" w:hanging="360"/>
      </w:pPr>
      <w:rPr>
        <w:rFonts w:ascii="Symbol" w:hAnsi="Symbol" w:hint="default"/>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201A3BB8"/>
    <w:multiLevelType w:val="hybridMultilevel"/>
    <w:tmpl w:val="8CD2F672"/>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0A064C2"/>
    <w:multiLevelType w:val="hybridMultilevel"/>
    <w:tmpl w:val="560EB1C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212A79D2"/>
    <w:multiLevelType w:val="hybridMultilevel"/>
    <w:tmpl w:val="46D4BD8E"/>
    <w:lvl w:ilvl="0" w:tplc="6F1CE902">
      <w:start w:val="1"/>
      <w:numFmt w:val="decimal"/>
      <w:lvlText w:val="%1."/>
      <w:lvlJc w:val="left"/>
      <w:rPr>
        <w:rFonts w:ascii="Times New Roman" w:eastAsia="Calibri" w:hAnsi="Times New Roman" w:cs="Times New Roman"/>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16313C6"/>
    <w:multiLevelType w:val="hybridMultilevel"/>
    <w:tmpl w:val="99FE449A"/>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19210D3"/>
    <w:multiLevelType w:val="hybridMultilevel"/>
    <w:tmpl w:val="34C0038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227E0200"/>
    <w:multiLevelType w:val="hybridMultilevel"/>
    <w:tmpl w:val="E82C80E0"/>
    <w:lvl w:ilvl="0" w:tplc="2AB0200E">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229F6670"/>
    <w:multiLevelType w:val="hybridMultilevel"/>
    <w:tmpl w:val="7556E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2CB7D03"/>
    <w:multiLevelType w:val="hybridMultilevel"/>
    <w:tmpl w:val="A9B8969E"/>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2D8007B"/>
    <w:multiLevelType w:val="hybridMultilevel"/>
    <w:tmpl w:val="996EB52E"/>
    <w:lvl w:ilvl="0" w:tplc="2AB0200E">
      <w:numFmt w:val="bullet"/>
      <w:lvlText w:val="•"/>
      <w:lvlJc w:val="left"/>
      <w:pPr>
        <w:ind w:left="1080" w:hanging="360"/>
      </w:pPr>
      <w:rPr>
        <w:rFonts w:hint="default"/>
        <w:b/>
        <w:w w:val="81"/>
        <w:lang w:val="en-US"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23122D62"/>
    <w:multiLevelType w:val="hybridMultilevel"/>
    <w:tmpl w:val="1CC89994"/>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33F549B"/>
    <w:multiLevelType w:val="hybridMultilevel"/>
    <w:tmpl w:val="575CD950"/>
    <w:lvl w:ilvl="0" w:tplc="ED9C1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33F66E9"/>
    <w:multiLevelType w:val="hybridMultilevel"/>
    <w:tmpl w:val="86F60FE0"/>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38E284A"/>
    <w:multiLevelType w:val="multilevel"/>
    <w:tmpl w:val="92F0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3BD3E57"/>
    <w:multiLevelType w:val="hybridMultilevel"/>
    <w:tmpl w:val="08086C34"/>
    <w:lvl w:ilvl="0" w:tplc="72CC8F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3F07137"/>
    <w:multiLevelType w:val="hybridMultilevel"/>
    <w:tmpl w:val="40A0A272"/>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4685E58"/>
    <w:multiLevelType w:val="hybridMultilevel"/>
    <w:tmpl w:val="922C1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46C707D"/>
    <w:multiLevelType w:val="hybridMultilevel"/>
    <w:tmpl w:val="121AB222"/>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253C3475"/>
    <w:multiLevelType w:val="hybridMultilevel"/>
    <w:tmpl w:val="BDF4D288"/>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5D753BF"/>
    <w:multiLevelType w:val="hybridMultilevel"/>
    <w:tmpl w:val="D45C8D5C"/>
    <w:lvl w:ilvl="0" w:tplc="0F047A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26571431"/>
    <w:multiLevelType w:val="hybridMultilevel"/>
    <w:tmpl w:val="82E8A4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27257289"/>
    <w:multiLevelType w:val="hybridMultilevel"/>
    <w:tmpl w:val="522268A8"/>
    <w:lvl w:ilvl="0" w:tplc="52143C4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2735576B"/>
    <w:multiLevelType w:val="hybridMultilevel"/>
    <w:tmpl w:val="AE66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75B0E18"/>
    <w:multiLevelType w:val="hybridMultilevel"/>
    <w:tmpl w:val="BFF2331C"/>
    <w:lvl w:ilvl="0" w:tplc="37C26168">
      <w:start w:val="1"/>
      <w:numFmt w:val="decimal"/>
      <w:lvlText w:val="%1."/>
      <w:lvlJc w:val="right"/>
      <w:pPr>
        <w:ind w:left="1440" w:hanging="360"/>
      </w:pPr>
      <w:rPr>
        <w:rFonts w:hint="default"/>
        <w:b w:val="0"/>
        <w:bCs w:val="0"/>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5" w15:restartNumberingAfterBreak="0">
    <w:nsid w:val="276219BE"/>
    <w:multiLevelType w:val="hybridMultilevel"/>
    <w:tmpl w:val="A804346A"/>
    <w:lvl w:ilvl="0" w:tplc="B66A91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28353F53"/>
    <w:multiLevelType w:val="hybridMultilevel"/>
    <w:tmpl w:val="1B0889E8"/>
    <w:lvl w:ilvl="0" w:tplc="EA6CD8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84A544D"/>
    <w:multiLevelType w:val="hybridMultilevel"/>
    <w:tmpl w:val="A0660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29026BFC"/>
    <w:multiLevelType w:val="hybridMultilevel"/>
    <w:tmpl w:val="F3BE7694"/>
    <w:lvl w:ilvl="0" w:tplc="2500E4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99C0824"/>
    <w:multiLevelType w:val="hybridMultilevel"/>
    <w:tmpl w:val="ED3A8200"/>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29AC6719"/>
    <w:multiLevelType w:val="hybridMultilevel"/>
    <w:tmpl w:val="970C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2A5F4027"/>
    <w:multiLevelType w:val="multilevel"/>
    <w:tmpl w:val="9362AC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2B1617C6"/>
    <w:multiLevelType w:val="hybridMultilevel"/>
    <w:tmpl w:val="D854A97E"/>
    <w:lvl w:ilvl="0" w:tplc="FFFFFFFF">
      <w:numFmt w:val="bullet"/>
      <w:lvlText w:val=""/>
      <w:lvlJc w:val="left"/>
      <w:pPr>
        <w:ind w:left="1020" w:hanging="360"/>
      </w:pPr>
      <w:rPr>
        <w:rFonts w:ascii="Symbol" w:eastAsia="Symbol" w:hAnsi="Symbol" w:cs="Symbol" w:hint="default"/>
        <w:w w:val="99"/>
        <w:sz w:val="20"/>
        <w:szCs w:val="20"/>
        <w:lang w:val="en-US" w:eastAsia="en-US" w:bidi="ar-SA"/>
      </w:r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1620" w:hanging="360"/>
      </w:pPr>
      <w:rPr>
        <w:rFonts w:ascii="Symbol" w:eastAsia="Symbol" w:hAnsi="Symbol" w:cs="Symbol" w:hint="default"/>
        <w:w w:val="100"/>
        <w:sz w:val="24"/>
        <w:szCs w:val="24"/>
        <w:lang w:val="en-US" w:eastAsia="en-US" w:bidi="ar-SA"/>
      </w:rPr>
    </w:lvl>
    <w:lvl w:ilvl="3" w:tplc="FFFFFFFF">
      <w:numFmt w:val="bullet"/>
      <w:lvlText w:val="•"/>
      <w:lvlJc w:val="left"/>
      <w:pPr>
        <w:ind w:left="2875" w:hanging="360"/>
      </w:pPr>
      <w:rPr>
        <w:rFonts w:hint="default"/>
        <w:lang w:val="en-US" w:eastAsia="en-US" w:bidi="ar-SA"/>
      </w:rPr>
    </w:lvl>
    <w:lvl w:ilvl="4" w:tplc="FFFFFFFF">
      <w:numFmt w:val="bullet"/>
      <w:lvlText w:val="•"/>
      <w:lvlJc w:val="left"/>
      <w:pPr>
        <w:ind w:left="4130" w:hanging="360"/>
      </w:pPr>
      <w:rPr>
        <w:rFonts w:hint="default"/>
        <w:lang w:val="en-US" w:eastAsia="en-US" w:bidi="ar-SA"/>
      </w:rPr>
    </w:lvl>
    <w:lvl w:ilvl="5" w:tplc="FFFFFFFF">
      <w:numFmt w:val="bullet"/>
      <w:lvlText w:val="•"/>
      <w:lvlJc w:val="left"/>
      <w:pPr>
        <w:ind w:left="5385" w:hanging="360"/>
      </w:pPr>
      <w:rPr>
        <w:rFonts w:hint="default"/>
        <w:lang w:val="en-US" w:eastAsia="en-US" w:bidi="ar-SA"/>
      </w:rPr>
    </w:lvl>
    <w:lvl w:ilvl="6" w:tplc="FFFFFFFF">
      <w:numFmt w:val="bullet"/>
      <w:lvlText w:val="•"/>
      <w:lvlJc w:val="left"/>
      <w:pPr>
        <w:ind w:left="6640" w:hanging="360"/>
      </w:pPr>
      <w:rPr>
        <w:rFonts w:hint="default"/>
        <w:lang w:val="en-US" w:eastAsia="en-US" w:bidi="ar-SA"/>
      </w:rPr>
    </w:lvl>
    <w:lvl w:ilvl="7" w:tplc="FFFFFFFF">
      <w:numFmt w:val="bullet"/>
      <w:lvlText w:val="•"/>
      <w:lvlJc w:val="left"/>
      <w:pPr>
        <w:ind w:left="7895" w:hanging="360"/>
      </w:pPr>
      <w:rPr>
        <w:rFonts w:hint="default"/>
        <w:lang w:val="en-US" w:eastAsia="en-US" w:bidi="ar-SA"/>
      </w:rPr>
    </w:lvl>
    <w:lvl w:ilvl="8" w:tplc="FFFFFFFF">
      <w:numFmt w:val="bullet"/>
      <w:lvlText w:val="•"/>
      <w:lvlJc w:val="left"/>
      <w:pPr>
        <w:ind w:left="9150" w:hanging="360"/>
      </w:pPr>
      <w:rPr>
        <w:rFonts w:hint="default"/>
        <w:lang w:val="en-US" w:eastAsia="en-US" w:bidi="ar-SA"/>
      </w:rPr>
    </w:lvl>
  </w:abstractNum>
  <w:abstractNum w:abstractNumId="103" w15:restartNumberingAfterBreak="0">
    <w:nsid w:val="2B3430B2"/>
    <w:multiLevelType w:val="hybridMultilevel"/>
    <w:tmpl w:val="87F41FEE"/>
    <w:lvl w:ilvl="0" w:tplc="04090001">
      <w:start w:val="1"/>
      <w:numFmt w:val="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104" w15:restartNumberingAfterBreak="0">
    <w:nsid w:val="2C591458"/>
    <w:multiLevelType w:val="hybridMultilevel"/>
    <w:tmpl w:val="55287906"/>
    <w:lvl w:ilvl="0" w:tplc="0E44A0AE">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5" w15:restartNumberingAfterBreak="0">
    <w:nsid w:val="2D25156B"/>
    <w:multiLevelType w:val="hybridMultilevel"/>
    <w:tmpl w:val="A072D284"/>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DC63CE7"/>
    <w:multiLevelType w:val="hybridMultilevel"/>
    <w:tmpl w:val="5A0E3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2E4267AA"/>
    <w:multiLevelType w:val="hybridMultilevel"/>
    <w:tmpl w:val="3E68A808"/>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2E76250D"/>
    <w:multiLevelType w:val="hybridMultilevel"/>
    <w:tmpl w:val="2CB21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2E8D06D1"/>
    <w:multiLevelType w:val="hybridMultilevel"/>
    <w:tmpl w:val="8604BB1C"/>
    <w:lvl w:ilvl="0" w:tplc="036CA226">
      <w:start w:val="1"/>
      <w:numFmt w:val="lowerRoman"/>
      <w:lvlText w:val="%1)"/>
      <w:lvlJc w:val="left"/>
      <w:pPr>
        <w:ind w:left="1440" w:hanging="360"/>
      </w:pPr>
      <w:rPr>
        <w:rFonts w:hint="default"/>
        <w:w w:val="100"/>
        <w:sz w:val="24"/>
        <w:szCs w:val="24"/>
        <w:lang w:val="en-US" w:eastAsia="en-US" w:bidi="ar-SA"/>
      </w:rPr>
    </w:lvl>
    <w:lvl w:ilvl="1" w:tplc="E056E1A6">
      <w:start w:val="1"/>
      <w:numFmt w:val="decimal"/>
      <w:lvlText w:val="%2."/>
      <w:lvlJc w:val="left"/>
      <w:pPr>
        <w:ind w:left="1800" w:hanging="360"/>
      </w:pPr>
      <w:rPr>
        <w:rFonts w:ascii="Times New Roman" w:eastAsia="Times New Roman" w:hAnsi="Times New Roman" w:cs="Times New Roman" w:hint="default"/>
        <w:w w:val="100"/>
        <w:sz w:val="24"/>
        <w:szCs w:val="24"/>
        <w:lang w:val="en-US" w:eastAsia="en-US" w:bidi="ar-SA"/>
      </w:rPr>
    </w:lvl>
    <w:lvl w:ilvl="2" w:tplc="194CE0BC">
      <w:numFmt w:val="bullet"/>
      <w:lvlText w:val="•"/>
      <w:lvlJc w:val="left"/>
      <w:pPr>
        <w:ind w:left="2895" w:hanging="360"/>
      </w:pPr>
      <w:rPr>
        <w:rFonts w:hint="default"/>
        <w:lang w:val="en-US" w:eastAsia="en-US" w:bidi="ar-SA"/>
      </w:rPr>
    </w:lvl>
    <w:lvl w:ilvl="3" w:tplc="210AFA84">
      <w:numFmt w:val="bullet"/>
      <w:lvlText w:val="•"/>
      <w:lvlJc w:val="left"/>
      <w:pPr>
        <w:ind w:left="3991" w:hanging="360"/>
      </w:pPr>
      <w:rPr>
        <w:rFonts w:hint="default"/>
        <w:lang w:val="en-US" w:eastAsia="en-US" w:bidi="ar-SA"/>
      </w:rPr>
    </w:lvl>
    <w:lvl w:ilvl="4" w:tplc="6310FB4E">
      <w:numFmt w:val="bullet"/>
      <w:lvlText w:val="•"/>
      <w:lvlJc w:val="left"/>
      <w:pPr>
        <w:ind w:left="5086" w:hanging="360"/>
      </w:pPr>
      <w:rPr>
        <w:rFonts w:hint="default"/>
        <w:lang w:val="en-US" w:eastAsia="en-US" w:bidi="ar-SA"/>
      </w:rPr>
    </w:lvl>
    <w:lvl w:ilvl="5" w:tplc="7BF253C8">
      <w:numFmt w:val="bullet"/>
      <w:lvlText w:val="•"/>
      <w:lvlJc w:val="left"/>
      <w:pPr>
        <w:ind w:left="6182" w:hanging="360"/>
      </w:pPr>
      <w:rPr>
        <w:rFonts w:hint="default"/>
        <w:lang w:val="en-US" w:eastAsia="en-US" w:bidi="ar-SA"/>
      </w:rPr>
    </w:lvl>
    <w:lvl w:ilvl="6" w:tplc="7B7CD394">
      <w:numFmt w:val="bullet"/>
      <w:lvlText w:val="•"/>
      <w:lvlJc w:val="left"/>
      <w:pPr>
        <w:ind w:left="7277" w:hanging="360"/>
      </w:pPr>
      <w:rPr>
        <w:rFonts w:hint="default"/>
        <w:lang w:val="en-US" w:eastAsia="en-US" w:bidi="ar-SA"/>
      </w:rPr>
    </w:lvl>
    <w:lvl w:ilvl="7" w:tplc="4F8058D8">
      <w:numFmt w:val="bullet"/>
      <w:lvlText w:val="•"/>
      <w:lvlJc w:val="left"/>
      <w:pPr>
        <w:ind w:left="8373" w:hanging="360"/>
      </w:pPr>
      <w:rPr>
        <w:rFonts w:hint="default"/>
        <w:lang w:val="en-US" w:eastAsia="en-US" w:bidi="ar-SA"/>
      </w:rPr>
    </w:lvl>
    <w:lvl w:ilvl="8" w:tplc="E4E2754C">
      <w:numFmt w:val="bullet"/>
      <w:lvlText w:val="•"/>
      <w:lvlJc w:val="left"/>
      <w:pPr>
        <w:ind w:left="9468" w:hanging="360"/>
      </w:pPr>
      <w:rPr>
        <w:rFonts w:hint="default"/>
        <w:lang w:val="en-US" w:eastAsia="en-US" w:bidi="ar-SA"/>
      </w:rPr>
    </w:lvl>
  </w:abstractNum>
  <w:abstractNum w:abstractNumId="110" w15:restartNumberingAfterBreak="0">
    <w:nsid w:val="2F627C41"/>
    <w:multiLevelType w:val="hybridMultilevel"/>
    <w:tmpl w:val="3036EBD4"/>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FDD6AEC"/>
    <w:multiLevelType w:val="hybridMultilevel"/>
    <w:tmpl w:val="6E9AA75E"/>
    <w:lvl w:ilvl="0" w:tplc="3438A136">
      <w:numFmt w:val="bullet"/>
      <w:lvlText w:val=""/>
      <w:lvlJc w:val="left"/>
      <w:pPr>
        <w:ind w:left="1080" w:hanging="360"/>
      </w:pPr>
      <w:rPr>
        <w:rFonts w:ascii="Symbol" w:eastAsia="Symbol" w:hAnsi="Symbol" w:cs="Symbol" w:hint="default"/>
        <w:w w:val="100"/>
        <w:sz w:val="24"/>
        <w:szCs w:val="24"/>
        <w:lang w:val="en-US" w:eastAsia="en-US" w:bidi="ar-SA"/>
      </w:rPr>
    </w:lvl>
    <w:lvl w:ilvl="1" w:tplc="2D8CD3A4">
      <w:numFmt w:val="bullet"/>
      <w:lvlText w:val="•"/>
      <w:lvlJc w:val="left"/>
      <w:pPr>
        <w:ind w:left="2138" w:hanging="360"/>
      </w:pPr>
      <w:rPr>
        <w:rFonts w:hint="default"/>
        <w:lang w:val="en-US" w:eastAsia="en-US" w:bidi="ar-SA"/>
      </w:rPr>
    </w:lvl>
    <w:lvl w:ilvl="2" w:tplc="BC98995A">
      <w:numFmt w:val="bullet"/>
      <w:lvlText w:val="•"/>
      <w:lvlJc w:val="left"/>
      <w:pPr>
        <w:ind w:left="3196" w:hanging="360"/>
      </w:pPr>
      <w:rPr>
        <w:rFonts w:hint="default"/>
        <w:lang w:val="en-US" w:eastAsia="en-US" w:bidi="ar-SA"/>
      </w:rPr>
    </w:lvl>
    <w:lvl w:ilvl="3" w:tplc="8FFC1DF8">
      <w:numFmt w:val="bullet"/>
      <w:lvlText w:val="•"/>
      <w:lvlJc w:val="left"/>
      <w:pPr>
        <w:ind w:left="4254" w:hanging="360"/>
      </w:pPr>
      <w:rPr>
        <w:rFonts w:hint="default"/>
        <w:lang w:val="en-US" w:eastAsia="en-US" w:bidi="ar-SA"/>
      </w:rPr>
    </w:lvl>
    <w:lvl w:ilvl="4" w:tplc="1D7C8C00">
      <w:numFmt w:val="bullet"/>
      <w:lvlText w:val="•"/>
      <w:lvlJc w:val="left"/>
      <w:pPr>
        <w:ind w:left="5312" w:hanging="360"/>
      </w:pPr>
      <w:rPr>
        <w:rFonts w:hint="default"/>
        <w:lang w:val="en-US" w:eastAsia="en-US" w:bidi="ar-SA"/>
      </w:rPr>
    </w:lvl>
    <w:lvl w:ilvl="5" w:tplc="7D189CBC">
      <w:numFmt w:val="bullet"/>
      <w:lvlText w:val="•"/>
      <w:lvlJc w:val="left"/>
      <w:pPr>
        <w:ind w:left="6370" w:hanging="360"/>
      </w:pPr>
      <w:rPr>
        <w:rFonts w:hint="default"/>
        <w:lang w:val="en-US" w:eastAsia="en-US" w:bidi="ar-SA"/>
      </w:rPr>
    </w:lvl>
    <w:lvl w:ilvl="6" w:tplc="4502C9BE">
      <w:numFmt w:val="bullet"/>
      <w:lvlText w:val="•"/>
      <w:lvlJc w:val="left"/>
      <w:pPr>
        <w:ind w:left="7428" w:hanging="360"/>
      </w:pPr>
      <w:rPr>
        <w:rFonts w:hint="default"/>
        <w:lang w:val="en-US" w:eastAsia="en-US" w:bidi="ar-SA"/>
      </w:rPr>
    </w:lvl>
    <w:lvl w:ilvl="7" w:tplc="1936AF0E">
      <w:numFmt w:val="bullet"/>
      <w:lvlText w:val="•"/>
      <w:lvlJc w:val="left"/>
      <w:pPr>
        <w:ind w:left="8486" w:hanging="360"/>
      </w:pPr>
      <w:rPr>
        <w:rFonts w:hint="default"/>
        <w:lang w:val="en-US" w:eastAsia="en-US" w:bidi="ar-SA"/>
      </w:rPr>
    </w:lvl>
    <w:lvl w:ilvl="8" w:tplc="5E40230C">
      <w:numFmt w:val="bullet"/>
      <w:lvlText w:val="•"/>
      <w:lvlJc w:val="left"/>
      <w:pPr>
        <w:ind w:left="9544" w:hanging="360"/>
      </w:pPr>
      <w:rPr>
        <w:rFonts w:hint="default"/>
        <w:lang w:val="en-US" w:eastAsia="en-US" w:bidi="ar-SA"/>
      </w:rPr>
    </w:lvl>
  </w:abstractNum>
  <w:abstractNum w:abstractNumId="112" w15:restartNumberingAfterBreak="0">
    <w:nsid w:val="2FDE2541"/>
    <w:multiLevelType w:val="multilevel"/>
    <w:tmpl w:val="19683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0654086"/>
    <w:multiLevelType w:val="hybridMultilevel"/>
    <w:tmpl w:val="4764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30CC2FB8"/>
    <w:multiLevelType w:val="hybridMultilevel"/>
    <w:tmpl w:val="CED412A6"/>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311477AE"/>
    <w:multiLevelType w:val="hybridMultilevel"/>
    <w:tmpl w:val="2486B128"/>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1151F9D"/>
    <w:multiLevelType w:val="multilevel"/>
    <w:tmpl w:val="F92007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16B03EA"/>
    <w:multiLevelType w:val="hybridMultilevel"/>
    <w:tmpl w:val="9F5E65FA"/>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31B103D5"/>
    <w:multiLevelType w:val="hybridMultilevel"/>
    <w:tmpl w:val="6C6CEE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31B6622B"/>
    <w:multiLevelType w:val="hybridMultilevel"/>
    <w:tmpl w:val="BCDCD1A2"/>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1C75D9E"/>
    <w:multiLevelType w:val="hybridMultilevel"/>
    <w:tmpl w:val="81B2F8BA"/>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3238542E"/>
    <w:multiLevelType w:val="hybridMultilevel"/>
    <w:tmpl w:val="C35C5426"/>
    <w:lvl w:ilvl="0" w:tplc="F618A13C">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2C86B07"/>
    <w:multiLevelType w:val="multilevel"/>
    <w:tmpl w:val="6E74D3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2D60939"/>
    <w:multiLevelType w:val="hybridMultilevel"/>
    <w:tmpl w:val="21EA6D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2EF4727"/>
    <w:multiLevelType w:val="hybridMultilevel"/>
    <w:tmpl w:val="1C52C7EC"/>
    <w:lvl w:ilvl="0" w:tplc="D522EF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32F75A4A"/>
    <w:multiLevelType w:val="hybridMultilevel"/>
    <w:tmpl w:val="318A03AE"/>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33312EB1"/>
    <w:multiLevelType w:val="hybridMultilevel"/>
    <w:tmpl w:val="150E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335041A2"/>
    <w:multiLevelType w:val="hybridMultilevel"/>
    <w:tmpl w:val="3DFE8F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8" w15:restartNumberingAfterBreak="0">
    <w:nsid w:val="33627801"/>
    <w:multiLevelType w:val="hybridMultilevel"/>
    <w:tmpl w:val="40AC6A9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33BF60BD"/>
    <w:multiLevelType w:val="hybridMultilevel"/>
    <w:tmpl w:val="1AF23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34527D43"/>
    <w:multiLevelType w:val="hybridMultilevel"/>
    <w:tmpl w:val="9D00AF32"/>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34F13665"/>
    <w:multiLevelType w:val="hybridMultilevel"/>
    <w:tmpl w:val="060681D2"/>
    <w:lvl w:ilvl="0" w:tplc="94B6A6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354251E4"/>
    <w:multiLevelType w:val="hybridMultilevel"/>
    <w:tmpl w:val="A9A496F2"/>
    <w:lvl w:ilvl="0" w:tplc="4600D5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35456508"/>
    <w:multiLevelType w:val="hybridMultilevel"/>
    <w:tmpl w:val="9C9203C0"/>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3659418F"/>
    <w:multiLevelType w:val="multilevel"/>
    <w:tmpl w:val="FA3A4A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6EB23A5"/>
    <w:multiLevelType w:val="multilevel"/>
    <w:tmpl w:val="430E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377B2650"/>
    <w:multiLevelType w:val="hybridMultilevel"/>
    <w:tmpl w:val="0298D2DC"/>
    <w:lvl w:ilvl="0" w:tplc="E6609B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378225DD"/>
    <w:multiLevelType w:val="hybridMultilevel"/>
    <w:tmpl w:val="6E485954"/>
    <w:lvl w:ilvl="0" w:tplc="860636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383A501D"/>
    <w:multiLevelType w:val="hybridMultilevel"/>
    <w:tmpl w:val="7DD2406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398E3548"/>
    <w:multiLevelType w:val="hybridMultilevel"/>
    <w:tmpl w:val="832CA98C"/>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398E3633"/>
    <w:multiLevelType w:val="hybridMultilevel"/>
    <w:tmpl w:val="85F47E4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1" w15:restartNumberingAfterBreak="0">
    <w:nsid w:val="3A481E44"/>
    <w:multiLevelType w:val="multilevel"/>
    <w:tmpl w:val="69869EA4"/>
    <w:lvl w:ilvl="0">
      <w:start w:val="5"/>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3B1F47B4"/>
    <w:multiLevelType w:val="hybridMultilevel"/>
    <w:tmpl w:val="96CC8BC0"/>
    <w:lvl w:ilvl="0" w:tplc="2AB0200E">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3" w15:restartNumberingAfterBreak="0">
    <w:nsid w:val="3B6A1C79"/>
    <w:multiLevelType w:val="hybridMultilevel"/>
    <w:tmpl w:val="F9AE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BFA2173"/>
    <w:multiLevelType w:val="hybridMultilevel"/>
    <w:tmpl w:val="92207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3C4849AE"/>
    <w:multiLevelType w:val="hybridMultilevel"/>
    <w:tmpl w:val="ADE4AEAA"/>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3C901CA0"/>
    <w:multiLevelType w:val="hybridMultilevel"/>
    <w:tmpl w:val="970C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3CDC73E0"/>
    <w:multiLevelType w:val="hybridMultilevel"/>
    <w:tmpl w:val="69E00ED6"/>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3CFF49FF"/>
    <w:multiLevelType w:val="hybridMultilevel"/>
    <w:tmpl w:val="FAB47720"/>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3E353835"/>
    <w:multiLevelType w:val="hybridMultilevel"/>
    <w:tmpl w:val="03AE7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E852672"/>
    <w:multiLevelType w:val="hybridMultilevel"/>
    <w:tmpl w:val="970C39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3EE51AF3"/>
    <w:multiLevelType w:val="hybridMultilevel"/>
    <w:tmpl w:val="47DEA182"/>
    <w:lvl w:ilvl="0" w:tplc="5F42F8F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3F387B6A"/>
    <w:multiLevelType w:val="hybridMultilevel"/>
    <w:tmpl w:val="8402A30A"/>
    <w:lvl w:ilvl="0" w:tplc="D8AE28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3F4800D5"/>
    <w:multiLevelType w:val="hybridMultilevel"/>
    <w:tmpl w:val="65609626"/>
    <w:lvl w:ilvl="0" w:tplc="D8F27D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3F683112"/>
    <w:multiLevelType w:val="hybridMultilevel"/>
    <w:tmpl w:val="483CB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3FCE0D1A"/>
    <w:multiLevelType w:val="hybridMultilevel"/>
    <w:tmpl w:val="8A32236A"/>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FD46369"/>
    <w:multiLevelType w:val="multilevel"/>
    <w:tmpl w:val="2222EA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07F1675"/>
    <w:multiLevelType w:val="hybridMultilevel"/>
    <w:tmpl w:val="019E7FD6"/>
    <w:lvl w:ilvl="0" w:tplc="04090001">
      <w:start w:val="1"/>
      <w:numFmt w:val="bullet"/>
      <w:lvlText w:val=""/>
      <w:lvlJc w:val="left"/>
      <w:pPr>
        <w:ind w:left="1440" w:hanging="360"/>
      </w:pPr>
      <w:rPr>
        <w:rFonts w:ascii="Symbol" w:hAnsi="Symbol"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8" w15:restartNumberingAfterBreak="0">
    <w:nsid w:val="408E3A29"/>
    <w:multiLevelType w:val="hybridMultilevel"/>
    <w:tmpl w:val="C9FA0D00"/>
    <w:lvl w:ilvl="0" w:tplc="CC10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41576353"/>
    <w:multiLevelType w:val="hybridMultilevel"/>
    <w:tmpl w:val="440A81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421029EF"/>
    <w:multiLevelType w:val="hybridMultilevel"/>
    <w:tmpl w:val="5AF6F452"/>
    <w:lvl w:ilvl="0" w:tplc="04090001">
      <w:start w:val="1"/>
      <w:numFmt w:val="bullet"/>
      <w:lvlText w:val=""/>
      <w:lvlJc w:val="left"/>
      <w:pPr>
        <w:ind w:left="1440" w:hanging="360"/>
      </w:pPr>
      <w:rPr>
        <w:rFonts w:ascii="Symbol" w:hAnsi="Symbol"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1" w15:restartNumberingAfterBreak="0">
    <w:nsid w:val="42340934"/>
    <w:multiLevelType w:val="hybridMultilevel"/>
    <w:tmpl w:val="8DD80A36"/>
    <w:lvl w:ilvl="0" w:tplc="65BE86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4235338E"/>
    <w:multiLevelType w:val="multilevel"/>
    <w:tmpl w:val="8EAE28C6"/>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26A0EB7"/>
    <w:multiLevelType w:val="hybridMultilevel"/>
    <w:tmpl w:val="87C4D502"/>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42BD1D58"/>
    <w:multiLevelType w:val="hybridMultilevel"/>
    <w:tmpl w:val="29D6778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4329368F"/>
    <w:multiLevelType w:val="hybridMultilevel"/>
    <w:tmpl w:val="8FF2CFA4"/>
    <w:lvl w:ilvl="0" w:tplc="2AB0200E">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6" w15:restartNumberingAfterBreak="0">
    <w:nsid w:val="43D50088"/>
    <w:multiLevelType w:val="multilevel"/>
    <w:tmpl w:val="209C7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4315518"/>
    <w:multiLevelType w:val="multilevel"/>
    <w:tmpl w:val="3ADC65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val="0"/>
        <w:i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5D532CE"/>
    <w:multiLevelType w:val="hybridMultilevel"/>
    <w:tmpl w:val="70F03668"/>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4703723E"/>
    <w:multiLevelType w:val="hybridMultilevel"/>
    <w:tmpl w:val="E4C619D0"/>
    <w:lvl w:ilvl="0" w:tplc="392A7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4732024D"/>
    <w:multiLevelType w:val="hybridMultilevel"/>
    <w:tmpl w:val="E9B6823C"/>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48B03E27"/>
    <w:multiLevelType w:val="hybridMultilevel"/>
    <w:tmpl w:val="599E7958"/>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4A3343A8"/>
    <w:multiLevelType w:val="hybridMultilevel"/>
    <w:tmpl w:val="C5BC41FC"/>
    <w:lvl w:ilvl="0" w:tplc="2AB0200E">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3" w15:restartNumberingAfterBreak="0">
    <w:nsid w:val="4A3B6F75"/>
    <w:multiLevelType w:val="hybridMultilevel"/>
    <w:tmpl w:val="60BEB68C"/>
    <w:lvl w:ilvl="0" w:tplc="036CA226">
      <w:start w:val="1"/>
      <w:numFmt w:val="lowerRoman"/>
      <w:lvlText w:val="%1)"/>
      <w:lvlJc w:val="left"/>
      <w:pPr>
        <w:ind w:left="1440" w:hanging="360"/>
      </w:pPr>
      <w:rPr>
        <w:rFonts w:hint="default"/>
        <w:w w:val="100"/>
        <w:sz w:val="24"/>
        <w:szCs w:val="24"/>
        <w:lang w:val="en-US" w:eastAsia="en-US" w:bidi="ar-SA"/>
      </w:rPr>
    </w:lvl>
    <w:lvl w:ilvl="1" w:tplc="E056E1A6">
      <w:start w:val="1"/>
      <w:numFmt w:val="decimal"/>
      <w:lvlText w:val="%2."/>
      <w:lvlJc w:val="left"/>
      <w:pPr>
        <w:ind w:left="1800" w:hanging="360"/>
      </w:pPr>
      <w:rPr>
        <w:rFonts w:ascii="Times New Roman" w:eastAsia="Times New Roman" w:hAnsi="Times New Roman" w:cs="Times New Roman" w:hint="default"/>
        <w:w w:val="100"/>
        <w:sz w:val="24"/>
        <w:szCs w:val="24"/>
        <w:lang w:val="en-US" w:eastAsia="en-US" w:bidi="ar-SA"/>
      </w:rPr>
    </w:lvl>
    <w:lvl w:ilvl="2" w:tplc="194CE0BC">
      <w:numFmt w:val="bullet"/>
      <w:lvlText w:val="•"/>
      <w:lvlJc w:val="left"/>
      <w:pPr>
        <w:ind w:left="2895" w:hanging="360"/>
      </w:pPr>
      <w:rPr>
        <w:rFonts w:hint="default"/>
        <w:lang w:val="en-US" w:eastAsia="en-US" w:bidi="ar-SA"/>
      </w:rPr>
    </w:lvl>
    <w:lvl w:ilvl="3" w:tplc="210AFA84">
      <w:numFmt w:val="bullet"/>
      <w:lvlText w:val="•"/>
      <w:lvlJc w:val="left"/>
      <w:pPr>
        <w:ind w:left="3991" w:hanging="360"/>
      </w:pPr>
      <w:rPr>
        <w:rFonts w:hint="default"/>
        <w:lang w:val="en-US" w:eastAsia="en-US" w:bidi="ar-SA"/>
      </w:rPr>
    </w:lvl>
    <w:lvl w:ilvl="4" w:tplc="6310FB4E">
      <w:numFmt w:val="bullet"/>
      <w:lvlText w:val="•"/>
      <w:lvlJc w:val="left"/>
      <w:pPr>
        <w:ind w:left="5086" w:hanging="360"/>
      </w:pPr>
      <w:rPr>
        <w:rFonts w:hint="default"/>
        <w:lang w:val="en-US" w:eastAsia="en-US" w:bidi="ar-SA"/>
      </w:rPr>
    </w:lvl>
    <w:lvl w:ilvl="5" w:tplc="7BF253C8">
      <w:numFmt w:val="bullet"/>
      <w:lvlText w:val="•"/>
      <w:lvlJc w:val="left"/>
      <w:pPr>
        <w:ind w:left="6182" w:hanging="360"/>
      </w:pPr>
      <w:rPr>
        <w:rFonts w:hint="default"/>
        <w:lang w:val="en-US" w:eastAsia="en-US" w:bidi="ar-SA"/>
      </w:rPr>
    </w:lvl>
    <w:lvl w:ilvl="6" w:tplc="7B7CD394">
      <w:numFmt w:val="bullet"/>
      <w:lvlText w:val="•"/>
      <w:lvlJc w:val="left"/>
      <w:pPr>
        <w:ind w:left="7277" w:hanging="360"/>
      </w:pPr>
      <w:rPr>
        <w:rFonts w:hint="default"/>
        <w:lang w:val="en-US" w:eastAsia="en-US" w:bidi="ar-SA"/>
      </w:rPr>
    </w:lvl>
    <w:lvl w:ilvl="7" w:tplc="4F8058D8">
      <w:numFmt w:val="bullet"/>
      <w:lvlText w:val="•"/>
      <w:lvlJc w:val="left"/>
      <w:pPr>
        <w:ind w:left="8373" w:hanging="360"/>
      </w:pPr>
      <w:rPr>
        <w:rFonts w:hint="default"/>
        <w:lang w:val="en-US" w:eastAsia="en-US" w:bidi="ar-SA"/>
      </w:rPr>
    </w:lvl>
    <w:lvl w:ilvl="8" w:tplc="E4E2754C">
      <w:numFmt w:val="bullet"/>
      <w:lvlText w:val="•"/>
      <w:lvlJc w:val="left"/>
      <w:pPr>
        <w:ind w:left="9468" w:hanging="360"/>
      </w:pPr>
      <w:rPr>
        <w:rFonts w:hint="default"/>
        <w:lang w:val="en-US" w:eastAsia="en-US" w:bidi="ar-SA"/>
      </w:rPr>
    </w:lvl>
  </w:abstractNum>
  <w:abstractNum w:abstractNumId="174" w15:restartNumberingAfterBreak="0">
    <w:nsid w:val="4B414964"/>
    <w:multiLevelType w:val="hybridMultilevel"/>
    <w:tmpl w:val="7696CE44"/>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4B500742"/>
    <w:multiLevelType w:val="hybridMultilevel"/>
    <w:tmpl w:val="4224C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4BF240EC"/>
    <w:multiLevelType w:val="hybridMultilevel"/>
    <w:tmpl w:val="73B0B568"/>
    <w:lvl w:ilvl="0" w:tplc="C4A23740">
      <w:start w:val="1"/>
      <w:numFmt w:val="decimal"/>
      <w:lvlText w:val="%1."/>
      <w:lvlJc w:val="left"/>
      <w:pPr>
        <w:ind w:left="1440" w:hanging="360"/>
      </w:pPr>
      <w:rPr>
        <w:rFonts w:hint="default"/>
        <w:b/>
        <w:bCs/>
        <w:w w:val="100"/>
        <w:sz w:val="24"/>
        <w:szCs w:val="24"/>
        <w:lang w:val="en-US" w:eastAsia="en-US" w:bidi="ar-SA"/>
      </w:rPr>
    </w:lvl>
    <w:lvl w:ilvl="1" w:tplc="AB16FD7A">
      <w:numFmt w:val="bullet"/>
      <w:lvlText w:val="•"/>
      <w:lvlJc w:val="left"/>
      <w:pPr>
        <w:ind w:left="2462" w:hanging="360"/>
      </w:pPr>
      <w:rPr>
        <w:rFonts w:hint="default"/>
        <w:lang w:val="en-US" w:eastAsia="en-US" w:bidi="ar-SA"/>
      </w:rPr>
    </w:lvl>
    <w:lvl w:ilvl="2" w:tplc="E266FEEE">
      <w:numFmt w:val="bullet"/>
      <w:lvlText w:val="•"/>
      <w:lvlJc w:val="left"/>
      <w:pPr>
        <w:ind w:left="3484" w:hanging="360"/>
      </w:pPr>
      <w:rPr>
        <w:rFonts w:hint="default"/>
        <w:lang w:val="en-US" w:eastAsia="en-US" w:bidi="ar-SA"/>
      </w:rPr>
    </w:lvl>
    <w:lvl w:ilvl="3" w:tplc="BABAE05E">
      <w:numFmt w:val="bullet"/>
      <w:lvlText w:val="•"/>
      <w:lvlJc w:val="left"/>
      <w:pPr>
        <w:ind w:left="4506" w:hanging="360"/>
      </w:pPr>
      <w:rPr>
        <w:rFonts w:hint="default"/>
        <w:lang w:val="en-US" w:eastAsia="en-US" w:bidi="ar-SA"/>
      </w:rPr>
    </w:lvl>
    <w:lvl w:ilvl="4" w:tplc="12C8F2EE">
      <w:numFmt w:val="bullet"/>
      <w:lvlText w:val="•"/>
      <w:lvlJc w:val="left"/>
      <w:pPr>
        <w:ind w:left="5528" w:hanging="360"/>
      </w:pPr>
      <w:rPr>
        <w:rFonts w:hint="default"/>
        <w:lang w:val="en-US" w:eastAsia="en-US" w:bidi="ar-SA"/>
      </w:rPr>
    </w:lvl>
    <w:lvl w:ilvl="5" w:tplc="14C40DAA">
      <w:numFmt w:val="bullet"/>
      <w:lvlText w:val="•"/>
      <w:lvlJc w:val="left"/>
      <w:pPr>
        <w:ind w:left="6550" w:hanging="360"/>
      </w:pPr>
      <w:rPr>
        <w:rFonts w:hint="default"/>
        <w:lang w:val="en-US" w:eastAsia="en-US" w:bidi="ar-SA"/>
      </w:rPr>
    </w:lvl>
    <w:lvl w:ilvl="6" w:tplc="6D3C1178">
      <w:numFmt w:val="bullet"/>
      <w:lvlText w:val="•"/>
      <w:lvlJc w:val="left"/>
      <w:pPr>
        <w:ind w:left="7572" w:hanging="360"/>
      </w:pPr>
      <w:rPr>
        <w:rFonts w:hint="default"/>
        <w:lang w:val="en-US" w:eastAsia="en-US" w:bidi="ar-SA"/>
      </w:rPr>
    </w:lvl>
    <w:lvl w:ilvl="7" w:tplc="69462A26">
      <w:numFmt w:val="bullet"/>
      <w:lvlText w:val="•"/>
      <w:lvlJc w:val="left"/>
      <w:pPr>
        <w:ind w:left="8594" w:hanging="360"/>
      </w:pPr>
      <w:rPr>
        <w:rFonts w:hint="default"/>
        <w:lang w:val="en-US" w:eastAsia="en-US" w:bidi="ar-SA"/>
      </w:rPr>
    </w:lvl>
    <w:lvl w:ilvl="8" w:tplc="8272B73A">
      <w:numFmt w:val="bullet"/>
      <w:lvlText w:val="•"/>
      <w:lvlJc w:val="left"/>
      <w:pPr>
        <w:ind w:left="9616" w:hanging="360"/>
      </w:pPr>
      <w:rPr>
        <w:rFonts w:hint="default"/>
        <w:lang w:val="en-US" w:eastAsia="en-US" w:bidi="ar-SA"/>
      </w:rPr>
    </w:lvl>
  </w:abstractNum>
  <w:abstractNum w:abstractNumId="177" w15:restartNumberingAfterBreak="0">
    <w:nsid w:val="4C1461D8"/>
    <w:multiLevelType w:val="hybridMultilevel"/>
    <w:tmpl w:val="E500CBAC"/>
    <w:lvl w:ilvl="0" w:tplc="2AB0200E">
      <w:numFmt w:val="bullet"/>
      <w:lvlText w:val="•"/>
      <w:lvlJc w:val="left"/>
      <w:pPr>
        <w:ind w:left="900" w:hanging="360"/>
      </w:pPr>
      <w:rPr>
        <w:rFonts w:hint="default"/>
        <w:lang w:val="en-US" w:eastAsia="en-US" w:bidi="ar-SA"/>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8" w15:restartNumberingAfterBreak="0">
    <w:nsid w:val="4CFB1185"/>
    <w:multiLevelType w:val="hybridMultilevel"/>
    <w:tmpl w:val="52865B18"/>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D340D6D"/>
    <w:multiLevelType w:val="hybridMultilevel"/>
    <w:tmpl w:val="6E1EDE06"/>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4DAE624E"/>
    <w:multiLevelType w:val="hybridMultilevel"/>
    <w:tmpl w:val="19C29A5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1" w15:restartNumberingAfterBreak="0">
    <w:nsid w:val="4E1F4AF2"/>
    <w:multiLevelType w:val="multilevel"/>
    <w:tmpl w:val="9CB685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4E305650"/>
    <w:multiLevelType w:val="hybridMultilevel"/>
    <w:tmpl w:val="A18E52D6"/>
    <w:lvl w:ilvl="0" w:tplc="2AB269B4">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4E3913A3"/>
    <w:multiLevelType w:val="hybridMultilevel"/>
    <w:tmpl w:val="1BA037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4E427E0C"/>
    <w:multiLevelType w:val="hybridMultilevel"/>
    <w:tmpl w:val="25ACC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4E6E088A"/>
    <w:multiLevelType w:val="multilevel"/>
    <w:tmpl w:val="1B5289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4EC21DC0"/>
    <w:multiLevelType w:val="hybridMultilevel"/>
    <w:tmpl w:val="EC4E11B8"/>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4ED165C5"/>
    <w:multiLevelType w:val="hybridMultilevel"/>
    <w:tmpl w:val="0BB0ADCC"/>
    <w:lvl w:ilvl="0" w:tplc="EFB82F8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4ED501D1"/>
    <w:multiLevelType w:val="multilevel"/>
    <w:tmpl w:val="D076C1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4F0255CD"/>
    <w:multiLevelType w:val="hybridMultilevel"/>
    <w:tmpl w:val="FF4224C0"/>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0" w15:restartNumberingAfterBreak="0">
    <w:nsid w:val="4F3E3B06"/>
    <w:multiLevelType w:val="multilevel"/>
    <w:tmpl w:val="43BE3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4F4A0FAC"/>
    <w:multiLevelType w:val="hybridMultilevel"/>
    <w:tmpl w:val="DC8A23E0"/>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4FA41985"/>
    <w:multiLevelType w:val="hybridMultilevel"/>
    <w:tmpl w:val="894EE300"/>
    <w:lvl w:ilvl="0" w:tplc="8CCE27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4FCA3201"/>
    <w:multiLevelType w:val="hybridMultilevel"/>
    <w:tmpl w:val="265C06B8"/>
    <w:lvl w:ilvl="0" w:tplc="2AB0200E">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4" w15:restartNumberingAfterBreak="0">
    <w:nsid w:val="50C84D55"/>
    <w:multiLevelType w:val="hybridMultilevel"/>
    <w:tmpl w:val="EECC8ED6"/>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0F57B5B"/>
    <w:multiLevelType w:val="hybridMultilevel"/>
    <w:tmpl w:val="D5304592"/>
    <w:lvl w:ilvl="0" w:tplc="85C8D4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51B26D5F"/>
    <w:multiLevelType w:val="hybridMultilevel"/>
    <w:tmpl w:val="48568104"/>
    <w:lvl w:ilvl="0" w:tplc="0E44A0AE">
      <w:start w:val="1"/>
      <w:numFmt w:val="decimal"/>
      <w:lvlText w:val="%1."/>
      <w:lvlJc w:val="right"/>
      <w:pPr>
        <w:ind w:left="720" w:hanging="360"/>
      </w:pPr>
      <w:rPr>
        <w:rFonts w:hint="default"/>
        <w:b/>
        <w:w w:val="8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20021FC"/>
    <w:multiLevelType w:val="hybridMultilevel"/>
    <w:tmpl w:val="D31210E4"/>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520D156A"/>
    <w:multiLevelType w:val="hybridMultilevel"/>
    <w:tmpl w:val="655CE0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529E50AA"/>
    <w:multiLevelType w:val="multilevel"/>
    <w:tmpl w:val="8D78E0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29F7183"/>
    <w:multiLevelType w:val="hybridMultilevel"/>
    <w:tmpl w:val="F0F47434"/>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53094FBD"/>
    <w:multiLevelType w:val="hybridMultilevel"/>
    <w:tmpl w:val="A546DCF2"/>
    <w:lvl w:ilvl="0" w:tplc="6C2658B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533F6447"/>
    <w:multiLevelType w:val="hybridMultilevel"/>
    <w:tmpl w:val="96D6F75E"/>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53454B4E"/>
    <w:multiLevelType w:val="hybridMultilevel"/>
    <w:tmpl w:val="6DBAFD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53D55702"/>
    <w:multiLevelType w:val="hybridMultilevel"/>
    <w:tmpl w:val="F9B07DE0"/>
    <w:lvl w:ilvl="0" w:tplc="8E12E664">
      <w:start w:val="1"/>
      <w:numFmt w:val="lowerRoman"/>
      <w:lvlText w:val="%1."/>
      <w:lvlJc w:val="left"/>
      <w:pPr>
        <w:ind w:left="1440" w:hanging="360"/>
      </w:pPr>
      <w:rPr>
        <w:rFonts w:ascii="Times New Roman" w:eastAsiaTheme="minorHAnsi" w:hAnsi="Times New Roman" w:cs="Times New Roman"/>
        <w:w w:val="100"/>
        <w:sz w:val="24"/>
        <w:szCs w:val="24"/>
        <w:lang w:val="en-US" w:eastAsia="en-US" w:bidi="ar-SA"/>
      </w:rPr>
    </w:lvl>
    <w:lvl w:ilvl="1" w:tplc="E056E1A6">
      <w:start w:val="1"/>
      <w:numFmt w:val="decimal"/>
      <w:lvlText w:val="%2."/>
      <w:lvlJc w:val="left"/>
      <w:pPr>
        <w:ind w:left="1800" w:hanging="360"/>
      </w:pPr>
      <w:rPr>
        <w:rFonts w:ascii="Times New Roman" w:eastAsia="Times New Roman" w:hAnsi="Times New Roman" w:cs="Times New Roman" w:hint="default"/>
        <w:w w:val="100"/>
        <w:sz w:val="24"/>
        <w:szCs w:val="24"/>
        <w:lang w:val="en-US" w:eastAsia="en-US" w:bidi="ar-SA"/>
      </w:rPr>
    </w:lvl>
    <w:lvl w:ilvl="2" w:tplc="194CE0BC">
      <w:numFmt w:val="bullet"/>
      <w:lvlText w:val="•"/>
      <w:lvlJc w:val="left"/>
      <w:pPr>
        <w:ind w:left="2895" w:hanging="360"/>
      </w:pPr>
      <w:rPr>
        <w:rFonts w:hint="default"/>
        <w:lang w:val="en-US" w:eastAsia="en-US" w:bidi="ar-SA"/>
      </w:rPr>
    </w:lvl>
    <w:lvl w:ilvl="3" w:tplc="210AFA84">
      <w:numFmt w:val="bullet"/>
      <w:lvlText w:val="•"/>
      <w:lvlJc w:val="left"/>
      <w:pPr>
        <w:ind w:left="3991" w:hanging="360"/>
      </w:pPr>
      <w:rPr>
        <w:rFonts w:hint="default"/>
        <w:lang w:val="en-US" w:eastAsia="en-US" w:bidi="ar-SA"/>
      </w:rPr>
    </w:lvl>
    <w:lvl w:ilvl="4" w:tplc="6310FB4E">
      <w:numFmt w:val="bullet"/>
      <w:lvlText w:val="•"/>
      <w:lvlJc w:val="left"/>
      <w:pPr>
        <w:ind w:left="5086" w:hanging="360"/>
      </w:pPr>
      <w:rPr>
        <w:rFonts w:hint="default"/>
        <w:lang w:val="en-US" w:eastAsia="en-US" w:bidi="ar-SA"/>
      </w:rPr>
    </w:lvl>
    <w:lvl w:ilvl="5" w:tplc="7BF253C8">
      <w:numFmt w:val="bullet"/>
      <w:lvlText w:val="•"/>
      <w:lvlJc w:val="left"/>
      <w:pPr>
        <w:ind w:left="6182" w:hanging="360"/>
      </w:pPr>
      <w:rPr>
        <w:rFonts w:hint="default"/>
        <w:lang w:val="en-US" w:eastAsia="en-US" w:bidi="ar-SA"/>
      </w:rPr>
    </w:lvl>
    <w:lvl w:ilvl="6" w:tplc="7B7CD394">
      <w:numFmt w:val="bullet"/>
      <w:lvlText w:val="•"/>
      <w:lvlJc w:val="left"/>
      <w:pPr>
        <w:ind w:left="7277" w:hanging="360"/>
      </w:pPr>
      <w:rPr>
        <w:rFonts w:hint="default"/>
        <w:lang w:val="en-US" w:eastAsia="en-US" w:bidi="ar-SA"/>
      </w:rPr>
    </w:lvl>
    <w:lvl w:ilvl="7" w:tplc="4F8058D8">
      <w:numFmt w:val="bullet"/>
      <w:lvlText w:val="•"/>
      <w:lvlJc w:val="left"/>
      <w:pPr>
        <w:ind w:left="8373" w:hanging="360"/>
      </w:pPr>
      <w:rPr>
        <w:rFonts w:hint="default"/>
        <w:lang w:val="en-US" w:eastAsia="en-US" w:bidi="ar-SA"/>
      </w:rPr>
    </w:lvl>
    <w:lvl w:ilvl="8" w:tplc="E4E2754C">
      <w:numFmt w:val="bullet"/>
      <w:lvlText w:val="•"/>
      <w:lvlJc w:val="left"/>
      <w:pPr>
        <w:ind w:left="9468" w:hanging="360"/>
      </w:pPr>
      <w:rPr>
        <w:rFonts w:hint="default"/>
        <w:lang w:val="en-US" w:eastAsia="en-US" w:bidi="ar-SA"/>
      </w:rPr>
    </w:lvl>
  </w:abstractNum>
  <w:abstractNum w:abstractNumId="205" w15:restartNumberingAfterBreak="0">
    <w:nsid w:val="53F932CC"/>
    <w:multiLevelType w:val="hybridMultilevel"/>
    <w:tmpl w:val="5A0E34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53F944F1"/>
    <w:multiLevelType w:val="hybridMultilevel"/>
    <w:tmpl w:val="BA96AD70"/>
    <w:lvl w:ilvl="0" w:tplc="2AB0200E">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7" w15:restartNumberingAfterBreak="0">
    <w:nsid w:val="54021B64"/>
    <w:multiLevelType w:val="hybridMultilevel"/>
    <w:tmpl w:val="4DAACC82"/>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15:restartNumberingAfterBreak="0">
    <w:nsid w:val="54BA1B93"/>
    <w:multiLevelType w:val="hybridMultilevel"/>
    <w:tmpl w:val="11D69010"/>
    <w:lvl w:ilvl="0" w:tplc="0E44A0A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54C30D24"/>
    <w:multiLevelType w:val="hybridMultilevel"/>
    <w:tmpl w:val="3AE86306"/>
    <w:lvl w:ilvl="0" w:tplc="1F0C77D8">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54EA61E1"/>
    <w:multiLevelType w:val="hybridMultilevel"/>
    <w:tmpl w:val="9DD2FEA0"/>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55AB5924"/>
    <w:multiLevelType w:val="hybridMultilevel"/>
    <w:tmpl w:val="F47A9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2" w15:restartNumberingAfterBreak="0">
    <w:nsid w:val="560542AB"/>
    <w:multiLevelType w:val="hybridMultilevel"/>
    <w:tmpl w:val="7150AEC6"/>
    <w:lvl w:ilvl="0" w:tplc="2AB0200E">
      <w:numFmt w:val="bullet"/>
      <w:lvlText w:val="•"/>
      <w:lvlJc w:val="left"/>
      <w:pPr>
        <w:ind w:left="1080" w:hanging="360"/>
      </w:pPr>
      <w:rPr>
        <w:rFonts w:hint="default"/>
        <w:b/>
        <w:w w:val="81"/>
        <w:lang w:val="en-US"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3" w15:restartNumberingAfterBreak="0">
    <w:nsid w:val="566B0EA1"/>
    <w:multiLevelType w:val="multilevel"/>
    <w:tmpl w:val="B96E3A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56A657AE"/>
    <w:multiLevelType w:val="hybridMultilevel"/>
    <w:tmpl w:val="D4CAD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56A837DE"/>
    <w:multiLevelType w:val="hybridMultilevel"/>
    <w:tmpl w:val="F2D477EC"/>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572B561D"/>
    <w:multiLevelType w:val="hybridMultilevel"/>
    <w:tmpl w:val="D46A8C62"/>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57AB73E9"/>
    <w:multiLevelType w:val="hybridMultilevel"/>
    <w:tmpl w:val="552023BC"/>
    <w:lvl w:ilvl="0" w:tplc="6810A410">
      <w:start w:val="1"/>
      <w:numFmt w:val="decimal"/>
      <w:lvlText w:val="%1."/>
      <w:lvlJc w:val="right"/>
      <w:pPr>
        <w:ind w:left="1440" w:hanging="360"/>
      </w:pPr>
      <w:rPr>
        <w:rFonts w:hint="default"/>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8" w15:restartNumberingAfterBreak="0">
    <w:nsid w:val="58044E47"/>
    <w:multiLevelType w:val="hybridMultilevel"/>
    <w:tmpl w:val="7CA41BF6"/>
    <w:lvl w:ilvl="0" w:tplc="FFE457F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9" w15:restartNumberingAfterBreak="0">
    <w:nsid w:val="583529AE"/>
    <w:multiLevelType w:val="multilevel"/>
    <w:tmpl w:val="40F0B5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ind w:left="1440" w:hanging="360"/>
      </w:pPr>
      <w:rPr>
        <w:rFonts w:hint="default"/>
      </w:rPr>
    </w:lvl>
    <w:lvl w:ilvl="2">
      <w:start w:val="1"/>
      <w:numFmt w:val="decimal"/>
      <w:lvlText w:val="%3."/>
      <w:lvlJc w:val="left"/>
      <w:pPr>
        <w:ind w:left="2160" w:hanging="360"/>
      </w:pPr>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59D33553"/>
    <w:multiLevelType w:val="hybridMultilevel"/>
    <w:tmpl w:val="FC66670A"/>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A2F10B8"/>
    <w:multiLevelType w:val="hybridMultilevel"/>
    <w:tmpl w:val="0BC0109C"/>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5A3A3566"/>
    <w:multiLevelType w:val="hybridMultilevel"/>
    <w:tmpl w:val="9E048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5A787E3D"/>
    <w:multiLevelType w:val="hybridMultilevel"/>
    <w:tmpl w:val="69961438"/>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5A8E3F34"/>
    <w:multiLevelType w:val="hybridMultilevel"/>
    <w:tmpl w:val="E282350E"/>
    <w:lvl w:ilvl="0" w:tplc="0E44A0AE">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5" w15:restartNumberingAfterBreak="0">
    <w:nsid w:val="5B4E14A4"/>
    <w:multiLevelType w:val="hybridMultilevel"/>
    <w:tmpl w:val="0E52BFC4"/>
    <w:lvl w:ilvl="0" w:tplc="723CE3B6">
      <w:start w:val="1"/>
      <w:numFmt w:val="decimal"/>
      <w:lvlText w:val="%1."/>
      <w:lvlJc w:val="left"/>
      <w:pPr>
        <w:ind w:left="1440" w:hanging="360"/>
      </w:pPr>
      <w:rPr>
        <w:rFonts w:ascii="Times New Roman" w:eastAsia="Times New Roman" w:hAnsi="Times New Roman" w:cs="Times New Roman" w:hint="default"/>
        <w:w w:val="100"/>
        <w:sz w:val="24"/>
        <w:szCs w:val="24"/>
        <w:lang w:val="en-US" w:eastAsia="en-US" w:bidi="ar-SA"/>
      </w:rPr>
    </w:lvl>
    <w:lvl w:ilvl="1" w:tplc="3AD43DAA">
      <w:numFmt w:val="bullet"/>
      <w:lvlText w:val="•"/>
      <w:lvlJc w:val="left"/>
      <w:pPr>
        <w:ind w:left="2462" w:hanging="360"/>
      </w:pPr>
      <w:rPr>
        <w:rFonts w:hint="default"/>
        <w:lang w:val="en-US" w:eastAsia="en-US" w:bidi="ar-SA"/>
      </w:rPr>
    </w:lvl>
    <w:lvl w:ilvl="2" w:tplc="EFB6C35A">
      <w:numFmt w:val="bullet"/>
      <w:lvlText w:val="•"/>
      <w:lvlJc w:val="left"/>
      <w:pPr>
        <w:ind w:left="3484" w:hanging="360"/>
      </w:pPr>
      <w:rPr>
        <w:rFonts w:hint="default"/>
        <w:lang w:val="en-US" w:eastAsia="en-US" w:bidi="ar-SA"/>
      </w:rPr>
    </w:lvl>
    <w:lvl w:ilvl="3" w:tplc="CA281C7E">
      <w:numFmt w:val="bullet"/>
      <w:lvlText w:val="•"/>
      <w:lvlJc w:val="left"/>
      <w:pPr>
        <w:ind w:left="4506" w:hanging="360"/>
      </w:pPr>
      <w:rPr>
        <w:rFonts w:hint="default"/>
        <w:lang w:val="en-US" w:eastAsia="en-US" w:bidi="ar-SA"/>
      </w:rPr>
    </w:lvl>
    <w:lvl w:ilvl="4" w:tplc="85404992">
      <w:numFmt w:val="bullet"/>
      <w:lvlText w:val="•"/>
      <w:lvlJc w:val="left"/>
      <w:pPr>
        <w:ind w:left="5528" w:hanging="360"/>
      </w:pPr>
      <w:rPr>
        <w:rFonts w:hint="default"/>
        <w:lang w:val="en-US" w:eastAsia="en-US" w:bidi="ar-SA"/>
      </w:rPr>
    </w:lvl>
    <w:lvl w:ilvl="5" w:tplc="FCEEE7A4">
      <w:numFmt w:val="bullet"/>
      <w:lvlText w:val="•"/>
      <w:lvlJc w:val="left"/>
      <w:pPr>
        <w:ind w:left="6550" w:hanging="360"/>
      </w:pPr>
      <w:rPr>
        <w:rFonts w:hint="default"/>
        <w:lang w:val="en-US" w:eastAsia="en-US" w:bidi="ar-SA"/>
      </w:rPr>
    </w:lvl>
    <w:lvl w:ilvl="6" w:tplc="007C0114">
      <w:numFmt w:val="bullet"/>
      <w:lvlText w:val="•"/>
      <w:lvlJc w:val="left"/>
      <w:pPr>
        <w:ind w:left="7572" w:hanging="360"/>
      </w:pPr>
      <w:rPr>
        <w:rFonts w:hint="default"/>
        <w:lang w:val="en-US" w:eastAsia="en-US" w:bidi="ar-SA"/>
      </w:rPr>
    </w:lvl>
    <w:lvl w:ilvl="7" w:tplc="9788E1D0">
      <w:numFmt w:val="bullet"/>
      <w:lvlText w:val="•"/>
      <w:lvlJc w:val="left"/>
      <w:pPr>
        <w:ind w:left="8594" w:hanging="360"/>
      </w:pPr>
      <w:rPr>
        <w:rFonts w:hint="default"/>
        <w:lang w:val="en-US" w:eastAsia="en-US" w:bidi="ar-SA"/>
      </w:rPr>
    </w:lvl>
    <w:lvl w:ilvl="8" w:tplc="8A9E3A0C">
      <w:numFmt w:val="bullet"/>
      <w:lvlText w:val="•"/>
      <w:lvlJc w:val="left"/>
      <w:pPr>
        <w:ind w:left="9616" w:hanging="360"/>
      </w:pPr>
      <w:rPr>
        <w:rFonts w:hint="default"/>
        <w:lang w:val="en-US" w:eastAsia="en-US" w:bidi="ar-SA"/>
      </w:rPr>
    </w:lvl>
  </w:abstractNum>
  <w:abstractNum w:abstractNumId="226" w15:restartNumberingAfterBreak="0">
    <w:nsid w:val="5C655952"/>
    <w:multiLevelType w:val="hybridMultilevel"/>
    <w:tmpl w:val="CBE48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7" w15:restartNumberingAfterBreak="0">
    <w:nsid w:val="5CB72CD5"/>
    <w:multiLevelType w:val="hybridMultilevel"/>
    <w:tmpl w:val="F4B68494"/>
    <w:lvl w:ilvl="0" w:tplc="04090001">
      <w:start w:val="1"/>
      <w:numFmt w:val="bullet"/>
      <w:lvlText w:val=""/>
      <w:lvlJc w:val="left"/>
      <w:pPr>
        <w:ind w:left="1080" w:hanging="360"/>
      </w:pPr>
      <w:rPr>
        <w:rFonts w:ascii="Symbol" w:hAnsi="Symbol" w:hint="default"/>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8" w15:restartNumberingAfterBreak="0">
    <w:nsid w:val="5CE744C5"/>
    <w:multiLevelType w:val="hybridMultilevel"/>
    <w:tmpl w:val="970C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5CEA3ED1"/>
    <w:multiLevelType w:val="hybridMultilevel"/>
    <w:tmpl w:val="7662FCC2"/>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5D0730E7"/>
    <w:multiLevelType w:val="hybridMultilevel"/>
    <w:tmpl w:val="47749B7E"/>
    <w:lvl w:ilvl="0" w:tplc="C30C2798">
      <w:start w:val="1"/>
      <w:numFmt w:val="decimal"/>
      <w:lvlText w:val="%1."/>
      <w:lvlJc w:val="left"/>
      <w:pPr>
        <w:ind w:left="720" w:hanging="360"/>
      </w:pPr>
      <w:rPr>
        <w:rFonts w:hint="default"/>
        <w:color w:val="0F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1" w15:restartNumberingAfterBreak="0">
    <w:nsid w:val="5D3C2327"/>
    <w:multiLevelType w:val="hybridMultilevel"/>
    <w:tmpl w:val="D1DEEE90"/>
    <w:lvl w:ilvl="0" w:tplc="2AB0200E">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2" w15:restartNumberingAfterBreak="0">
    <w:nsid w:val="5D5D041B"/>
    <w:multiLevelType w:val="hybridMultilevel"/>
    <w:tmpl w:val="A642E2B6"/>
    <w:lvl w:ilvl="0" w:tplc="2AB0200E">
      <w:numFmt w:val="bullet"/>
      <w:lvlText w:val="•"/>
      <w:lvlJc w:val="left"/>
      <w:pPr>
        <w:ind w:left="1080" w:hanging="360"/>
      </w:pPr>
      <w:rPr>
        <w:rFonts w:hint="default"/>
        <w:b/>
        <w:w w:val="81"/>
        <w:lang w:val="en-US"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5E61055B"/>
    <w:multiLevelType w:val="hybridMultilevel"/>
    <w:tmpl w:val="C0005C28"/>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5EC61CBD"/>
    <w:multiLevelType w:val="hybridMultilevel"/>
    <w:tmpl w:val="0B10AE10"/>
    <w:lvl w:ilvl="0" w:tplc="2AB0200E">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5" w15:restartNumberingAfterBreak="0">
    <w:nsid w:val="5F2C595E"/>
    <w:multiLevelType w:val="hybridMultilevel"/>
    <w:tmpl w:val="91CE0C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5FA4743B"/>
    <w:multiLevelType w:val="hybridMultilevel"/>
    <w:tmpl w:val="B07C15FE"/>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7" w15:restartNumberingAfterBreak="0">
    <w:nsid w:val="5FCD0462"/>
    <w:multiLevelType w:val="hybridMultilevel"/>
    <w:tmpl w:val="80E8A82A"/>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604A4F76"/>
    <w:multiLevelType w:val="hybridMultilevel"/>
    <w:tmpl w:val="C1B84E12"/>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60A1487E"/>
    <w:multiLevelType w:val="hybridMultilevel"/>
    <w:tmpl w:val="AD4CEEC2"/>
    <w:lvl w:ilvl="0" w:tplc="35A68B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60F86513"/>
    <w:multiLevelType w:val="hybridMultilevel"/>
    <w:tmpl w:val="9B56B656"/>
    <w:lvl w:ilvl="0" w:tplc="A186FA5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1" w15:restartNumberingAfterBreak="0">
    <w:nsid w:val="616B04F6"/>
    <w:multiLevelType w:val="hybridMultilevel"/>
    <w:tmpl w:val="666A7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2" w15:restartNumberingAfterBreak="0">
    <w:nsid w:val="62ED5B41"/>
    <w:multiLevelType w:val="hybridMultilevel"/>
    <w:tmpl w:val="4C2E17CA"/>
    <w:lvl w:ilvl="0" w:tplc="C41E29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64015489"/>
    <w:multiLevelType w:val="multilevel"/>
    <w:tmpl w:val="A198B3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64793A5D"/>
    <w:multiLevelType w:val="hybridMultilevel"/>
    <w:tmpl w:val="21A05D3C"/>
    <w:lvl w:ilvl="0" w:tplc="2E54CE80">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5" w15:restartNumberingAfterBreak="0">
    <w:nsid w:val="65292856"/>
    <w:multiLevelType w:val="hybridMultilevel"/>
    <w:tmpl w:val="CAC6AFA6"/>
    <w:lvl w:ilvl="0" w:tplc="D78A68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6" w15:restartNumberingAfterBreak="0">
    <w:nsid w:val="65E83C29"/>
    <w:multiLevelType w:val="hybridMultilevel"/>
    <w:tmpl w:val="6C348D70"/>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661215AB"/>
    <w:multiLevelType w:val="multilevel"/>
    <w:tmpl w:val="436A9C40"/>
    <w:lvl w:ilvl="0">
      <w:start w:val="3"/>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669821E8"/>
    <w:multiLevelType w:val="hybridMultilevel"/>
    <w:tmpl w:val="09264634"/>
    <w:lvl w:ilvl="0" w:tplc="6C2408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9" w15:restartNumberingAfterBreak="0">
    <w:nsid w:val="66A05FE7"/>
    <w:multiLevelType w:val="hybridMultilevel"/>
    <w:tmpl w:val="D0E09D96"/>
    <w:lvl w:ilvl="0" w:tplc="0E44A0AE">
      <w:start w:val="1"/>
      <w:numFmt w:val="decimal"/>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66C01D5D"/>
    <w:multiLevelType w:val="hybridMultilevel"/>
    <w:tmpl w:val="581242DA"/>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1" w15:restartNumberingAfterBreak="0">
    <w:nsid w:val="66FB71E5"/>
    <w:multiLevelType w:val="hybridMultilevel"/>
    <w:tmpl w:val="29AAA414"/>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2" w15:restartNumberingAfterBreak="0">
    <w:nsid w:val="68A556B8"/>
    <w:multiLevelType w:val="multilevel"/>
    <w:tmpl w:val="3DC075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692905BC"/>
    <w:multiLevelType w:val="hybridMultilevel"/>
    <w:tmpl w:val="FE42E8D0"/>
    <w:lvl w:ilvl="0" w:tplc="2AB0200E">
      <w:numFmt w:val="bullet"/>
      <w:lvlText w:val="•"/>
      <w:lvlJc w:val="left"/>
      <w:pPr>
        <w:ind w:left="1080" w:hanging="360"/>
      </w:pPr>
      <w:rPr>
        <w:rFonts w:hint="default"/>
        <w:b/>
        <w:w w:val="81"/>
        <w:lang w:val="en-US" w:eastAsia="en-US" w:bidi="ar-SA"/>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4" w15:restartNumberingAfterBreak="0">
    <w:nsid w:val="69A34DF5"/>
    <w:multiLevelType w:val="hybridMultilevel"/>
    <w:tmpl w:val="E486A492"/>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69D563B9"/>
    <w:multiLevelType w:val="hybridMultilevel"/>
    <w:tmpl w:val="DF622E24"/>
    <w:lvl w:ilvl="0" w:tplc="CA92E3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6" w15:restartNumberingAfterBreak="0">
    <w:nsid w:val="6A371E50"/>
    <w:multiLevelType w:val="multilevel"/>
    <w:tmpl w:val="CE4CEB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2"/>
        <w:szCs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6A854C88"/>
    <w:multiLevelType w:val="hybridMultilevel"/>
    <w:tmpl w:val="78E2E15A"/>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8" w15:restartNumberingAfterBreak="0">
    <w:nsid w:val="6A895796"/>
    <w:multiLevelType w:val="hybridMultilevel"/>
    <w:tmpl w:val="963E723A"/>
    <w:lvl w:ilvl="0" w:tplc="7E7257D6">
      <w:numFmt w:val="bullet"/>
      <w:lvlText w:val=""/>
      <w:lvlJc w:val="left"/>
      <w:pPr>
        <w:ind w:left="1020" w:hanging="360"/>
      </w:pPr>
      <w:rPr>
        <w:rFonts w:ascii="Symbol" w:eastAsia="Symbol" w:hAnsi="Symbol" w:cs="Symbol" w:hint="default"/>
        <w:w w:val="99"/>
        <w:sz w:val="20"/>
        <w:szCs w:val="20"/>
        <w:lang w:val="en-US" w:eastAsia="en-US" w:bidi="ar-SA"/>
      </w:rPr>
    </w:lvl>
    <w:lvl w:ilvl="1" w:tplc="26F87C8E">
      <w:numFmt w:val="bullet"/>
      <w:lvlText w:val=""/>
      <w:lvlJc w:val="left"/>
      <w:pPr>
        <w:ind w:left="1440" w:hanging="360"/>
      </w:pPr>
      <w:rPr>
        <w:rFonts w:ascii="Symbol" w:eastAsia="Symbol" w:hAnsi="Symbol" w:cs="Symbol" w:hint="default"/>
        <w:w w:val="100"/>
        <w:sz w:val="24"/>
        <w:szCs w:val="24"/>
        <w:lang w:val="en-US" w:eastAsia="en-US" w:bidi="ar-SA"/>
      </w:rPr>
    </w:lvl>
    <w:lvl w:ilvl="2" w:tplc="D054DC64">
      <w:numFmt w:val="bullet"/>
      <w:lvlText w:val=""/>
      <w:lvlJc w:val="left"/>
      <w:pPr>
        <w:ind w:left="1620" w:hanging="360"/>
      </w:pPr>
      <w:rPr>
        <w:rFonts w:ascii="Symbol" w:eastAsia="Symbol" w:hAnsi="Symbol" w:cs="Symbol" w:hint="default"/>
        <w:w w:val="100"/>
        <w:sz w:val="24"/>
        <w:szCs w:val="24"/>
        <w:lang w:val="en-US" w:eastAsia="en-US" w:bidi="ar-SA"/>
      </w:rPr>
    </w:lvl>
    <w:lvl w:ilvl="3" w:tplc="A7A85AA6">
      <w:numFmt w:val="bullet"/>
      <w:lvlText w:val="•"/>
      <w:lvlJc w:val="left"/>
      <w:pPr>
        <w:ind w:left="2875" w:hanging="360"/>
      </w:pPr>
      <w:rPr>
        <w:rFonts w:hint="default"/>
        <w:lang w:val="en-US" w:eastAsia="en-US" w:bidi="ar-SA"/>
      </w:rPr>
    </w:lvl>
    <w:lvl w:ilvl="4" w:tplc="17BE17F0">
      <w:numFmt w:val="bullet"/>
      <w:lvlText w:val="•"/>
      <w:lvlJc w:val="left"/>
      <w:pPr>
        <w:ind w:left="4130" w:hanging="360"/>
      </w:pPr>
      <w:rPr>
        <w:rFonts w:hint="default"/>
        <w:lang w:val="en-US" w:eastAsia="en-US" w:bidi="ar-SA"/>
      </w:rPr>
    </w:lvl>
    <w:lvl w:ilvl="5" w:tplc="9738D2D2">
      <w:numFmt w:val="bullet"/>
      <w:lvlText w:val="•"/>
      <w:lvlJc w:val="left"/>
      <w:pPr>
        <w:ind w:left="5385" w:hanging="360"/>
      </w:pPr>
      <w:rPr>
        <w:rFonts w:hint="default"/>
        <w:lang w:val="en-US" w:eastAsia="en-US" w:bidi="ar-SA"/>
      </w:rPr>
    </w:lvl>
    <w:lvl w:ilvl="6" w:tplc="59126B0C">
      <w:numFmt w:val="bullet"/>
      <w:lvlText w:val="•"/>
      <w:lvlJc w:val="left"/>
      <w:pPr>
        <w:ind w:left="6640" w:hanging="360"/>
      </w:pPr>
      <w:rPr>
        <w:rFonts w:hint="default"/>
        <w:lang w:val="en-US" w:eastAsia="en-US" w:bidi="ar-SA"/>
      </w:rPr>
    </w:lvl>
    <w:lvl w:ilvl="7" w:tplc="433838B6">
      <w:numFmt w:val="bullet"/>
      <w:lvlText w:val="•"/>
      <w:lvlJc w:val="left"/>
      <w:pPr>
        <w:ind w:left="7895" w:hanging="360"/>
      </w:pPr>
      <w:rPr>
        <w:rFonts w:hint="default"/>
        <w:lang w:val="en-US" w:eastAsia="en-US" w:bidi="ar-SA"/>
      </w:rPr>
    </w:lvl>
    <w:lvl w:ilvl="8" w:tplc="E7CC1E16">
      <w:numFmt w:val="bullet"/>
      <w:lvlText w:val="•"/>
      <w:lvlJc w:val="left"/>
      <w:pPr>
        <w:ind w:left="9150" w:hanging="360"/>
      </w:pPr>
      <w:rPr>
        <w:rFonts w:hint="default"/>
        <w:lang w:val="en-US" w:eastAsia="en-US" w:bidi="ar-SA"/>
      </w:rPr>
    </w:lvl>
  </w:abstractNum>
  <w:abstractNum w:abstractNumId="259" w15:restartNumberingAfterBreak="0">
    <w:nsid w:val="6AA622C5"/>
    <w:multiLevelType w:val="hybridMultilevel"/>
    <w:tmpl w:val="560EB1C0"/>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0" w15:restartNumberingAfterBreak="0">
    <w:nsid w:val="6D0A60CE"/>
    <w:multiLevelType w:val="hybridMultilevel"/>
    <w:tmpl w:val="08086C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1" w15:restartNumberingAfterBreak="0">
    <w:nsid w:val="6E021996"/>
    <w:multiLevelType w:val="hybridMultilevel"/>
    <w:tmpl w:val="F522B7E6"/>
    <w:lvl w:ilvl="0" w:tplc="26A4DA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2" w15:restartNumberingAfterBreak="0">
    <w:nsid w:val="6F6666C9"/>
    <w:multiLevelType w:val="hybridMultilevel"/>
    <w:tmpl w:val="98AED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3" w15:restartNumberingAfterBreak="0">
    <w:nsid w:val="6F7813C2"/>
    <w:multiLevelType w:val="hybridMultilevel"/>
    <w:tmpl w:val="1CD8EC44"/>
    <w:lvl w:ilvl="0" w:tplc="CC705BE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4" w15:restartNumberingAfterBreak="0">
    <w:nsid w:val="6F973338"/>
    <w:multiLevelType w:val="multilevel"/>
    <w:tmpl w:val="4E7C8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righ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0A37868"/>
    <w:multiLevelType w:val="hybridMultilevel"/>
    <w:tmpl w:val="1A0A5D9A"/>
    <w:lvl w:ilvl="0" w:tplc="2E5AB3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6" w15:restartNumberingAfterBreak="0">
    <w:nsid w:val="713435D0"/>
    <w:multiLevelType w:val="hybridMultilevel"/>
    <w:tmpl w:val="9E0A5706"/>
    <w:lvl w:ilvl="0" w:tplc="C4F0E4B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7" w15:restartNumberingAfterBreak="0">
    <w:nsid w:val="713B421B"/>
    <w:multiLevelType w:val="hybridMultilevel"/>
    <w:tmpl w:val="4BFA3180"/>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737A658B"/>
    <w:multiLevelType w:val="hybridMultilevel"/>
    <w:tmpl w:val="B806311A"/>
    <w:lvl w:ilvl="0" w:tplc="8FD2D2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73B41B11"/>
    <w:multiLevelType w:val="hybridMultilevel"/>
    <w:tmpl w:val="2414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752138D5"/>
    <w:multiLevelType w:val="hybridMultilevel"/>
    <w:tmpl w:val="1B480F5E"/>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758A0411"/>
    <w:multiLevelType w:val="hybridMultilevel"/>
    <w:tmpl w:val="560EB1C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2" w15:restartNumberingAfterBreak="0">
    <w:nsid w:val="75A6342D"/>
    <w:multiLevelType w:val="hybridMultilevel"/>
    <w:tmpl w:val="B5FAD2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3" w15:restartNumberingAfterBreak="0">
    <w:nsid w:val="76323ACE"/>
    <w:multiLevelType w:val="hybridMultilevel"/>
    <w:tmpl w:val="53A68D5E"/>
    <w:lvl w:ilvl="0" w:tplc="D318D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4" w15:restartNumberingAfterBreak="0">
    <w:nsid w:val="766257B7"/>
    <w:multiLevelType w:val="hybridMultilevel"/>
    <w:tmpl w:val="C64272BC"/>
    <w:lvl w:ilvl="0" w:tplc="2AB0200E">
      <w:numFmt w:val="bullet"/>
      <w:lvlText w:val="•"/>
      <w:lvlJc w:val="left"/>
      <w:pPr>
        <w:ind w:left="2160" w:hanging="360"/>
      </w:pPr>
      <w:rPr>
        <w:rFonts w:hint="default"/>
        <w:lang w:val="en-US"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75" w15:restartNumberingAfterBreak="0">
    <w:nsid w:val="767C37F1"/>
    <w:multiLevelType w:val="hybridMultilevel"/>
    <w:tmpl w:val="3A8C88F2"/>
    <w:lvl w:ilvl="0" w:tplc="2AB0200E">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6" w15:restartNumberingAfterBreak="0">
    <w:nsid w:val="77914C58"/>
    <w:multiLevelType w:val="hybridMultilevel"/>
    <w:tmpl w:val="35DC8326"/>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7" w15:restartNumberingAfterBreak="0">
    <w:nsid w:val="78011CCC"/>
    <w:multiLevelType w:val="hybridMultilevel"/>
    <w:tmpl w:val="05FCEC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783725F8"/>
    <w:multiLevelType w:val="hybridMultilevel"/>
    <w:tmpl w:val="91CE0CA4"/>
    <w:lvl w:ilvl="0" w:tplc="5F629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9" w15:restartNumberingAfterBreak="0">
    <w:nsid w:val="794C3BAB"/>
    <w:multiLevelType w:val="hybridMultilevel"/>
    <w:tmpl w:val="00948C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0" w15:restartNumberingAfterBreak="0">
    <w:nsid w:val="798A0584"/>
    <w:multiLevelType w:val="hybridMultilevel"/>
    <w:tmpl w:val="69E00ED6"/>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1" w15:restartNumberingAfterBreak="0">
    <w:nsid w:val="79AC11C9"/>
    <w:multiLevelType w:val="hybridMultilevel"/>
    <w:tmpl w:val="F5322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2" w15:restartNumberingAfterBreak="0">
    <w:nsid w:val="79D774A1"/>
    <w:multiLevelType w:val="hybridMultilevel"/>
    <w:tmpl w:val="5AAAB176"/>
    <w:lvl w:ilvl="0" w:tplc="2AB0200E">
      <w:numFmt w:val="bullet"/>
      <w:lvlText w:val="•"/>
      <w:lvlJc w:val="left"/>
      <w:pPr>
        <w:ind w:left="1800" w:hanging="360"/>
      </w:pPr>
      <w:rPr>
        <w:rFonts w:hint="default"/>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3" w15:restartNumberingAfterBreak="0">
    <w:nsid w:val="7AD75CF6"/>
    <w:multiLevelType w:val="hybridMultilevel"/>
    <w:tmpl w:val="3F506CC2"/>
    <w:lvl w:ilvl="0" w:tplc="CB7E51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4" w15:restartNumberingAfterBreak="0">
    <w:nsid w:val="7AE62AF2"/>
    <w:multiLevelType w:val="hybridMultilevel"/>
    <w:tmpl w:val="878A392C"/>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5" w15:restartNumberingAfterBreak="0">
    <w:nsid w:val="7C1753BD"/>
    <w:multiLevelType w:val="hybridMultilevel"/>
    <w:tmpl w:val="758A943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6" w15:restartNumberingAfterBreak="0">
    <w:nsid w:val="7C2E406F"/>
    <w:multiLevelType w:val="hybridMultilevel"/>
    <w:tmpl w:val="43CAFAAC"/>
    <w:lvl w:ilvl="0" w:tplc="0E44A0AE">
      <w:start w:val="1"/>
      <w:numFmt w:val="decimal"/>
      <w:lvlText w:val="%1."/>
      <w:lvlJc w:val="right"/>
      <w:pPr>
        <w:ind w:left="1440" w:hanging="360"/>
      </w:pPr>
      <w:rPr>
        <w:rFonts w:hint="default"/>
        <w:w w:val="100"/>
        <w:sz w:val="24"/>
        <w:szCs w:val="24"/>
        <w:lang w:val="en-US" w:eastAsia="en-US" w:bidi="ar-SA"/>
      </w:rPr>
    </w:lvl>
    <w:lvl w:ilvl="1" w:tplc="8D4652BE">
      <w:numFmt w:val="bullet"/>
      <w:lvlText w:val="•"/>
      <w:lvlJc w:val="left"/>
      <w:pPr>
        <w:ind w:left="2462" w:hanging="360"/>
      </w:pPr>
      <w:rPr>
        <w:rFonts w:hint="default"/>
        <w:lang w:val="en-US" w:eastAsia="en-US" w:bidi="ar-SA"/>
      </w:rPr>
    </w:lvl>
    <w:lvl w:ilvl="2" w:tplc="A7FE3D14">
      <w:numFmt w:val="bullet"/>
      <w:lvlText w:val="•"/>
      <w:lvlJc w:val="left"/>
      <w:pPr>
        <w:ind w:left="3484" w:hanging="360"/>
      </w:pPr>
      <w:rPr>
        <w:rFonts w:hint="default"/>
        <w:lang w:val="en-US" w:eastAsia="en-US" w:bidi="ar-SA"/>
      </w:rPr>
    </w:lvl>
    <w:lvl w:ilvl="3" w:tplc="7E1EE4C8">
      <w:numFmt w:val="bullet"/>
      <w:lvlText w:val="•"/>
      <w:lvlJc w:val="left"/>
      <w:pPr>
        <w:ind w:left="4506" w:hanging="360"/>
      </w:pPr>
      <w:rPr>
        <w:rFonts w:hint="default"/>
        <w:lang w:val="en-US" w:eastAsia="en-US" w:bidi="ar-SA"/>
      </w:rPr>
    </w:lvl>
    <w:lvl w:ilvl="4" w:tplc="65968ADE">
      <w:numFmt w:val="bullet"/>
      <w:lvlText w:val="•"/>
      <w:lvlJc w:val="left"/>
      <w:pPr>
        <w:ind w:left="5528" w:hanging="360"/>
      </w:pPr>
      <w:rPr>
        <w:rFonts w:hint="default"/>
        <w:lang w:val="en-US" w:eastAsia="en-US" w:bidi="ar-SA"/>
      </w:rPr>
    </w:lvl>
    <w:lvl w:ilvl="5" w:tplc="F0AA2FCA">
      <w:numFmt w:val="bullet"/>
      <w:lvlText w:val="•"/>
      <w:lvlJc w:val="left"/>
      <w:pPr>
        <w:ind w:left="6550" w:hanging="360"/>
      </w:pPr>
      <w:rPr>
        <w:rFonts w:hint="default"/>
        <w:lang w:val="en-US" w:eastAsia="en-US" w:bidi="ar-SA"/>
      </w:rPr>
    </w:lvl>
    <w:lvl w:ilvl="6" w:tplc="A38233AC">
      <w:numFmt w:val="bullet"/>
      <w:lvlText w:val="•"/>
      <w:lvlJc w:val="left"/>
      <w:pPr>
        <w:ind w:left="7572" w:hanging="360"/>
      </w:pPr>
      <w:rPr>
        <w:rFonts w:hint="default"/>
        <w:lang w:val="en-US" w:eastAsia="en-US" w:bidi="ar-SA"/>
      </w:rPr>
    </w:lvl>
    <w:lvl w:ilvl="7" w:tplc="97E004DE">
      <w:numFmt w:val="bullet"/>
      <w:lvlText w:val="•"/>
      <w:lvlJc w:val="left"/>
      <w:pPr>
        <w:ind w:left="8594" w:hanging="360"/>
      </w:pPr>
      <w:rPr>
        <w:rFonts w:hint="default"/>
        <w:lang w:val="en-US" w:eastAsia="en-US" w:bidi="ar-SA"/>
      </w:rPr>
    </w:lvl>
    <w:lvl w:ilvl="8" w:tplc="277E6B40">
      <w:numFmt w:val="bullet"/>
      <w:lvlText w:val="•"/>
      <w:lvlJc w:val="left"/>
      <w:pPr>
        <w:ind w:left="9616" w:hanging="360"/>
      </w:pPr>
      <w:rPr>
        <w:rFonts w:hint="default"/>
        <w:lang w:val="en-US" w:eastAsia="en-US" w:bidi="ar-SA"/>
      </w:rPr>
    </w:lvl>
  </w:abstractNum>
  <w:abstractNum w:abstractNumId="287" w15:restartNumberingAfterBreak="0">
    <w:nsid w:val="7CA47325"/>
    <w:multiLevelType w:val="hybridMultilevel"/>
    <w:tmpl w:val="E0E422D0"/>
    <w:lvl w:ilvl="0" w:tplc="1CCE8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8" w15:restartNumberingAfterBreak="0">
    <w:nsid w:val="7CB215E3"/>
    <w:multiLevelType w:val="hybridMultilevel"/>
    <w:tmpl w:val="B54CB6EA"/>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9" w15:restartNumberingAfterBreak="0">
    <w:nsid w:val="7CE10964"/>
    <w:multiLevelType w:val="hybridMultilevel"/>
    <w:tmpl w:val="F9503E38"/>
    <w:lvl w:ilvl="0" w:tplc="2E54CE8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0" w15:restartNumberingAfterBreak="0">
    <w:nsid w:val="7D0879AB"/>
    <w:multiLevelType w:val="hybridMultilevel"/>
    <w:tmpl w:val="560EB1C0"/>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1" w15:restartNumberingAfterBreak="0">
    <w:nsid w:val="7D492BF4"/>
    <w:multiLevelType w:val="hybridMultilevel"/>
    <w:tmpl w:val="BF7A54D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2" w15:restartNumberingAfterBreak="0">
    <w:nsid w:val="7D7D69B5"/>
    <w:multiLevelType w:val="multilevel"/>
    <w:tmpl w:val="10EC7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15:restartNumberingAfterBreak="0">
    <w:nsid w:val="7E6C5733"/>
    <w:multiLevelType w:val="hybridMultilevel"/>
    <w:tmpl w:val="B1E2BA4E"/>
    <w:lvl w:ilvl="0" w:tplc="2AB0200E">
      <w:numFmt w:val="bullet"/>
      <w:lvlText w:val="•"/>
      <w:lvlJc w:val="left"/>
      <w:pPr>
        <w:ind w:left="720" w:hanging="360"/>
      </w:pPr>
      <w:rPr>
        <w:rFonts w:hint="default"/>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4" w15:restartNumberingAfterBreak="0">
    <w:nsid w:val="7E99175C"/>
    <w:multiLevelType w:val="multilevel"/>
    <w:tmpl w:val="6A26AA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sz w:val="22"/>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5" w15:restartNumberingAfterBreak="0">
    <w:nsid w:val="7F6D570C"/>
    <w:multiLevelType w:val="hybridMultilevel"/>
    <w:tmpl w:val="6D3E74FC"/>
    <w:lvl w:ilvl="0" w:tplc="2AB0200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6" w15:restartNumberingAfterBreak="0">
    <w:nsid w:val="7F9D08D6"/>
    <w:multiLevelType w:val="hybridMultilevel"/>
    <w:tmpl w:val="5402367E"/>
    <w:lvl w:ilvl="0" w:tplc="0E44A0A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7" w15:restartNumberingAfterBreak="0">
    <w:nsid w:val="7FC75805"/>
    <w:multiLevelType w:val="hybridMultilevel"/>
    <w:tmpl w:val="F516D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64131">
    <w:abstractNumId w:val="4"/>
  </w:num>
  <w:num w:numId="2" w16cid:durableId="969432961">
    <w:abstractNumId w:val="124"/>
  </w:num>
  <w:num w:numId="3" w16cid:durableId="62215018">
    <w:abstractNumId w:val="195"/>
  </w:num>
  <w:num w:numId="4" w16cid:durableId="154609364">
    <w:abstractNumId w:val="90"/>
  </w:num>
  <w:num w:numId="5" w16cid:durableId="194655152">
    <w:abstractNumId w:val="245"/>
  </w:num>
  <w:num w:numId="6" w16cid:durableId="170343942">
    <w:abstractNumId w:val="261"/>
  </w:num>
  <w:num w:numId="7" w16cid:durableId="1613706819">
    <w:abstractNumId w:val="273"/>
  </w:num>
  <w:num w:numId="8" w16cid:durableId="1786188951">
    <w:abstractNumId w:val="201"/>
  </w:num>
  <w:num w:numId="9" w16cid:durableId="167789564">
    <w:abstractNumId w:val="96"/>
  </w:num>
  <w:num w:numId="10" w16cid:durableId="1601523868">
    <w:abstractNumId w:val="131"/>
  </w:num>
  <w:num w:numId="11" w16cid:durableId="142433474">
    <w:abstractNumId w:val="169"/>
  </w:num>
  <w:num w:numId="12" w16cid:durableId="1051416468">
    <w:abstractNumId w:val="21"/>
  </w:num>
  <w:num w:numId="13" w16cid:durableId="2024823734">
    <w:abstractNumId w:val="242"/>
  </w:num>
  <w:num w:numId="14" w16cid:durableId="933707615">
    <w:abstractNumId w:val="98"/>
  </w:num>
  <w:num w:numId="15" w16cid:durableId="1002009658">
    <w:abstractNumId w:val="240"/>
  </w:num>
  <w:num w:numId="16" w16cid:durableId="171264924">
    <w:abstractNumId w:val="255"/>
  </w:num>
  <w:num w:numId="17" w16cid:durableId="973825505">
    <w:abstractNumId w:val="239"/>
  </w:num>
  <w:num w:numId="18" w16cid:durableId="198248505">
    <w:abstractNumId w:val="95"/>
  </w:num>
  <w:num w:numId="19" w16cid:durableId="385639351">
    <w:abstractNumId w:val="132"/>
  </w:num>
  <w:num w:numId="20" w16cid:durableId="1842966453">
    <w:abstractNumId w:val="136"/>
  </w:num>
  <w:num w:numId="21" w16cid:durableId="482238350">
    <w:abstractNumId w:val="283"/>
  </w:num>
  <w:num w:numId="22" w16cid:durableId="1890337084">
    <w:abstractNumId w:val="151"/>
  </w:num>
  <w:num w:numId="23" w16cid:durableId="2125342373">
    <w:abstractNumId w:val="20"/>
  </w:num>
  <w:num w:numId="24" w16cid:durableId="131757918">
    <w:abstractNumId w:val="248"/>
  </w:num>
  <w:num w:numId="25" w16cid:durableId="1365643204">
    <w:abstractNumId w:val="137"/>
  </w:num>
  <w:num w:numId="26" w16cid:durableId="467237674">
    <w:abstractNumId w:val="158"/>
  </w:num>
  <w:num w:numId="27" w16cid:durableId="459080109">
    <w:abstractNumId w:val="161"/>
  </w:num>
  <w:num w:numId="28" w16cid:durableId="1638491661">
    <w:abstractNumId w:val="265"/>
  </w:num>
  <w:num w:numId="29" w16cid:durableId="441146212">
    <w:abstractNumId w:val="106"/>
  </w:num>
  <w:num w:numId="30" w16cid:durableId="600144464">
    <w:abstractNumId w:val="205"/>
  </w:num>
  <w:num w:numId="31" w16cid:durableId="1281112899">
    <w:abstractNumId w:val="123"/>
  </w:num>
  <w:num w:numId="32" w16cid:durableId="1176529805">
    <w:abstractNumId w:val="142"/>
  </w:num>
  <w:num w:numId="33" w16cid:durableId="2122676705">
    <w:abstractNumId w:val="153"/>
  </w:num>
  <w:num w:numId="34" w16cid:durableId="28453763">
    <w:abstractNumId w:val="263"/>
  </w:num>
  <w:num w:numId="35" w16cid:durableId="1023097428">
    <w:abstractNumId w:val="225"/>
  </w:num>
  <w:num w:numId="36" w16cid:durableId="528106427">
    <w:abstractNumId w:val="69"/>
  </w:num>
  <w:num w:numId="37" w16cid:durableId="42826273">
    <w:abstractNumId w:val="50"/>
  </w:num>
  <w:num w:numId="38" w16cid:durableId="101153044">
    <w:abstractNumId w:val="47"/>
  </w:num>
  <w:num w:numId="39" w16cid:durableId="1183400465">
    <w:abstractNumId w:val="56"/>
  </w:num>
  <w:num w:numId="40" w16cid:durableId="481625884">
    <w:abstractNumId w:val="253"/>
  </w:num>
  <w:num w:numId="41" w16cid:durableId="561328113">
    <w:abstractNumId w:val="212"/>
  </w:num>
  <w:num w:numId="42" w16cid:durableId="282810617">
    <w:abstractNumId w:val="80"/>
  </w:num>
  <w:num w:numId="43" w16cid:durableId="1252660563">
    <w:abstractNumId w:val="232"/>
  </w:num>
  <w:num w:numId="44" w16cid:durableId="276182279">
    <w:abstractNumId w:val="241"/>
  </w:num>
  <w:num w:numId="45" w16cid:durableId="1307734228">
    <w:abstractNumId w:val="104"/>
  </w:num>
  <w:num w:numId="46" w16cid:durableId="1615404701">
    <w:abstractNumId w:val="286"/>
  </w:num>
  <w:num w:numId="47" w16cid:durableId="964969425">
    <w:abstractNumId w:val="217"/>
  </w:num>
  <w:num w:numId="48" w16cid:durableId="822166366">
    <w:abstractNumId w:val="3"/>
  </w:num>
  <w:num w:numId="49" w16cid:durableId="78407284">
    <w:abstractNumId w:val="85"/>
  </w:num>
  <w:num w:numId="50" w16cid:durableId="68234478">
    <w:abstractNumId w:val="178"/>
  </w:num>
  <w:num w:numId="51" w16cid:durableId="1400204682">
    <w:abstractNumId w:val="33"/>
  </w:num>
  <w:num w:numId="52" w16cid:durableId="310063148">
    <w:abstractNumId w:val="234"/>
  </w:num>
  <w:num w:numId="53" w16cid:durableId="449324014">
    <w:abstractNumId w:val="193"/>
  </w:num>
  <w:num w:numId="54" w16cid:durableId="531235380">
    <w:abstractNumId w:val="177"/>
  </w:num>
  <w:num w:numId="55" w16cid:durableId="1108430018">
    <w:abstractNumId w:val="231"/>
  </w:num>
  <w:num w:numId="56" w16cid:durableId="549804507">
    <w:abstractNumId w:val="196"/>
  </w:num>
  <w:num w:numId="57" w16cid:durableId="1129274663">
    <w:abstractNumId w:val="16"/>
  </w:num>
  <w:num w:numId="58" w16cid:durableId="1870024592">
    <w:abstractNumId w:val="42"/>
  </w:num>
  <w:num w:numId="59" w16cid:durableId="1084956125">
    <w:abstractNumId w:val="275"/>
  </w:num>
  <w:num w:numId="60" w16cid:durableId="134226875">
    <w:abstractNumId w:val="172"/>
  </w:num>
  <w:num w:numId="61" w16cid:durableId="1938245211">
    <w:abstractNumId w:val="78"/>
  </w:num>
  <w:num w:numId="62" w16cid:durableId="1159541899">
    <w:abstractNumId w:val="176"/>
  </w:num>
  <w:num w:numId="63" w16cid:durableId="1873417946">
    <w:abstractNumId w:val="274"/>
  </w:num>
  <w:num w:numId="64" w16cid:durableId="351340548">
    <w:abstractNumId w:val="230"/>
  </w:num>
  <w:num w:numId="65" w16cid:durableId="751197209">
    <w:abstractNumId w:val="84"/>
  </w:num>
  <w:num w:numId="66" w16cid:durableId="1521314069">
    <w:abstractNumId w:val="122"/>
  </w:num>
  <w:num w:numId="67" w16cid:durableId="798912305">
    <w:abstractNumId w:val="24"/>
  </w:num>
  <w:num w:numId="68" w16cid:durableId="1068654228">
    <w:abstractNumId w:val="135"/>
  </w:num>
  <w:num w:numId="69" w16cid:durableId="810290199">
    <w:abstractNumId w:val="18"/>
  </w:num>
  <w:num w:numId="70" w16cid:durableId="198317861">
    <w:abstractNumId w:val="64"/>
  </w:num>
  <w:num w:numId="71" w16cid:durableId="888539318">
    <w:abstractNumId w:val="57"/>
  </w:num>
  <w:num w:numId="72" w16cid:durableId="1079056239">
    <w:abstractNumId w:val="165"/>
  </w:num>
  <w:num w:numId="73" w16cid:durableId="1766412476">
    <w:abstractNumId w:val="77"/>
  </w:num>
  <w:num w:numId="74" w16cid:durableId="1415974026">
    <w:abstractNumId w:val="10"/>
  </w:num>
  <w:num w:numId="75" w16cid:durableId="2092892588">
    <w:abstractNumId w:val="160"/>
  </w:num>
  <w:num w:numId="76" w16cid:durableId="2112819299">
    <w:abstractNumId w:val="34"/>
  </w:num>
  <w:num w:numId="77" w16cid:durableId="1014766126">
    <w:abstractNumId w:val="259"/>
  </w:num>
  <w:num w:numId="78" w16cid:durableId="290406252">
    <w:abstractNumId w:val="157"/>
  </w:num>
  <w:num w:numId="79" w16cid:durableId="737090578">
    <w:abstractNumId w:val="279"/>
  </w:num>
  <w:num w:numId="80" w16cid:durableId="102461661">
    <w:abstractNumId w:val="278"/>
  </w:num>
  <w:num w:numId="81" w16cid:durableId="1108158017">
    <w:abstractNumId w:val="49"/>
  </w:num>
  <w:num w:numId="82" w16cid:durableId="128013389">
    <w:abstractNumId w:val="260"/>
  </w:num>
  <w:num w:numId="83" w16cid:durableId="1708749768">
    <w:abstractNumId w:val="112"/>
  </w:num>
  <w:num w:numId="84" w16cid:durableId="1204562773">
    <w:abstractNumId w:val="19"/>
  </w:num>
  <w:num w:numId="85" w16cid:durableId="1709262958">
    <w:abstractNumId w:val="256"/>
  </w:num>
  <w:num w:numId="86" w16cid:durableId="1323191988">
    <w:abstractNumId w:val="294"/>
  </w:num>
  <w:num w:numId="87" w16cid:durableId="1604411910">
    <w:abstractNumId w:val="121"/>
  </w:num>
  <w:num w:numId="88" w16cid:durableId="555051267">
    <w:abstractNumId w:val="100"/>
  </w:num>
  <w:num w:numId="89" w16cid:durableId="1646155313">
    <w:abstractNumId w:val="0"/>
  </w:num>
  <w:num w:numId="90" w16cid:durableId="1718158333">
    <w:abstractNumId w:val="233"/>
  </w:num>
  <w:num w:numId="91" w16cid:durableId="1619797578">
    <w:abstractNumId w:val="182"/>
  </w:num>
  <w:num w:numId="92" w16cid:durableId="1324166433">
    <w:abstractNumId w:val="167"/>
  </w:num>
  <w:num w:numId="93" w16cid:durableId="454563110">
    <w:abstractNumId w:val="185"/>
  </w:num>
  <w:num w:numId="94" w16cid:durableId="968819424">
    <w:abstractNumId w:val="134"/>
  </w:num>
  <w:num w:numId="95" w16cid:durableId="1243948629">
    <w:abstractNumId w:val="166"/>
  </w:num>
  <w:num w:numId="96" w16cid:durableId="1651788077">
    <w:abstractNumId w:val="152"/>
  </w:num>
  <w:num w:numId="97" w16cid:durableId="721826415">
    <w:abstractNumId w:val="287"/>
  </w:num>
  <w:num w:numId="98" w16cid:durableId="1914050851">
    <w:abstractNumId w:val="218"/>
  </w:num>
  <w:num w:numId="99" w16cid:durableId="1899240056">
    <w:abstractNumId w:val="228"/>
  </w:num>
  <w:num w:numId="100" w16cid:durableId="1551107678">
    <w:abstractNumId w:val="22"/>
  </w:num>
  <w:num w:numId="101" w16cid:durableId="300423784">
    <w:abstractNumId w:val="282"/>
  </w:num>
  <w:num w:numId="102" w16cid:durableId="1314987152">
    <w:abstractNumId w:val="32"/>
  </w:num>
  <w:num w:numId="103" w16cid:durableId="554974226">
    <w:abstractNumId w:val="247"/>
  </w:num>
  <w:num w:numId="104" w16cid:durableId="1273586546">
    <w:abstractNumId w:val="58"/>
  </w:num>
  <w:num w:numId="105" w16cid:durableId="1052385461">
    <w:abstractNumId w:val="37"/>
  </w:num>
  <w:num w:numId="106" w16cid:durableId="677538339">
    <w:abstractNumId w:val="252"/>
  </w:num>
  <w:num w:numId="107" w16cid:durableId="1798645820">
    <w:abstractNumId w:val="258"/>
  </w:num>
  <w:num w:numId="108" w16cid:durableId="1327248439">
    <w:abstractNumId w:val="141"/>
  </w:num>
  <w:num w:numId="109" w16cid:durableId="1846091169">
    <w:abstractNumId w:val="97"/>
  </w:num>
  <w:num w:numId="110" w16cid:durableId="235432810">
    <w:abstractNumId w:val="43"/>
  </w:num>
  <w:num w:numId="111" w16cid:durableId="591818301">
    <w:abstractNumId w:val="154"/>
  </w:num>
  <w:num w:numId="112" w16cid:durableId="1311330685">
    <w:abstractNumId w:val="214"/>
  </w:num>
  <w:num w:numId="113" w16cid:durableId="538401122">
    <w:abstractNumId w:val="272"/>
  </w:num>
  <w:num w:numId="114" w16cid:durableId="212742147">
    <w:abstractNumId w:val="210"/>
  </w:num>
  <w:num w:numId="115" w16cid:durableId="998117464">
    <w:abstractNumId w:val="117"/>
  </w:num>
  <w:num w:numId="116" w16cid:durableId="2129549144">
    <w:abstractNumId w:val="35"/>
  </w:num>
  <w:num w:numId="117" w16cid:durableId="579606749">
    <w:abstractNumId w:val="103"/>
  </w:num>
  <w:num w:numId="118" w16cid:durableId="688213373">
    <w:abstractNumId w:val="62"/>
  </w:num>
  <w:num w:numId="119" w16cid:durableId="1206870648">
    <w:abstractNumId w:val="60"/>
  </w:num>
  <w:num w:numId="120" w16cid:durableId="1164662630">
    <w:abstractNumId w:val="181"/>
  </w:num>
  <w:num w:numId="121" w16cid:durableId="147137789">
    <w:abstractNumId w:val="83"/>
  </w:num>
  <w:num w:numId="122" w16cid:durableId="1962103118">
    <w:abstractNumId w:val="91"/>
  </w:num>
  <w:num w:numId="123" w16cid:durableId="493376437">
    <w:abstractNumId w:val="99"/>
  </w:num>
  <w:num w:numId="124" w16cid:durableId="1179127080">
    <w:abstractNumId w:val="105"/>
  </w:num>
  <w:num w:numId="125" w16cid:durableId="1250888912">
    <w:abstractNumId w:val="94"/>
  </w:num>
  <w:num w:numId="126" w16cid:durableId="58988950">
    <w:abstractNumId w:val="143"/>
  </w:num>
  <w:num w:numId="127" w16cid:durableId="1992562999">
    <w:abstractNumId w:val="17"/>
  </w:num>
  <w:num w:numId="128" w16cid:durableId="2019385382">
    <w:abstractNumId w:val="147"/>
  </w:num>
  <w:num w:numId="129" w16cid:durableId="1405301733">
    <w:abstractNumId w:val="38"/>
  </w:num>
  <w:num w:numId="130" w16cid:durableId="775292488">
    <w:abstractNumId w:val="280"/>
  </w:num>
  <w:num w:numId="131" w16cid:durableId="1304969919">
    <w:abstractNumId w:val="26"/>
  </w:num>
  <w:num w:numId="132" w16cid:durableId="738677687">
    <w:abstractNumId w:val="30"/>
  </w:num>
  <w:num w:numId="133" w16cid:durableId="1389106411">
    <w:abstractNumId w:val="257"/>
  </w:num>
  <w:num w:numId="134" w16cid:durableId="528641078">
    <w:abstractNumId w:val="180"/>
  </w:num>
  <w:num w:numId="135" w16cid:durableId="571812322">
    <w:abstractNumId w:val="175"/>
  </w:num>
  <w:num w:numId="136" w16cid:durableId="1576283059">
    <w:abstractNumId w:val="28"/>
  </w:num>
  <w:num w:numId="137" w16cid:durableId="1253322867">
    <w:abstractNumId w:val="204"/>
  </w:num>
  <w:num w:numId="138" w16cid:durableId="91440825">
    <w:abstractNumId w:val="125"/>
  </w:num>
  <w:num w:numId="139" w16cid:durableId="218563676">
    <w:abstractNumId w:val="149"/>
  </w:num>
  <w:num w:numId="140" w16cid:durableId="1342589544">
    <w:abstractNumId w:val="211"/>
  </w:num>
  <w:num w:numId="141" w16cid:durableId="206376904">
    <w:abstractNumId w:val="277"/>
  </w:num>
  <w:num w:numId="142" w16cid:durableId="402025563">
    <w:abstractNumId w:val="219"/>
  </w:num>
  <w:num w:numId="143" w16cid:durableId="1770275254">
    <w:abstractNumId w:val="224"/>
  </w:num>
  <w:num w:numId="144" w16cid:durableId="148177448">
    <w:abstractNumId w:val="36"/>
  </w:num>
  <w:num w:numId="145" w16cid:durableId="367489942">
    <w:abstractNumId w:val="148"/>
  </w:num>
  <w:num w:numId="146" w16cid:durableId="599602055">
    <w:abstractNumId w:val="246"/>
  </w:num>
  <w:num w:numId="147" w16cid:durableId="1640501660">
    <w:abstractNumId w:val="52"/>
  </w:num>
  <w:num w:numId="148" w16cid:durableId="1577933734">
    <w:abstractNumId w:val="108"/>
  </w:num>
  <w:num w:numId="149" w16cid:durableId="675422694">
    <w:abstractNumId w:val="168"/>
  </w:num>
  <w:num w:numId="150" w16cid:durableId="1633824544">
    <w:abstractNumId w:val="188"/>
  </w:num>
  <w:num w:numId="151" w16cid:durableId="845048873">
    <w:abstractNumId w:val="264"/>
  </w:num>
  <w:num w:numId="152" w16cid:durableId="149249700">
    <w:abstractNumId w:val="208"/>
  </w:num>
  <w:num w:numId="153" w16cid:durableId="70976338">
    <w:abstractNumId w:val="71"/>
  </w:num>
  <w:num w:numId="154" w16cid:durableId="1059666198">
    <w:abstractNumId w:val="130"/>
  </w:num>
  <w:num w:numId="155" w16cid:durableId="1074623314">
    <w:abstractNumId w:val="70"/>
  </w:num>
  <w:num w:numId="156" w16cid:durableId="1276057596">
    <w:abstractNumId w:val="296"/>
  </w:num>
  <w:num w:numId="157" w16cid:durableId="1717699470">
    <w:abstractNumId w:val="113"/>
  </w:num>
  <w:num w:numId="158" w16cid:durableId="281886894">
    <w:abstractNumId w:val="146"/>
  </w:num>
  <w:num w:numId="159" w16cid:durableId="433479161">
    <w:abstractNumId w:val="9"/>
  </w:num>
  <w:num w:numId="160" w16cid:durableId="912354241">
    <w:abstractNumId w:val="222"/>
  </w:num>
  <w:num w:numId="161" w16cid:durableId="1994026429">
    <w:abstractNumId w:val="126"/>
  </w:num>
  <w:num w:numId="162" w16cid:durableId="101463434">
    <w:abstractNumId w:val="203"/>
  </w:num>
  <w:num w:numId="163" w16cid:durableId="222765445">
    <w:abstractNumId w:val="66"/>
  </w:num>
  <w:num w:numId="164" w16cid:durableId="681705489">
    <w:abstractNumId w:val="128"/>
  </w:num>
  <w:num w:numId="165" w16cid:durableId="1526209673">
    <w:abstractNumId w:val="120"/>
  </w:num>
  <w:num w:numId="166" w16cid:durableId="536351817">
    <w:abstractNumId w:val="111"/>
  </w:num>
  <w:num w:numId="167" w16cid:durableId="1311472995">
    <w:abstractNumId w:val="54"/>
  </w:num>
  <w:num w:numId="168" w16cid:durableId="946548671">
    <w:abstractNumId w:val="46"/>
  </w:num>
  <w:num w:numId="169" w16cid:durableId="1900287621">
    <w:abstractNumId w:val="2"/>
  </w:num>
  <w:num w:numId="170" w16cid:durableId="372316941">
    <w:abstractNumId w:val="249"/>
  </w:num>
  <w:num w:numId="171" w16cid:durableId="1812671914">
    <w:abstractNumId w:val="209"/>
  </w:num>
  <w:num w:numId="172" w16cid:durableId="905341405">
    <w:abstractNumId w:val="183"/>
  </w:num>
  <w:num w:numId="173" w16cid:durableId="1959335289">
    <w:abstractNumId w:val="163"/>
  </w:num>
  <w:num w:numId="174" w16cid:durableId="784079204">
    <w:abstractNumId w:val="53"/>
  </w:num>
  <w:num w:numId="175" w16cid:durableId="1316639083">
    <w:abstractNumId w:val="187"/>
  </w:num>
  <w:num w:numId="176" w16cid:durableId="796264143">
    <w:abstractNumId w:val="48"/>
  </w:num>
  <w:num w:numId="177" w16cid:durableId="670985593">
    <w:abstractNumId w:val="73"/>
  </w:num>
  <w:num w:numId="178" w16cid:durableId="870261656">
    <w:abstractNumId w:val="186"/>
  </w:num>
  <w:num w:numId="179" w16cid:durableId="641348609">
    <w:abstractNumId w:val="92"/>
  </w:num>
  <w:num w:numId="180" w16cid:durableId="200409615">
    <w:abstractNumId w:val="150"/>
  </w:num>
  <w:num w:numId="181" w16cid:durableId="335615519">
    <w:abstractNumId w:val="271"/>
  </w:num>
  <w:num w:numId="182" w16cid:durableId="663825785">
    <w:abstractNumId w:val="235"/>
  </w:num>
  <w:num w:numId="183" w16cid:durableId="492331302">
    <w:abstractNumId w:val="144"/>
  </w:num>
  <w:num w:numId="184" w16cid:durableId="1002927821">
    <w:abstractNumId w:val="76"/>
  </w:num>
  <w:num w:numId="185" w16cid:durableId="1299648324">
    <w:abstractNumId w:val="129"/>
  </w:num>
  <w:num w:numId="186" w16cid:durableId="1912616881">
    <w:abstractNumId w:val="285"/>
  </w:num>
  <w:num w:numId="187" w16cid:durableId="981351431">
    <w:abstractNumId w:val="269"/>
  </w:num>
  <w:num w:numId="188" w16cid:durableId="1861968481">
    <w:abstractNumId w:val="11"/>
  </w:num>
  <w:num w:numId="189" w16cid:durableId="817960874">
    <w:abstractNumId w:val="192"/>
  </w:num>
  <w:num w:numId="190" w16cid:durableId="534585242">
    <w:abstractNumId w:val="164"/>
  </w:num>
  <w:num w:numId="191" w16cid:durableId="1476679037">
    <w:abstractNumId w:val="1"/>
  </w:num>
  <w:num w:numId="192" w16cid:durableId="1199702225">
    <w:abstractNumId w:val="262"/>
  </w:num>
  <w:num w:numId="193" w16cid:durableId="1994211579">
    <w:abstractNumId w:val="138"/>
  </w:num>
  <w:num w:numId="194" w16cid:durableId="1734547023">
    <w:abstractNumId w:val="93"/>
  </w:num>
  <w:num w:numId="195" w16cid:durableId="462231517">
    <w:abstractNumId w:val="140"/>
  </w:num>
  <w:num w:numId="196" w16cid:durableId="1996375499">
    <w:abstractNumId w:val="12"/>
  </w:num>
  <w:num w:numId="197" w16cid:durableId="2129008722">
    <w:abstractNumId w:val="206"/>
  </w:num>
  <w:num w:numId="198" w16cid:durableId="911163893">
    <w:abstractNumId w:val="162"/>
  </w:num>
  <w:num w:numId="199" w16cid:durableId="1530145187">
    <w:abstractNumId w:val="244"/>
  </w:num>
  <w:num w:numId="200" w16cid:durableId="567302917">
    <w:abstractNumId w:val="170"/>
  </w:num>
  <w:num w:numId="201" w16cid:durableId="1206521120">
    <w:abstractNumId w:val="254"/>
  </w:num>
  <w:num w:numId="202" w16cid:durableId="1808862249">
    <w:abstractNumId w:val="110"/>
  </w:num>
  <w:num w:numId="203" w16cid:durableId="1867136103">
    <w:abstractNumId w:val="145"/>
  </w:num>
  <w:num w:numId="204" w16cid:durableId="204996934">
    <w:abstractNumId w:val="107"/>
  </w:num>
  <w:num w:numId="205" w16cid:durableId="820778772">
    <w:abstractNumId w:val="14"/>
  </w:num>
  <w:num w:numId="206" w16cid:durableId="1831411138">
    <w:abstractNumId w:val="236"/>
  </w:num>
  <w:num w:numId="207" w16cid:durableId="1256597155">
    <w:abstractNumId w:val="216"/>
  </w:num>
  <w:num w:numId="208" w16cid:durableId="1348673114">
    <w:abstractNumId w:val="29"/>
  </w:num>
  <w:num w:numId="209" w16cid:durableId="1766878084">
    <w:abstractNumId w:val="221"/>
  </w:num>
  <w:num w:numId="210" w16cid:durableId="1721510362">
    <w:abstractNumId w:val="75"/>
  </w:num>
  <w:num w:numId="211" w16cid:durableId="1580482504">
    <w:abstractNumId w:val="289"/>
  </w:num>
  <w:num w:numId="212" w16cid:durableId="1247761824">
    <w:abstractNumId w:val="171"/>
  </w:num>
  <w:num w:numId="213" w16cid:durableId="1891650329">
    <w:abstractNumId w:val="41"/>
  </w:num>
  <w:num w:numId="214" w16cid:durableId="198052781">
    <w:abstractNumId w:val="270"/>
  </w:num>
  <w:num w:numId="215" w16cid:durableId="372122912">
    <w:abstractNumId w:val="295"/>
  </w:num>
  <w:num w:numId="216" w16cid:durableId="1341855817">
    <w:abstractNumId w:val="6"/>
  </w:num>
  <w:num w:numId="217" w16cid:durableId="980501884">
    <w:abstractNumId w:val="191"/>
  </w:num>
  <w:num w:numId="218" w16cid:durableId="269550644">
    <w:abstractNumId w:val="72"/>
  </w:num>
  <w:num w:numId="219" w16cid:durableId="1296259008">
    <w:abstractNumId w:val="276"/>
  </w:num>
  <w:num w:numId="220" w16cid:durableId="645666717">
    <w:abstractNumId w:val="139"/>
  </w:num>
  <w:num w:numId="221" w16cid:durableId="90467156">
    <w:abstractNumId w:val="63"/>
  </w:num>
  <w:num w:numId="222" w16cid:durableId="477845740">
    <w:abstractNumId w:val="27"/>
  </w:num>
  <w:num w:numId="223" w16cid:durableId="1785467405">
    <w:abstractNumId w:val="155"/>
  </w:num>
  <w:num w:numId="224" w16cid:durableId="1959483903">
    <w:abstractNumId w:val="288"/>
  </w:num>
  <w:num w:numId="225" w16cid:durableId="1959332039">
    <w:abstractNumId w:val="39"/>
  </w:num>
  <w:num w:numId="226" w16cid:durableId="2134010368">
    <w:abstractNumId w:val="8"/>
  </w:num>
  <w:num w:numId="227" w16cid:durableId="134028858">
    <w:abstractNumId w:val="197"/>
  </w:num>
  <w:num w:numId="228" w16cid:durableId="1935480749">
    <w:abstractNumId w:val="7"/>
  </w:num>
  <w:num w:numId="229" w16cid:durableId="1962225122">
    <w:abstractNumId w:val="159"/>
  </w:num>
  <w:num w:numId="230" w16cid:durableId="327372218">
    <w:abstractNumId w:val="87"/>
  </w:num>
  <w:num w:numId="231" w16cid:durableId="316039746">
    <w:abstractNumId w:val="268"/>
  </w:num>
  <w:num w:numId="232" w16cid:durableId="961308149">
    <w:abstractNumId w:val="82"/>
  </w:num>
  <w:num w:numId="233" w16cid:durableId="343945786">
    <w:abstractNumId w:val="44"/>
  </w:num>
  <w:num w:numId="234" w16cid:durableId="1690836662">
    <w:abstractNumId w:val="51"/>
  </w:num>
  <w:num w:numId="235" w16cid:durableId="222496148">
    <w:abstractNumId w:val="223"/>
  </w:num>
  <w:num w:numId="236" w16cid:durableId="1564289878">
    <w:abstractNumId w:val="194"/>
  </w:num>
  <w:num w:numId="237" w16cid:durableId="1161507109">
    <w:abstractNumId w:val="297"/>
  </w:num>
  <w:num w:numId="238" w16cid:durableId="868372121">
    <w:abstractNumId w:val="25"/>
  </w:num>
  <w:num w:numId="239" w16cid:durableId="413163474">
    <w:abstractNumId w:val="198"/>
  </w:num>
  <w:num w:numId="240" w16cid:durableId="515079876">
    <w:abstractNumId w:val="115"/>
  </w:num>
  <w:num w:numId="241" w16cid:durableId="2126348112">
    <w:abstractNumId w:val="127"/>
  </w:num>
  <w:num w:numId="242" w16cid:durableId="665130699">
    <w:abstractNumId w:val="118"/>
  </w:num>
  <w:num w:numId="243" w16cid:durableId="1604877769">
    <w:abstractNumId w:val="179"/>
  </w:num>
  <w:num w:numId="244" w16cid:durableId="338243330">
    <w:abstractNumId w:val="184"/>
  </w:num>
  <w:num w:numId="245" w16cid:durableId="1807773427">
    <w:abstractNumId w:val="220"/>
  </w:num>
  <w:num w:numId="246" w16cid:durableId="310986606">
    <w:abstractNumId w:val="291"/>
  </w:num>
  <w:num w:numId="247" w16cid:durableId="1999259825">
    <w:abstractNumId w:val="237"/>
  </w:num>
  <w:num w:numId="248" w16cid:durableId="1087459079">
    <w:abstractNumId w:val="40"/>
  </w:num>
  <w:num w:numId="249" w16cid:durableId="1073046617">
    <w:abstractNumId w:val="266"/>
  </w:num>
  <w:num w:numId="250" w16cid:durableId="1124812647">
    <w:abstractNumId w:val="23"/>
  </w:num>
  <w:num w:numId="251" w16cid:durableId="1829205642">
    <w:abstractNumId w:val="65"/>
  </w:num>
  <w:num w:numId="252" w16cid:durableId="149759893">
    <w:abstractNumId w:val="5"/>
  </w:num>
  <w:num w:numId="253" w16cid:durableId="244384245">
    <w:abstractNumId w:val="290"/>
  </w:num>
  <w:num w:numId="254" w16cid:durableId="477572938">
    <w:abstractNumId w:val="202"/>
  </w:num>
  <w:num w:numId="255" w16cid:durableId="245917041">
    <w:abstractNumId w:val="86"/>
  </w:num>
  <w:num w:numId="256" w16cid:durableId="207495183">
    <w:abstractNumId w:val="59"/>
  </w:num>
  <w:num w:numId="257" w16cid:durableId="521825698">
    <w:abstractNumId w:val="229"/>
  </w:num>
  <w:num w:numId="258" w16cid:durableId="717095751">
    <w:abstractNumId w:val="200"/>
  </w:num>
  <w:num w:numId="259" w16cid:durableId="240138780">
    <w:abstractNumId w:val="102"/>
  </w:num>
  <w:num w:numId="260" w16cid:durableId="1636911572">
    <w:abstractNumId w:val="15"/>
  </w:num>
  <w:num w:numId="261" w16cid:durableId="2074770253">
    <w:abstractNumId w:val="226"/>
  </w:num>
  <w:num w:numId="262" w16cid:durableId="299268004">
    <w:abstractNumId w:val="227"/>
  </w:num>
  <w:num w:numId="263" w16cid:durableId="570890344">
    <w:abstractNumId w:val="67"/>
  </w:num>
  <w:num w:numId="264" w16cid:durableId="1629122242">
    <w:abstractNumId w:val="215"/>
  </w:num>
  <w:num w:numId="265" w16cid:durableId="131365958">
    <w:abstractNumId w:val="238"/>
  </w:num>
  <w:num w:numId="266" w16cid:durableId="66656031">
    <w:abstractNumId w:val="267"/>
  </w:num>
  <w:num w:numId="267" w16cid:durableId="1353145434">
    <w:abstractNumId w:val="284"/>
  </w:num>
  <w:num w:numId="268" w16cid:durableId="1000959996">
    <w:abstractNumId w:val="55"/>
  </w:num>
  <w:num w:numId="269" w16cid:durableId="343560784">
    <w:abstractNumId w:val="174"/>
  </w:num>
  <w:num w:numId="270" w16cid:durableId="1529682342">
    <w:abstractNumId w:val="114"/>
  </w:num>
  <w:num w:numId="271" w16cid:durableId="1435130312">
    <w:abstractNumId w:val="250"/>
  </w:num>
  <w:num w:numId="272" w16cid:durableId="1215266536">
    <w:abstractNumId w:val="31"/>
  </w:num>
  <w:num w:numId="273" w16cid:durableId="1352874609">
    <w:abstractNumId w:val="133"/>
  </w:num>
  <w:num w:numId="274" w16cid:durableId="1528789060">
    <w:abstractNumId w:val="207"/>
  </w:num>
  <w:num w:numId="275" w16cid:durableId="73478426">
    <w:abstractNumId w:val="189"/>
  </w:num>
  <w:num w:numId="276" w16cid:durableId="455225375">
    <w:abstractNumId w:val="251"/>
  </w:num>
  <w:num w:numId="277" w16cid:durableId="1100102493">
    <w:abstractNumId w:val="89"/>
  </w:num>
  <w:num w:numId="278" w16cid:durableId="586035497">
    <w:abstractNumId w:val="61"/>
  </w:num>
  <w:num w:numId="279" w16cid:durableId="1948467000">
    <w:abstractNumId w:val="79"/>
  </w:num>
  <w:num w:numId="280" w16cid:durableId="618731053">
    <w:abstractNumId w:val="88"/>
  </w:num>
  <w:num w:numId="281" w16cid:durableId="365524029">
    <w:abstractNumId w:val="81"/>
  </w:num>
  <w:num w:numId="282" w16cid:durableId="1399093977">
    <w:abstractNumId w:val="293"/>
  </w:num>
  <w:num w:numId="283" w16cid:durableId="948003646">
    <w:abstractNumId w:val="119"/>
  </w:num>
  <w:num w:numId="284" w16cid:durableId="2124883368">
    <w:abstractNumId w:val="74"/>
  </w:num>
  <w:num w:numId="285" w16cid:durableId="2095783159">
    <w:abstractNumId w:val="173"/>
  </w:num>
  <w:num w:numId="286" w16cid:durableId="1860309955">
    <w:abstractNumId w:val="109"/>
  </w:num>
  <w:num w:numId="287" w16cid:durableId="425077976">
    <w:abstractNumId w:val="13"/>
  </w:num>
  <w:num w:numId="288" w16cid:durableId="1589079712">
    <w:abstractNumId w:val="292"/>
  </w:num>
  <w:num w:numId="289" w16cid:durableId="163252112">
    <w:abstractNumId w:val="243"/>
  </w:num>
  <w:num w:numId="290" w16cid:durableId="1703551434">
    <w:abstractNumId w:val="190"/>
  </w:num>
  <w:num w:numId="291" w16cid:durableId="1904484688">
    <w:abstractNumId w:val="199"/>
  </w:num>
  <w:num w:numId="292" w16cid:durableId="1739937997">
    <w:abstractNumId w:val="101"/>
  </w:num>
  <w:num w:numId="293" w16cid:durableId="2041854247">
    <w:abstractNumId w:val="45"/>
  </w:num>
  <w:num w:numId="294" w16cid:durableId="1385641383">
    <w:abstractNumId w:val="156"/>
  </w:num>
  <w:num w:numId="295" w16cid:durableId="1026566592">
    <w:abstractNumId w:val="213"/>
  </w:num>
  <w:num w:numId="296" w16cid:durableId="2112897310">
    <w:abstractNumId w:val="68"/>
  </w:num>
  <w:num w:numId="297" w16cid:durableId="1594707815">
    <w:abstractNumId w:val="116"/>
  </w:num>
  <w:num w:numId="298" w16cid:durableId="195851357">
    <w:abstractNumId w:val="281"/>
  </w:num>
  <w:numIdMacAtCleanup w:val="2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BE7"/>
    <w:rsid w:val="0000150A"/>
    <w:rsid w:val="00002BB3"/>
    <w:rsid w:val="00002BD1"/>
    <w:rsid w:val="00006314"/>
    <w:rsid w:val="00010D09"/>
    <w:rsid w:val="000113B1"/>
    <w:rsid w:val="00017E8E"/>
    <w:rsid w:val="0002403E"/>
    <w:rsid w:val="00027A5A"/>
    <w:rsid w:val="00027E1C"/>
    <w:rsid w:val="00030532"/>
    <w:rsid w:val="00031820"/>
    <w:rsid w:val="0003485F"/>
    <w:rsid w:val="00034B34"/>
    <w:rsid w:val="00035AC3"/>
    <w:rsid w:val="000364AA"/>
    <w:rsid w:val="00036751"/>
    <w:rsid w:val="000417A4"/>
    <w:rsid w:val="00053637"/>
    <w:rsid w:val="000558A2"/>
    <w:rsid w:val="00055F4E"/>
    <w:rsid w:val="00061334"/>
    <w:rsid w:val="000619E0"/>
    <w:rsid w:val="00062AE6"/>
    <w:rsid w:val="00065096"/>
    <w:rsid w:val="00065199"/>
    <w:rsid w:val="00065767"/>
    <w:rsid w:val="0006699E"/>
    <w:rsid w:val="00076D4C"/>
    <w:rsid w:val="0008165D"/>
    <w:rsid w:val="000831F4"/>
    <w:rsid w:val="0008369B"/>
    <w:rsid w:val="00087B8B"/>
    <w:rsid w:val="000916B4"/>
    <w:rsid w:val="0009266C"/>
    <w:rsid w:val="0009517A"/>
    <w:rsid w:val="00096DA0"/>
    <w:rsid w:val="000973DB"/>
    <w:rsid w:val="000A29F8"/>
    <w:rsid w:val="000A514B"/>
    <w:rsid w:val="000A7C1F"/>
    <w:rsid w:val="000B06D1"/>
    <w:rsid w:val="000B14D8"/>
    <w:rsid w:val="000B5D1D"/>
    <w:rsid w:val="000B72F0"/>
    <w:rsid w:val="000C2346"/>
    <w:rsid w:val="000C26F6"/>
    <w:rsid w:val="000C311C"/>
    <w:rsid w:val="000C37F8"/>
    <w:rsid w:val="000C674B"/>
    <w:rsid w:val="000C7735"/>
    <w:rsid w:val="000C7B12"/>
    <w:rsid w:val="000D1F2B"/>
    <w:rsid w:val="000D4695"/>
    <w:rsid w:val="000D754E"/>
    <w:rsid w:val="000E54B4"/>
    <w:rsid w:val="000E5EF6"/>
    <w:rsid w:val="000E63B1"/>
    <w:rsid w:val="000E6500"/>
    <w:rsid w:val="000F0086"/>
    <w:rsid w:val="000F35F2"/>
    <w:rsid w:val="000F57FA"/>
    <w:rsid w:val="00100B3C"/>
    <w:rsid w:val="001047DE"/>
    <w:rsid w:val="0010640B"/>
    <w:rsid w:val="001073AB"/>
    <w:rsid w:val="00112347"/>
    <w:rsid w:val="00112CF7"/>
    <w:rsid w:val="00116250"/>
    <w:rsid w:val="001229F2"/>
    <w:rsid w:val="0012368A"/>
    <w:rsid w:val="00127518"/>
    <w:rsid w:val="0013195F"/>
    <w:rsid w:val="00131CDA"/>
    <w:rsid w:val="00132808"/>
    <w:rsid w:val="001328C7"/>
    <w:rsid w:val="001331AE"/>
    <w:rsid w:val="0013661B"/>
    <w:rsid w:val="00137483"/>
    <w:rsid w:val="00140352"/>
    <w:rsid w:val="001421A9"/>
    <w:rsid w:val="001501C7"/>
    <w:rsid w:val="00153007"/>
    <w:rsid w:val="001635A0"/>
    <w:rsid w:val="0017022B"/>
    <w:rsid w:val="00170863"/>
    <w:rsid w:val="00170D82"/>
    <w:rsid w:val="00173108"/>
    <w:rsid w:val="001735F7"/>
    <w:rsid w:val="0017430C"/>
    <w:rsid w:val="0017520F"/>
    <w:rsid w:val="00175B34"/>
    <w:rsid w:val="00180E9B"/>
    <w:rsid w:val="00184CCE"/>
    <w:rsid w:val="00187F06"/>
    <w:rsid w:val="0019082F"/>
    <w:rsid w:val="001911D7"/>
    <w:rsid w:val="00191517"/>
    <w:rsid w:val="00192B57"/>
    <w:rsid w:val="00192DA1"/>
    <w:rsid w:val="0019595E"/>
    <w:rsid w:val="001A6BA2"/>
    <w:rsid w:val="001B0961"/>
    <w:rsid w:val="001C69EC"/>
    <w:rsid w:val="001C7695"/>
    <w:rsid w:val="001D06FD"/>
    <w:rsid w:val="001D0968"/>
    <w:rsid w:val="001D1D83"/>
    <w:rsid w:val="001D201A"/>
    <w:rsid w:val="001D77F1"/>
    <w:rsid w:val="001E01B7"/>
    <w:rsid w:val="001E1E1B"/>
    <w:rsid w:val="001E1E32"/>
    <w:rsid w:val="001E565E"/>
    <w:rsid w:val="001E57B1"/>
    <w:rsid w:val="001E5C83"/>
    <w:rsid w:val="001E6DCD"/>
    <w:rsid w:val="001F1996"/>
    <w:rsid w:val="001F3B26"/>
    <w:rsid w:val="001F75AC"/>
    <w:rsid w:val="002033A9"/>
    <w:rsid w:val="00205DD0"/>
    <w:rsid w:val="00210B38"/>
    <w:rsid w:val="00214708"/>
    <w:rsid w:val="00220D71"/>
    <w:rsid w:val="00222B61"/>
    <w:rsid w:val="0022374C"/>
    <w:rsid w:val="00224C29"/>
    <w:rsid w:val="00226C7F"/>
    <w:rsid w:val="00233D84"/>
    <w:rsid w:val="002347C7"/>
    <w:rsid w:val="0024242D"/>
    <w:rsid w:val="00242BE3"/>
    <w:rsid w:val="002471B7"/>
    <w:rsid w:val="00247D01"/>
    <w:rsid w:val="00250185"/>
    <w:rsid w:val="002508B9"/>
    <w:rsid w:val="00251FD4"/>
    <w:rsid w:val="00255B08"/>
    <w:rsid w:val="00263C6E"/>
    <w:rsid w:val="00264044"/>
    <w:rsid w:val="00266C46"/>
    <w:rsid w:val="002709D1"/>
    <w:rsid w:val="00271060"/>
    <w:rsid w:val="00271192"/>
    <w:rsid w:val="002724CE"/>
    <w:rsid w:val="002736B4"/>
    <w:rsid w:val="00282960"/>
    <w:rsid w:val="00282967"/>
    <w:rsid w:val="00284420"/>
    <w:rsid w:val="00290F56"/>
    <w:rsid w:val="0029463D"/>
    <w:rsid w:val="00295951"/>
    <w:rsid w:val="002A7D96"/>
    <w:rsid w:val="002B0140"/>
    <w:rsid w:val="002B05F6"/>
    <w:rsid w:val="002B0FF6"/>
    <w:rsid w:val="002B2305"/>
    <w:rsid w:val="002B2518"/>
    <w:rsid w:val="002B6927"/>
    <w:rsid w:val="002B7776"/>
    <w:rsid w:val="002D4711"/>
    <w:rsid w:val="002D4D15"/>
    <w:rsid w:val="002D4DEC"/>
    <w:rsid w:val="002E2A19"/>
    <w:rsid w:val="002E3BB5"/>
    <w:rsid w:val="002E4ADD"/>
    <w:rsid w:val="002F05C7"/>
    <w:rsid w:val="002F4CD1"/>
    <w:rsid w:val="003013A2"/>
    <w:rsid w:val="00304910"/>
    <w:rsid w:val="00306FCD"/>
    <w:rsid w:val="003076A4"/>
    <w:rsid w:val="00307A3B"/>
    <w:rsid w:val="00312A7D"/>
    <w:rsid w:val="00313278"/>
    <w:rsid w:val="00313D83"/>
    <w:rsid w:val="003144DD"/>
    <w:rsid w:val="003159DF"/>
    <w:rsid w:val="003173EB"/>
    <w:rsid w:val="00322E9F"/>
    <w:rsid w:val="00326A34"/>
    <w:rsid w:val="0033115E"/>
    <w:rsid w:val="0033171C"/>
    <w:rsid w:val="00331993"/>
    <w:rsid w:val="0033330E"/>
    <w:rsid w:val="00333E0C"/>
    <w:rsid w:val="0033643B"/>
    <w:rsid w:val="0033670D"/>
    <w:rsid w:val="00341557"/>
    <w:rsid w:val="00344786"/>
    <w:rsid w:val="0034629C"/>
    <w:rsid w:val="00351B43"/>
    <w:rsid w:val="00352B50"/>
    <w:rsid w:val="00356328"/>
    <w:rsid w:val="00356EBF"/>
    <w:rsid w:val="003579D9"/>
    <w:rsid w:val="00360A0A"/>
    <w:rsid w:val="00360AB4"/>
    <w:rsid w:val="00360C74"/>
    <w:rsid w:val="00361B89"/>
    <w:rsid w:val="0036238A"/>
    <w:rsid w:val="0036624A"/>
    <w:rsid w:val="00367EB0"/>
    <w:rsid w:val="00371BE7"/>
    <w:rsid w:val="003761A5"/>
    <w:rsid w:val="00377E3F"/>
    <w:rsid w:val="003832B9"/>
    <w:rsid w:val="0038482B"/>
    <w:rsid w:val="00384916"/>
    <w:rsid w:val="0038499D"/>
    <w:rsid w:val="00391475"/>
    <w:rsid w:val="0039292E"/>
    <w:rsid w:val="003A064C"/>
    <w:rsid w:val="003A0FB4"/>
    <w:rsid w:val="003A1007"/>
    <w:rsid w:val="003A2782"/>
    <w:rsid w:val="003A434D"/>
    <w:rsid w:val="003A4A83"/>
    <w:rsid w:val="003B012C"/>
    <w:rsid w:val="003B25C2"/>
    <w:rsid w:val="003B283D"/>
    <w:rsid w:val="003B75DF"/>
    <w:rsid w:val="003C0CA9"/>
    <w:rsid w:val="003C72A0"/>
    <w:rsid w:val="003D0D71"/>
    <w:rsid w:val="003D4014"/>
    <w:rsid w:val="003D4534"/>
    <w:rsid w:val="003D53A0"/>
    <w:rsid w:val="003E0705"/>
    <w:rsid w:val="003E2864"/>
    <w:rsid w:val="003E68C0"/>
    <w:rsid w:val="003F2DEB"/>
    <w:rsid w:val="003F6DB8"/>
    <w:rsid w:val="003F7C79"/>
    <w:rsid w:val="00400F8F"/>
    <w:rsid w:val="0040268A"/>
    <w:rsid w:val="0040539F"/>
    <w:rsid w:val="00405A51"/>
    <w:rsid w:val="004115AA"/>
    <w:rsid w:val="0041355F"/>
    <w:rsid w:val="00414936"/>
    <w:rsid w:val="00414AF9"/>
    <w:rsid w:val="00416554"/>
    <w:rsid w:val="0041723A"/>
    <w:rsid w:val="004202B0"/>
    <w:rsid w:val="004229CC"/>
    <w:rsid w:val="00422E2E"/>
    <w:rsid w:val="00423B3B"/>
    <w:rsid w:val="004267B9"/>
    <w:rsid w:val="00434A01"/>
    <w:rsid w:val="00444635"/>
    <w:rsid w:val="004458E1"/>
    <w:rsid w:val="00446110"/>
    <w:rsid w:val="004559DD"/>
    <w:rsid w:val="004611D2"/>
    <w:rsid w:val="00463024"/>
    <w:rsid w:val="00463FAC"/>
    <w:rsid w:val="004645B8"/>
    <w:rsid w:val="0046784C"/>
    <w:rsid w:val="00472EE2"/>
    <w:rsid w:val="004773ED"/>
    <w:rsid w:val="0048218B"/>
    <w:rsid w:val="0048276C"/>
    <w:rsid w:val="00484927"/>
    <w:rsid w:val="00490787"/>
    <w:rsid w:val="004930E7"/>
    <w:rsid w:val="00494881"/>
    <w:rsid w:val="00496C90"/>
    <w:rsid w:val="00496E8A"/>
    <w:rsid w:val="00497676"/>
    <w:rsid w:val="004A267F"/>
    <w:rsid w:val="004A26A7"/>
    <w:rsid w:val="004A351F"/>
    <w:rsid w:val="004A3837"/>
    <w:rsid w:val="004A6117"/>
    <w:rsid w:val="004A68DB"/>
    <w:rsid w:val="004B12A3"/>
    <w:rsid w:val="004B1419"/>
    <w:rsid w:val="004B4167"/>
    <w:rsid w:val="004C4055"/>
    <w:rsid w:val="004C48A9"/>
    <w:rsid w:val="004C5D05"/>
    <w:rsid w:val="004D2236"/>
    <w:rsid w:val="004D2967"/>
    <w:rsid w:val="004D5788"/>
    <w:rsid w:val="004E0990"/>
    <w:rsid w:val="004E0E9A"/>
    <w:rsid w:val="004E1A40"/>
    <w:rsid w:val="004E4FBE"/>
    <w:rsid w:val="004E50B6"/>
    <w:rsid w:val="004E6C7E"/>
    <w:rsid w:val="004F2047"/>
    <w:rsid w:val="004F2E40"/>
    <w:rsid w:val="004F3318"/>
    <w:rsid w:val="00500B74"/>
    <w:rsid w:val="00504FED"/>
    <w:rsid w:val="00505887"/>
    <w:rsid w:val="00512647"/>
    <w:rsid w:val="00513029"/>
    <w:rsid w:val="00513D6F"/>
    <w:rsid w:val="00515BE7"/>
    <w:rsid w:val="005160F1"/>
    <w:rsid w:val="00517166"/>
    <w:rsid w:val="0052096E"/>
    <w:rsid w:val="00522A82"/>
    <w:rsid w:val="00523566"/>
    <w:rsid w:val="00524450"/>
    <w:rsid w:val="00525DD6"/>
    <w:rsid w:val="00527B4B"/>
    <w:rsid w:val="00533D3A"/>
    <w:rsid w:val="00534951"/>
    <w:rsid w:val="0053592F"/>
    <w:rsid w:val="00541903"/>
    <w:rsid w:val="0054249D"/>
    <w:rsid w:val="00550606"/>
    <w:rsid w:val="00552306"/>
    <w:rsid w:val="00553154"/>
    <w:rsid w:val="00556683"/>
    <w:rsid w:val="005568F2"/>
    <w:rsid w:val="0056000C"/>
    <w:rsid w:val="0056350C"/>
    <w:rsid w:val="0056440F"/>
    <w:rsid w:val="00564D02"/>
    <w:rsid w:val="00566529"/>
    <w:rsid w:val="00582E27"/>
    <w:rsid w:val="00585D51"/>
    <w:rsid w:val="00594CEA"/>
    <w:rsid w:val="00596DC7"/>
    <w:rsid w:val="005A2130"/>
    <w:rsid w:val="005A3579"/>
    <w:rsid w:val="005A3B50"/>
    <w:rsid w:val="005A56E9"/>
    <w:rsid w:val="005B22B1"/>
    <w:rsid w:val="005B257F"/>
    <w:rsid w:val="005B32E1"/>
    <w:rsid w:val="005B537D"/>
    <w:rsid w:val="005B57DE"/>
    <w:rsid w:val="005C015D"/>
    <w:rsid w:val="005D0EE4"/>
    <w:rsid w:val="005E2234"/>
    <w:rsid w:val="005E345A"/>
    <w:rsid w:val="005E3C06"/>
    <w:rsid w:val="005F01A7"/>
    <w:rsid w:val="005F37A1"/>
    <w:rsid w:val="005F7038"/>
    <w:rsid w:val="005F7CF7"/>
    <w:rsid w:val="0060006E"/>
    <w:rsid w:val="006001AD"/>
    <w:rsid w:val="0060124E"/>
    <w:rsid w:val="00601602"/>
    <w:rsid w:val="00601E14"/>
    <w:rsid w:val="00602319"/>
    <w:rsid w:val="00603A2F"/>
    <w:rsid w:val="00604512"/>
    <w:rsid w:val="006104A5"/>
    <w:rsid w:val="0061059D"/>
    <w:rsid w:val="006120B2"/>
    <w:rsid w:val="006232D1"/>
    <w:rsid w:val="00624187"/>
    <w:rsid w:val="006241D1"/>
    <w:rsid w:val="006256DC"/>
    <w:rsid w:val="00626B1E"/>
    <w:rsid w:val="00626C68"/>
    <w:rsid w:val="006347C9"/>
    <w:rsid w:val="00636794"/>
    <w:rsid w:val="00637B26"/>
    <w:rsid w:val="00640682"/>
    <w:rsid w:val="006437F3"/>
    <w:rsid w:val="00652A39"/>
    <w:rsid w:val="00655F1E"/>
    <w:rsid w:val="00662E5F"/>
    <w:rsid w:val="00663B0E"/>
    <w:rsid w:val="006646AF"/>
    <w:rsid w:val="00670841"/>
    <w:rsid w:val="00671274"/>
    <w:rsid w:val="00671D1D"/>
    <w:rsid w:val="00671EB2"/>
    <w:rsid w:val="006726CF"/>
    <w:rsid w:val="0068043F"/>
    <w:rsid w:val="006840D8"/>
    <w:rsid w:val="0068419F"/>
    <w:rsid w:val="006844EE"/>
    <w:rsid w:val="0069239C"/>
    <w:rsid w:val="00694170"/>
    <w:rsid w:val="006962F6"/>
    <w:rsid w:val="00696B60"/>
    <w:rsid w:val="00696C5F"/>
    <w:rsid w:val="006A22F7"/>
    <w:rsid w:val="006A268B"/>
    <w:rsid w:val="006A2A6F"/>
    <w:rsid w:val="006A4B48"/>
    <w:rsid w:val="006A57B8"/>
    <w:rsid w:val="006B4171"/>
    <w:rsid w:val="006B7021"/>
    <w:rsid w:val="006B75CF"/>
    <w:rsid w:val="006B7C60"/>
    <w:rsid w:val="006C1C5A"/>
    <w:rsid w:val="006C5C03"/>
    <w:rsid w:val="006D1667"/>
    <w:rsid w:val="006D3F61"/>
    <w:rsid w:val="006E318E"/>
    <w:rsid w:val="006E430D"/>
    <w:rsid w:val="006E7F1A"/>
    <w:rsid w:val="006F2255"/>
    <w:rsid w:val="006F46CD"/>
    <w:rsid w:val="006F54F0"/>
    <w:rsid w:val="00700071"/>
    <w:rsid w:val="007025F4"/>
    <w:rsid w:val="00707C09"/>
    <w:rsid w:val="00716FD8"/>
    <w:rsid w:val="0071711F"/>
    <w:rsid w:val="007243C1"/>
    <w:rsid w:val="00744FF0"/>
    <w:rsid w:val="00746AE5"/>
    <w:rsid w:val="00747E24"/>
    <w:rsid w:val="00750D70"/>
    <w:rsid w:val="00752FF6"/>
    <w:rsid w:val="00753D69"/>
    <w:rsid w:val="0075578F"/>
    <w:rsid w:val="00757A85"/>
    <w:rsid w:val="00760497"/>
    <w:rsid w:val="00761715"/>
    <w:rsid w:val="007626E0"/>
    <w:rsid w:val="007637D2"/>
    <w:rsid w:val="00763943"/>
    <w:rsid w:val="00766939"/>
    <w:rsid w:val="00766A90"/>
    <w:rsid w:val="00767083"/>
    <w:rsid w:val="00774566"/>
    <w:rsid w:val="00776924"/>
    <w:rsid w:val="00781721"/>
    <w:rsid w:val="00784DC0"/>
    <w:rsid w:val="007856AF"/>
    <w:rsid w:val="0079464E"/>
    <w:rsid w:val="00797303"/>
    <w:rsid w:val="007A0060"/>
    <w:rsid w:val="007A0297"/>
    <w:rsid w:val="007A5A47"/>
    <w:rsid w:val="007B1ACC"/>
    <w:rsid w:val="007B612E"/>
    <w:rsid w:val="007D1839"/>
    <w:rsid w:val="007D307A"/>
    <w:rsid w:val="007D3C50"/>
    <w:rsid w:val="007D528C"/>
    <w:rsid w:val="007D6B12"/>
    <w:rsid w:val="007E6249"/>
    <w:rsid w:val="007F13AC"/>
    <w:rsid w:val="007F143B"/>
    <w:rsid w:val="007F21F2"/>
    <w:rsid w:val="007F277A"/>
    <w:rsid w:val="007F3060"/>
    <w:rsid w:val="007F5585"/>
    <w:rsid w:val="00801D49"/>
    <w:rsid w:val="00802077"/>
    <w:rsid w:val="00803FB8"/>
    <w:rsid w:val="008053DB"/>
    <w:rsid w:val="008070C5"/>
    <w:rsid w:val="00810400"/>
    <w:rsid w:val="0081139A"/>
    <w:rsid w:val="008158A4"/>
    <w:rsid w:val="00820F31"/>
    <w:rsid w:val="008210F6"/>
    <w:rsid w:val="00821833"/>
    <w:rsid w:val="00822891"/>
    <w:rsid w:val="00823BF3"/>
    <w:rsid w:val="00824AD3"/>
    <w:rsid w:val="00825086"/>
    <w:rsid w:val="00826886"/>
    <w:rsid w:val="0084004F"/>
    <w:rsid w:val="00842F85"/>
    <w:rsid w:val="00843E73"/>
    <w:rsid w:val="008449CD"/>
    <w:rsid w:val="008548CB"/>
    <w:rsid w:val="0085540F"/>
    <w:rsid w:val="00861D81"/>
    <w:rsid w:val="00861D9C"/>
    <w:rsid w:val="00861E22"/>
    <w:rsid w:val="00867F2E"/>
    <w:rsid w:val="008746E3"/>
    <w:rsid w:val="00875DCE"/>
    <w:rsid w:val="00880E59"/>
    <w:rsid w:val="00881339"/>
    <w:rsid w:val="008819BF"/>
    <w:rsid w:val="0088226C"/>
    <w:rsid w:val="00883A08"/>
    <w:rsid w:val="008868AC"/>
    <w:rsid w:val="0089017E"/>
    <w:rsid w:val="0089094C"/>
    <w:rsid w:val="00891D37"/>
    <w:rsid w:val="00892A39"/>
    <w:rsid w:val="008966E9"/>
    <w:rsid w:val="008977AE"/>
    <w:rsid w:val="008A288E"/>
    <w:rsid w:val="008B169A"/>
    <w:rsid w:val="008B6ED3"/>
    <w:rsid w:val="008C0F8E"/>
    <w:rsid w:val="008C110B"/>
    <w:rsid w:val="008D308D"/>
    <w:rsid w:val="008D46DF"/>
    <w:rsid w:val="008E52B5"/>
    <w:rsid w:val="008F13B5"/>
    <w:rsid w:val="008F3E42"/>
    <w:rsid w:val="008F557C"/>
    <w:rsid w:val="00903A0C"/>
    <w:rsid w:val="00905F6C"/>
    <w:rsid w:val="00913ABD"/>
    <w:rsid w:val="0091533E"/>
    <w:rsid w:val="00924BA7"/>
    <w:rsid w:val="00925C11"/>
    <w:rsid w:val="00926769"/>
    <w:rsid w:val="00936F5A"/>
    <w:rsid w:val="00947C1D"/>
    <w:rsid w:val="009510C4"/>
    <w:rsid w:val="00956E50"/>
    <w:rsid w:val="00964A12"/>
    <w:rsid w:val="00974801"/>
    <w:rsid w:val="009751A7"/>
    <w:rsid w:val="00975703"/>
    <w:rsid w:val="00976149"/>
    <w:rsid w:val="00983262"/>
    <w:rsid w:val="00983361"/>
    <w:rsid w:val="00983805"/>
    <w:rsid w:val="00984C52"/>
    <w:rsid w:val="0098731C"/>
    <w:rsid w:val="00992427"/>
    <w:rsid w:val="00992CDF"/>
    <w:rsid w:val="0099407F"/>
    <w:rsid w:val="009952E2"/>
    <w:rsid w:val="009A27BE"/>
    <w:rsid w:val="009A7145"/>
    <w:rsid w:val="009B085D"/>
    <w:rsid w:val="009B1A14"/>
    <w:rsid w:val="009B4074"/>
    <w:rsid w:val="009B42D8"/>
    <w:rsid w:val="009B6ECB"/>
    <w:rsid w:val="009C3C85"/>
    <w:rsid w:val="009D23C6"/>
    <w:rsid w:val="009D2973"/>
    <w:rsid w:val="009D3507"/>
    <w:rsid w:val="009E0A6B"/>
    <w:rsid w:val="009E1D9A"/>
    <w:rsid w:val="009E7E95"/>
    <w:rsid w:val="009F2259"/>
    <w:rsid w:val="009F230F"/>
    <w:rsid w:val="009F36E1"/>
    <w:rsid w:val="009F4DE7"/>
    <w:rsid w:val="009F57DE"/>
    <w:rsid w:val="00A0171A"/>
    <w:rsid w:val="00A018B7"/>
    <w:rsid w:val="00A02504"/>
    <w:rsid w:val="00A030E2"/>
    <w:rsid w:val="00A03D1C"/>
    <w:rsid w:val="00A05A87"/>
    <w:rsid w:val="00A13C2F"/>
    <w:rsid w:val="00A1409A"/>
    <w:rsid w:val="00A140BE"/>
    <w:rsid w:val="00A16B83"/>
    <w:rsid w:val="00A1743D"/>
    <w:rsid w:val="00A24315"/>
    <w:rsid w:val="00A246DD"/>
    <w:rsid w:val="00A25288"/>
    <w:rsid w:val="00A30C3B"/>
    <w:rsid w:val="00A35375"/>
    <w:rsid w:val="00A36D1C"/>
    <w:rsid w:val="00A40003"/>
    <w:rsid w:val="00A40FCA"/>
    <w:rsid w:val="00A41F7F"/>
    <w:rsid w:val="00A4662A"/>
    <w:rsid w:val="00A47F65"/>
    <w:rsid w:val="00A51C23"/>
    <w:rsid w:val="00A570D1"/>
    <w:rsid w:val="00A605FE"/>
    <w:rsid w:val="00A62E21"/>
    <w:rsid w:val="00A6535D"/>
    <w:rsid w:val="00A6663C"/>
    <w:rsid w:val="00A707D1"/>
    <w:rsid w:val="00A71D8D"/>
    <w:rsid w:val="00A75631"/>
    <w:rsid w:val="00A75D0A"/>
    <w:rsid w:val="00A77E10"/>
    <w:rsid w:val="00A82E2D"/>
    <w:rsid w:val="00A8547D"/>
    <w:rsid w:val="00A95455"/>
    <w:rsid w:val="00AA0E12"/>
    <w:rsid w:val="00AA4D71"/>
    <w:rsid w:val="00AA55D5"/>
    <w:rsid w:val="00AB18F1"/>
    <w:rsid w:val="00AC1D27"/>
    <w:rsid w:val="00AC5319"/>
    <w:rsid w:val="00AC5333"/>
    <w:rsid w:val="00AC6285"/>
    <w:rsid w:val="00AD2440"/>
    <w:rsid w:val="00AD3B7F"/>
    <w:rsid w:val="00AD408D"/>
    <w:rsid w:val="00AD6217"/>
    <w:rsid w:val="00AE2D83"/>
    <w:rsid w:val="00AE40F8"/>
    <w:rsid w:val="00AE43FF"/>
    <w:rsid w:val="00AE697B"/>
    <w:rsid w:val="00AF06A8"/>
    <w:rsid w:val="00AF0DB1"/>
    <w:rsid w:val="00AF1122"/>
    <w:rsid w:val="00AF38DC"/>
    <w:rsid w:val="00AF4211"/>
    <w:rsid w:val="00B01273"/>
    <w:rsid w:val="00B038AD"/>
    <w:rsid w:val="00B0440A"/>
    <w:rsid w:val="00B07E18"/>
    <w:rsid w:val="00B27CF2"/>
    <w:rsid w:val="00B36473"/>
    <w:rsid w:val="00B36D54"/>
    <w:rsid w:val="00B41F5C"/>
    <w:rsid w:val="00B428FD"/>
    <w:rsid w:val="00B42CE9"/>
    <w:rsid w:val="00B476C0"/>
    <w:rsid w:val="00B47A56"/>
    <w:rsid w:val="00B50A11"/>
    <w:rsid w:val="00B55F6D"/>
    <w:rsid w:val="00B577B2"/>
    <w:rsid w:val="00B66261"/>
    <w:rsid w:val="00B66D21"/>
    <w:rsid w:val="00B77D67"/>
    <w:rsid w:val="00B82459"/>
    <w:rsid w:val="00B8271A"/>
    <w:rsid w:val="00B85BD8"/>
    <w:rsid w:val="00B87399"/>
    <w:rsid w:val="00B8761B"/>
    <w:rsid w:val="00B87BEC"/>
    <w:rsid w:val="00B91947"/>
    <w:rsid w:val="00B93833"/>
    <w:rsid w:val="00B96818"/>
    <w:rsid w:val="00B97297"/>
    <w:rsid w:val="00BA320E"/>
    <w:rsid w:val="00BA665B"/>
    <w:rsid w:val="00BC49AE"/>
    <w:rsid w:val="00BC7C7B"/>
    <w:rsid w:val="00BD073B"/>
    <w:rsid w:val="00BD2578"/>
    <w:rsid w:val="00BD551D"/>
    <w:rsid w:val="00BD7F68"/>
    <w:rsid w:val="00BE2102"/>
    <w:rsid w:val="00BE4616"/>
    <w:rsid w:val="00BE6022"/>
    <w:rsid w:val="00BF2ED9"/>
    <w:rsid w:val="00BF6C49"/>
    <w:rsid w:val="00C001B7"/>
    <w:rsid w:val="00C01096"/>
    <w:rsid w:val="00C0587B"/>
    <w:rsid w:val="00C07EFF"/>
    <w:rsid w:val="00C10080"/>
    <w:rsid w:val="00C10086"/>
    <w:rsid w:val="00C10682"/>
    <w:rsid w:val="00C1153F"/>
    <w:rsid w:val="00C126FC"/>
    <w:rsid w:val="00C15471"/>
    <w:rsid w:val="00C16060"/>
    <w:rsid w:val="00C16F64"/>
    <w:rsid w:val="00C17120"/>
    <w:rsid w:val="00C23BEF"/>
    <w:rsid w:val="00C24126"/>
    <w:rsid w:val="00C2726C"/>
    <w:rsid w:val="00C30AF8"/>
    <w:rsid w:val="00C311E7"/>
    <w:rsid w:val="00C3199A"/>
    <w:rsid w:val="00C32BD3"/>
    <w:rsid w:val="00C34FF6"/>
    <w:rsid w:val="00C3631B"/>
    <w:rsid w:val="00C37399"/>
    <w:rsid w:val="00C40688"/>
    <w:rsid w:val="00C45909"/>
    <w:rsid w:val="00C463CA"/>
    <w:rsid w:val="00C47654"/>
    <w:rsid w:val="00C51122"/>
    <w:rsid w:val="00C51582"/>
    <w:rsid w:val="00C52394"/>
    <w:rsid w:val="00C543B9"/>
    <w:rsid w:val="00C57E03"/>
    <w:rsid w:val="00C613C9"/>
    <w:rsid w:val="00C61DAD"/>
    <w:rsid w:val="00C677AB"/>
    <w:rsid w:val="00C7027D"/>
    <w:rsid w:val="00C71488"/>
    <w:rsid w:val="00C74E12"/>
    <w:rsid w:val="00C75CDB"/>
    <w:rsid w:val="00C7783E"/>
    <w:rsid w:val="00C82A10"/>
    <w:rsid w:val="00C83222"/>
    <w:rsid w:val="00C84891"/>
    <w:rsid w:val="00C87406"/>
    <w:rsid w:val="00C87674"/>
    <w:rsid w:val="00C94939"/>
    <w:rsid w:val="00C95349"/>
    <w:rsid w:val="00CA40AE"/>
    <w:rsid w:val="00CA4C41"/>
    <w:rsid w:val="00CA74B2"/>
    <w:rsid w:val="00CB2C87"/>
    <w:rsid w:val="00CC3399"/>
    <w:rsid w:val="00CC6622"/>
    <w:rsid w:val="00CC68A0"/>
    <w:rsid w:val="00CC7EED"/>
    <w:rsid w:val="00CD1B6D"/>
    <w:rsid w:val="00CD2555"/>
    <w:rsid w:val="00CD3C07"/>
    <w:rsid w:val="00CD42B6"/>
    <w:rsid w:val="00CD6BBF"/>
    <w:rsid w:val="00CE3020"/>
    <w:rsid w:val="00CE3BC7"/>
    <w:rsid w:val="00CE4CD6"/>
    <w:rsid w:val="00CE681C"/>
    <w:rsid w:val="00CE71CF"/>
    <w:rsid w:val="00CF247D"/>
    <w:rsid w:val="00CF2B3E"/>
    <w:rsid w:val="00CF4431"/>
    <w:rsid w:val="00CF565B"/>
    <w:rsid w:val="00CF61A2"/>
    <w:rsid w:val="00CF7AAF"/>
    <w:rsid w:val="00D00F57"/>
    <w:rsid w:val="00D010B7"/>
    <w:rsid w:val="00D03610"/>
    <w:rsid w:val="00D07121"/>
    <w:rsid w:val="00D11C8F"/>
    <w:rsid w:val="00D15CD7"/>
    <w:rsid w:val="00D16932"/>
    <w:rsid w:val="00D17047"/>
    <w:rsid w:val="00D21A7D"/>
    <w:rsid w:val="00D22E3F"/>
    <w:rsid w:val="00D374D3"/>
    <w:rsid w:val="00D375DE"/>
    <w:rsid w:val="00D37C40"/>
    <w:rsid w:val="00D552E7"/>
    <w:rsid w:val="00D5699A"/>
    <w:rsid w:val="00D63889"/>
    <w:rsid w:val="00D63ADE"/>
    <w:rsid w:val="00D65BF3"/>
    <w:rsid w:val="00D71DCA"/>
    <w:rsid w:val="00D75ABB"/>
    <w:rsid w:val="00D76C77"/>
    <w:rsid w:val="00D77F60"/>
    <w:rsid w:val="00D80FAB"/>
    <w:rsid w:val="00D841A2"/>
    <w:rsid w:val="00D8555F"/>
    <w:rsid w:val="00D85CC5"/>
    <w:rsid w:val="00D8652A"/>
    <w:rsid w:val="00D94176"/>
    <w:rsid w:val="00D94819"/>
    <w:rsid w:val="00D9484D"/>
    <w:rsid w:val="00D95B02"/>
    <w:rsid w:val="00D972AF"/>
    <w:rsid w:val="00DA5311"/>
    <w:rsid w:val="00DB017E"/>
    <w:rsid w:val="00DB4100"/>
    <w:rsid w:val="00DB50CA"/>
    <w:rsid w:val="00DB63C8"/>
    <w:rsid w:val="00DC09ED"/>
    <w:rsid w:val="00DC2FA1"/>
    <w:rsid w:val="00DC3454"/>
    <w:rsid w:val="00DC43BE"/>
    <w:rsid w:val="00DC445D"/>
    <w:rsid w:val="00DC5211"/>
    <w:rsid w:val="00DD39DB"/>
    <w:rsid w:val="00DD488B"/>
    <w:rsid w:val="00DD59F1"/>
    <w:rsid w:val="00DD790B"/>
    <w:rsid w:val="00DE092F"/>
    <w:rsid w:val="00DE0969"/>
    <w:rsid w:val="00DE14E5"/>
    <w:rsid w:val="00DE1730"/>
    <w:rsid w:val="00DE1C8E"/>
    <w:rsid w:val="00DE2469"/>
    <w:rsid w:val="00DE2A42"/>
    <w:rsid w:val="00DE52BA"/>
    <w:rsid w:val="00DF14F4"/>
    <w:rsid w:val="00DF18A9"/>
    <w:rsid w:val="00DF32FB"/>
    <w:rsid w:val="00DF6D5A"/>
    <w:rsid w:val="00E00572"/>
    <w:rsid w:val="00E00924"/>
    <w:rsid w:val="00E03104"/>
    <w:rsid w:val="00E0517C"/>
    <w:rsid w:val="00E14C50"/>
    <w:rsid w:val="00E14F51"/>
    <w:rsid w:val="00E15116"/>
    <w:rsid w:val="00E1515F"/>
    <w:rsid w:val="00E15564"/>
    <w:rsid w:val="00E16250"/>
    <w:rsid w:val="00E17588"/>
    <w:rsid w:val="00E20DAF"/>
    <w:rsid w:val="00E2355C"/>
    <w:rsid w:val="00E2471D"/>
    <w:rsid w:val="00E2488E"/>
    <w:rsid w:val="00E24E3A"/>
    <w:rsid w:val="00E27804"/>
    <w:rsid w:val="00E31FD9"/>
    <w:rsid w:val="00E34C31"/>
    <w:rsid w:val="00E35DA5"/>
    <w:rsid w:val="00E37BE3"/>
    <w:rsid w:val="00E409AF"/>
    <w:rsid w:val="00E44113"/>
    <w:rsid w:val="00E4530C"/>
    <w:rsid w:val="00E45504"/>
    <w:rsid w:val="00E46A80"/>
    <w:rsid w:val="00E47B68"/>
    <w:rsid w:val="00E47FC8"/>
    <w:rsid w:val="00E5048A"/>
    <w:rsid w:val="00E50EDD"/>
    <w:rsid w:val="00E526C1"/>
    <w:rsid w:val="00E53EE0"/>
    <w:rsid w:val="00E562DE"/>
    <w:rsid w:val="00E62A5A"/>
    <w:rsid w:val="00E63351"/>
    <w:rsid w:val="00E650D0"/>
    <w:rsid w:val="00E71683"/>
    <w:rsid w:val="00E72740"/>
    <w:rsid w:val="00E77D17"/>
    <w:rsid w:val="00E80790"/>
    <w:rsid w:val="00E818A0"/>
    <w:rsid w:val="00E8450A"/>
    <w:rsid w:val="00E856DB"/>
    <w:rsid w:val="00E85803"/>
    <w:rsid w:val="00E92CAB"/>
    <w:rsid w:val="00E9472A"/>
    <w:rsid w:val="00E94BEF"/>
    <w:rsid w:val="00E96A51"/>
    <w:rsid w:val="00E97D0C"/>
    <w:rsid w:val="00EA03F4"/>
    <w:rsid w:val="00EA06F7"/>
    <w:rsid w:val="00EA09D0"/>
    <w:rsid w:val="00EA1E7C"/>
    <w:rsid w:val="00EB0FE2"/>
    <w:rsid w:val="00EB512E"/>
    <w:rsid w:val="00EB6DA5"/>
    <w:rsid w:val="00EC03EC"/>
    <w:rsid w:val="00EC25D3"/>
    <w:rsid w:val="00EC6D53"/>
    <w:rsid w:val="00ED4730"/>
    <w:rsid w:val="00ED6714"/>
    <w:rsid w:val="00ED7006"/>
    <w:rsid w:val="00ED7AC8"/>
    <w:rsid w:val="00EE1237"/>
    <w:rsid w:val="00EE20DE"/>
    <w:rsid w:val="00EE4079"/>
    <w:rsid w:val="00EE4B56"/>
    <w:rsid w:val="00EE58B3"/>
    <w:rsid w:val="00EE6AD7"/>
    <w:rsid w:val="00EE7CDE"/>
    <w:rsid w:val="00EE7D1E"/>
    <w:rsid w:val="00EF0422"/>
    <w:rsid w:val="00EF068C"/>
    <w:rsid w:val="00EF0C8D"/>
    <w:rsid w:val="00EF0FFD"/>
    <w:rsid w:val="00EF1622"/>
    <w:rsid w:val="00EF355D"/>
    <w:rsid w:val="00EF3B7C"/>
    <w:rsid w:val="00EF4D63"/>
    <w:rsid w:val="00EF549D"/>
    <w:rsid w:val="00EF55C0"/>
    <w:rsid w:val="00F07F1E"/>
    <w:rsid w:val="00F12DB2"/>
    <w:rsid w:val="00F13DAE"/>
    <w:rsid w:val="00F2051B"/>
    <w:rsid w:val="00F20A02"/>
    <w:rsid w:val="00F20DD8"/>
    <w:rsid w:val="00F26CEC"/>
    <w:rsid w:val="00F26CF7"/>
    <w:rsid w:val="00F305F0"/>
    <w:rsid w:val="00F35833"/>
    <w:rsid w:val="00F41843"/>
    <w:rsid w:val="00F41B95"/>
    <w:rsid w:val="00F446D6"/>
    <w:rsid w:val="00F44B14"/>
    <w:rsid w:val="00F475CB"/>
    <w:rsid w:val="00F50ABB"/>
    <w:rsid w:val="00F545FA"/>
    <w:rsid w:val="00F569FF"/>
    <w:rsid w:val="00F56A62"/>
    <w:rsid w:val="00F625D8"/>
    <w:rsid w:val="00F80F19"/>
    <w:rsid w:val="00F83735"/>
    <w:rsid w:val="00F86315"/>
    <w:rsid w:val="00F8764E"/>
    <w:rsid w:val="00F90AA4"/>
    <w:rsid w:val="00F941D7"/>
    <w:rsid w:val="00F96F61"/>
    <w:rsid w:val="00F9710C"/>
    <w:rsid w:val="00FA3477"/>
    <w:rsid w:val="00FB1A47"/>
    <w:rsid w:val="00FB24BF"/>
    <w:rsid w:val="00FC455A"/>
    <w:rsid w:val="00FC5EB1"/>
    <w:rsid w:val="00FC6034"/>
    <w:rsid w:val="00FD0CE1"/>
    <w:rsid w:val="00FD5750"/>
    <w:rsid w:val="00FD6FD5"/>
    <w:rsid w:val="00FE04EF"/>
    <w:rsid w:val="00FE618A"/>
    <w:rsid w:val="00FE68E5"/>
    <w:rsid w:val="00FE75FA"/>
    <w:rsid w:val="00FF19F1"/>
    <w:rsid w:val="00FF410F"/>
    <w:rsid w:val="00FF732D"/>
    <w:rsid w:val="00FF7D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165E"/>
  <w15:chartTrackingRefBased/>
  <w15:docId w15:val="{9D8572EA-9E89-44AE-A57B-3871EA2C6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02"/>
  </w:style>
  <w:style w:type="paragraph" w:styleId="Heading1">
    <w:name w:val="heading 1"/>
    <w:basedOn w:val="Normal"/>
    <w:next w:val="Normal"/>
    <w:link w:val="Heading1Char"/>
    <w:uiPriority w:val="9"/>
    <w:qFormat/>
    <w:rsid w:val="009F3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1"/>
    <w:qFormat/>
    <w:rsid w:val="007025F4"/>
    <w:pPr>
      <w:widowControl w:val="0"/>
      <w:autoSpaceDE w:val="0"/>
      <w:autoSpaceDN w:val="0"/>
      <w:spacing w:after="0" w:line="240" w:lineRule="auto"/>
      <w:ind w:left="720"/>
      <w:outlineLvl w:val="2"/>
    </w:pPr>
    <w:rPr>
      <w:rFonts w:eastAsia="Times New Roman"/>
      <w:b/>
      <w:bCs/>
      <w:kern w:val="0"/>
      <w:sz w:val="28"/>
      <w:szCs w:val="28"/>
      <w14:ligatures w14:val="none"/>
    </w:rPr>
  </w:style>
  <w:style w:type="paragraph" w:styleId="Heading4">
    <w:name w:val="heading 4"/>
    <w:basedOn w:val="Normal"/>
    <w:next w:val="Normal"/>
    <w:link w:val="Heading4Char"/>
    <w:uiPriority w:val="9"/>
    <w:semiHidden/>
    <w:unhideWhenUsed/>
    <w:qFormat/>
    <w:rsid w:val="00E1515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86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C3399"/>
    <w:pPr>
      <w:ind w:left="720"/>
      <w:contextualSpacing/>
    </w:pPr>
  </w:style>
  <w:style w:type="character" w:styleId="CommentReference">
    <w:name w:val="annotation reference"/>
    <w:basedOn w:val="DefaultParagraphFont"/>
    <w:uiPriority w:val="99"/>
    <w:semiHidden/>
    <w:unhideWhenUsed/>
    <w:rsid w:val="00E92CAB"/>
    <w:rPr>
      <w:sz w:val="16"/>
      <w:szCs w:val="16"/>
    </w:rPr>
  </w:style>
  <w:style w:type="paragraph" w:styleId="CommentText">
    <w:name w:val="annotation text"/>
    <w:basedOn w:val="Normal"/>
    <w:link w:val="CommentTextChar"/>
    <w:uiPriority w:val="99"/>
    <w:semiHidden/>
    <w:unhideWhenUsed/>
    <w:rsid w:val="00E92CAB"/>
    <w:pPr>
      <w:spacing w:line="240" w:lineRule="auto"/>
    </w:pPr>
    <w:rPr>
      <w:sz w:val="20"/>
      <w:szCs w:val="20"/>
    </w:rPr>
  </w:style>
  <w:style w:type="character" w:customStyle="1" w:styleId="CommentTextChar">
    <w:name w:val="Comment Text Char"/>
    <w:basedOn w:val="DefaultParagraphFont"/>
    <w:link w:val="CommentText"/>
    <w:uiPriority w:val="99"/>
    <w:semiHidden/>
    <w:rsid w:val="00E92CAB"/>
    <w:rPr>
      <w:sz w:val="20"/>
      <w:szCs w:val="20"/>
    </w:rPr>
  </w:style>
  <w:style w:type="paragraph" w:styleId="CommentSubject">
    <w:name w:val="annotation subject"/>
    <w:basedOn w:val="CommentText"/>
    <w:next w:val="CommentText"/>
    <w:link w:val="CommentSubjectChar"/>
    <w:uiPriority w:val="99"/>
    <w:semiHidden/>
    <w:unhideWhenUsed/>
    <w:rsid w:val="00E92CAB"/>
    <w:rPr>
      <w:b/>
      <w:bCs/>
    </w:rPr>
  </w:style>
  <w:style w:type="character" w:customStyle="1" w:styleId="CommentSubjectChar">
    <w:name w:val="Comment Subject Char"/>
    <w:basedOn w:val="CommentTextChar"/>
    <w:link w:val="CommentSubject"/>
    <w:uiPriority w:val="99"/>
    <w:semiHidden/>
    <w:rsid w:val="00E92CAB"/>
    <w:rPr>
      <w:b/>
      <w:bCs/>
      <w:sz w:val="20"/>
      <w:szCs w:val="20"/>
    </w:rPr>
  </w:style>
  <w:style w:type="character" w:customStyle="1" w:styleId="Heading3Char">
    <w:name w:val="Heading 3 Char"/>
    <w:basedOn w:val="DefaultParagraphFont"/>
    <w:link w:val="Heading3"/>
    <w:uiPriority w:val="1"/>
    <w:rsid w:val="007025F4"/>
    <w:rPr>
      <w:rFonts w:eastAsia="Times New Roman"/>
      <w:b/>
      <w:bCs/>
      <w:kern w:val="0"/>
      <w:sz w:val="28"/>
      <w:szCs w:val="28"/>
      <w14:ligatures w14:val="none"/>
    </w:rPr>
  </w:style>
  <w:style w:type="character" w:customStyle="1" w:styleId="ListParagraphChar">
    <w:name w:val="List Paragraph Char"/>
    <w:link w:val="ListParagraph"/>
    <w:uiPriority w:val="34"/>
    <w:rsid w:val="007025F4"/>
  </w:style>
  <w:style w:type="paragraph" w:styleId="BodyText">
    <w:name w:val="Body Text"/>
    <w:basedOn w:val="Normal"/>
    <w:link w:val="BodyTextChar"/>
    <w:uiPriority w:val="1"/>
    <w:qFormat/>
    <w:rsid w:val="007025F4"/>
    <w:pPr>
      <w:widowControl w:val="0"/>
      <w:autoSpaceDE w:val="0"/>
      <w:autoSpaceDN w:val="0"/>
      <w:spacing w:after="0" w:line="240" w:lineRule="auto"/>
    </w:pPr>
    <w:rPr>
      <w:rFonts w:eastAsia="Times New Roman"/>
      <w:kern w:val="0"/>
      <w14:ligatures w14:val="none"/>
    </w:rPr>
  </w:style>
  <w:style w:type="character" w:customStyle="1" w:styleId="BodyTextChar">
    <w:name w:val="Body Text Char"/>
    <w:basedOn w:val="DefaultParagraphFont"/>
    <w:link w:val="BodyText"/>
    <w:uiPriority w:val="1"/>
    <w:rsid w:val="007025F4"/>
    <w:rPr>
      <w:rFonts w:eastAsia="Times New Roman"/>
      <w:kern w:val="0"/>
      <w14:ligatures w14:val="none"/>
    </w:rPr>
  </w:style>
  <w:style w:type="character" w:styleId="Hyperlink">
    <w:name w:val="Hyperlink"/>
    <w:basedOn w:val="DefaultParagraphFont"/>
    <w:uiPriority w:val="99"/>
    <w:unhideWhenUsed/>
    <w:rsid w:val="003761A5"/>
    <w:rPr>
      <w:color w:val="0563C1" w:themeColor="hyperlink"/>
      <w:u w:val="single"/>
    </w:rPr>
  </w:style>
  <w:style w:type="character" w:customStyle="1" w:styleId="UnresolvedMention1">
    <w:name w:val="Unresolved Mention1"/>
    <w:basedOn w:val="DefaultParagraphFont"/>
    <w:uiPriority w:val="99"/>
    <w:semiHidden/>
    <w:unhideWhenUsed/>
    <w:rsid w:val="003761A5"/>
    <w:rPr>
      <w:color w:val="605E5C"/>
      <w:shd w:val="clear" w:color="auto" w:fill="E1DFDD"/>
    </w:rPr>
  </w:style>
  <w:style w:type="character" w:customStyle="1" w:styleId="Heading4Char">
    <w:name w:val="Heading 4 Char"/>
    <w:basedOn w:val="DefaultParagraphFont"/>
    <w:link w:val="Heading4"/>
    <w:uiPriority w:val="9"/>
    <w:semiHidden/>
    <w:rsid w:val="00E1515F"/>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9F36E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0C2346"/>
    <w:pPr>
      <w:spacing w:after="0" w:line="240" w:lineRule="auto"/>
    </w:pPr>
    <w:rPr>
      <w:rFonts w:ascii="Calibri" w:eastAsia="Calibri" w:hAnsi="Calibri"/>
      <w:kern w:val="0"/>
      <w:sz w:val="22"/>
      <w:szCs w:val="22"/>
      <w14:ligatures w14:val="none"/>
    </w:rPr>
  </w:style>
  <w:style w:type="paragraph" w:styleId="Header">
    <w:name w:val="header"/>
    <w:basedOn w:val="Normal"/>
    <w:link w:val="HeaderChar"/>
    <w:uiPriority w:val="99"/>
    <w:unhideWhenUsed/>
    <w:rsid w:val="00F26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CEC"/>
  </w:style>
  <w:style w:type="paragraph" w:styleId="Footer">
    <w:name w:val="footer"/>
    <w:basedOn w:val="Normal"/>
    <w:link w:val="FooterChar"/>
    <w:uiPriority w:val="99"/>
    <w:unhideWhenUsed/>
    <w:rsid w:val="00F26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CEC"/>
  </w:style>
  <w:style w:type="paragraph" w:customStyle="1" w:styleId="paragraph">
    <w:name w:val="paragraph"/>
    <w:basedOn w:val="Normal"/>
    <w:rsid w:val="000F0086"/>
    <w:pPr>
      <w:spacing w:before="100" w:beforeAutospacing="1" w:after="100" w:afterAutospacing="1" w:line="240" w:lineRule="auto"/>
    </w:pPr>
    <w:rPr>
      <w:rFonts w:eastAsia="Times New Roman"/>
      <w:kern w:val="0"/>
      <w14:ligatures w14:val="none"/>
    </w:rPr>
  </w:style>
  <w:style w:type="character" w:customStyle="1" w:styleId="normaltextrun">
    <w:name w:val="normaltextrun"/>
    <w:basedOn w:val="DefaultParagraphFont"/>
    <w:rsid w:val="000F0086"/>
  </w:style>
  <w:style w:type="character" w:customStyle="1" w:styleId="eop">
    <w:name w:val="eop"/>
    <w:basedOn w:val="DefaultParagraphFont"/>
    <w:rsid w:val="000F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11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Sidra Liaqat</dc:creator>
  <cp:keywords/>
  <dc:description/>
  <cp:lastModifiedBy>Sidra Liaqat</cp:lastModifiedBy>
  <cp:revision>9</cp:revision>
  <dcterms:created xsi:type="dcterms:W3CDTF">2024-12-30T15:56:00Z</dcterms:created>
  <dcterms:modified xsi:type="dcterms:W3CDTF">2024-12-31T12:35:00Z</dcterms:modified>
</cp:coreProperties>
</file>